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B09DF" w14:textId="77777777" w:rsidR="00D45CE0" w:rsidRPr="00424874" w:rsidRDefault="00547235">
      <w:pPr>
        <w:spacing w:after="0" w:line="408" w:lineRule="auto"/>
        <w:ind w:left="120"/>
        <w:jc w:val="center"/>
        <w:rPr>
          <w:lang w:val="ru-RU"/>
        </w:rPr>
      </w:pPr>
      <w:bookmarkStart w:id="0" w:name="block-8052865"/>
      <w:r w:rsidRPr="00424874">
        <w:rPr>
          <w:rFonts w:ascii="Times New Roman" w:hAnsi="Times New Roman"/>
          <w:b/>
          <w:color w:val="000000"/>
          <w:sz w:val="28"/>
          <w:lang w:val="ru-RU"/>
        </w:rPr>
        <w:t>МИНИСТЕРСТВО ПРОСВЕЩЕНИЯ РОССИЙСКОЙ ФЕДЕРАЦИИ</w:t>
      </w:r>
    </w:p>
    <w:p w14:paraId="6456A63F" w14:textId="77777777" w:rsidR="00D45CE0" w:rsidRPr="00424874" w:rsidRDefault="00547235">
      <w:pPr>
        <w:spacing w:after="0" w:line="408" w:lineRule="auto"/>
        <w:ind w:left="120"/>
        <w:jc w:val="center"/>
        <w:rPr>
          <w:lang w:val="ru-RU"/>
        </w:rPr>
      </w:pPr>
      <w:r w:rsidRPr="00424874">
        <w:rPr>
          <w:rFonts w:ascii="Times New Roman" w:hAnsi="Times New Roman"/>
          <w:b/>
          <w:color w:val="000000"/>
          <w:sz w:val="28"/>
          <w:lang w:val="ru-RU"/>
        </w:rPr>
        <w:t>‌</w:t>
      </w:r>
      <w:bookmarkStart w:id="1" w:name="d415904e-d713-4c0f-85b9-f0fc7da9f072"/>
      <w:r w:rsidRPr="00424874">
        <w:rPr>
          <w:rFonts w:ascii="Times New Roman" w:hAnsi="Times New Roman"/>
          <w:b/>
          <w:color w:val="000000"/>
          <w:sz w:val="28"/>
          <w:lang w:val="ru-RU"/>
        </w:rPr>
        <w:t xml:space="preserve">Министерство образования и науки Чеченской Республики </w:t>
      </w:r>
      <w:bookmarkEnd w:id="1"/>
      <w:r w:rsidRPr="00424874">
        <w:rPr>
          <w:rFonts w:ascii="Times New Roman" w:hAnsi="Times New Roman"/>
          <w:b/>
          <w:color w:val="000000"/>
          <w:sz w:val="28"/>
          <w:lang w:val="ru-RU"/>
        </w:rPr>
        <w:t xml:space="preserve">‌‌ </w:t>
      </w:r>
    </w:p>
    <w:p w14:paraId="6B34B100" w14:textId="77777777" w:rsidR="00D45CE0" w:rsidRPr="00424874" w:rsidRDefault="00547235">
      <w:pPr>
        <w:spacing w:after="0" w:line="408" w:lineRule="auto"/>
        <w:ind w:left="120"/>
        <w:jc w:val="center"/>
        <w:rPr>
          <w:lang w:val="ru-RU"/>
        </w:rPr>
      </w:pPr>
      <w:r w:rsidRPr="00424874">
        <w:rPr>
          <w:rFonts w:ascii="Times New Roman" w:hAnsi="Times New Roman"/>
          <w:b/>
          <w:color w:val="000000"/>
          <w:sz w:val="28"/>
          <w:lang w:val="ru-RU"/>
        </w:rPr>
        <w:t>‌</w:t>
      </w:r>
      <w:bookmarkStart w:id="2" w:name="a459302c-2135-426b-9eef-71fb8dcd979a"/>
      <w:r w:rsidRPr="00424874">
        <w:rPr>
          <w:rFonts w:ascii="Times New Roman" w:hAnsi="Times New Roman"/>
          <w:b/>
          <w:color w:val="000000"/>
          <w:sz w:val="28"/>
          <w:lang w:val="ru-RU"/>
        </w:rPr>
        <w:t xml:space="preserve">МУ" Отдел образования Ножай-Юртовского муниципального района" </w:t>
      </w:r>
      <w:bookmarkEnd w:id="2"/>
      <w:r w:rsidRPr="00424874">
        <w:rPr>
          <w:rFonts w:ascii="Times New Roman" w:hAnsi="Times New Roman"/>
          <w:b/>
          <w:color w:val="000000"/>
          <w:sz w:val="28"/>
          <w:lang w:val="ru-RU"/>
        </w:rPr>
        <w:t>‌</w:t>
      </w:r>
      <w:r w:rsidRPr="00424874">
        <w:rPr>
          <w:rFonts w:ascii="Times New Roman" w:hAnsi="Times New Roman"/>
          <w:color w:val="000000"/>
          <w:sz w:val="28"/>
          <w:lang w:val="ru-RU"/>
        </w:rPr>
        <w:t>​</w:t>
      </w:r>
    </w:p>
    <w:p w14:paraId="5F773F57" w14:textId="37AEFEEA" w:rsidR="00D45CE0" w:rsidRPr="00424874" w:rsidRDefault="00547235">
      <w:pPr>
        <w:spacing w:after="0" w:line="408" w:lineRule="auto"/>
        <w:ind w:left="120"/>
        <w:jc w:val="center"/>
        <w:rPr>
          <w:lang w:val="ru-RU"/>
        </w:rPr>
      </w:pPr>
      <w:r w:rsidRPr="00424874">
        <w:rPr>
          <w:rFonts w:ascii="Times New Roman" w:hAnsi="Times New Roman"/>
          <w:b/>
          <w:color w:val="000000"/>
          <w:sz w:val="28"/>
          <w:lang w:val="ru-RU"/>
        </w:rPr>
        <w:t xml:space="preserve">МБОУ «СОШ </w:t>
      </w:r>
      <w:r w:rsidR="00424874" w:rsidRPr="00424874">
        <w:rPr>
          <w:rFonts w:ascii="Times New Roman" w:hAnsi="Times New Roman"/>
          <w:b/>
          <w:color w:val="000000"/>
          <w:sz w:val="28"/>
          <w:lang w:val="ru-RU"/>
        </w:rPr>
        <w:t xml:space="preserve">им. Р. Байхаджиева </w:t>
      </w:r>
      <w:r w:rsidRPr="00424874">
        <w:rPr>
          <w:rFonts w:ascii="Times New Roman" w:hAnsi="Times New Roman"/>
          <w:b/>
          <w:color w:val="000000"/>
          <w:sz w:val="28"/>
          <w:lang w:val="ru-RU"/>
        </w:rPr>
        <w:t>с. Балансу »</w:t>
      </w:r>
    </w:p>
    <w:p w14:paraId="7CC5CDA2" w14:textId="77777777" w:rsidR="00D45CE0" w:rsidRPr="00424874" w:rsidRDefault="00D45CE0">
      <w:pPr>
        <w:spacing w:after="0"/>
        <w:ind w:left="120"/>
        <w:rPr>
          <w:lang w:val="ru-RU"/>
        </w:rPr>
      </w:pPr>
    </w:p>
    <w:p w14:paraId="4B6EC8AC" w14:textId="77777777" w:rsidR="00D45CE0" w:rsidRPr="00424874" w:rsidRDefault="00D45CE0">
      <w:pPr>
        <w:spacing w:after="0"/>
        <w:ind w:left="120"/>
        <w:rPr>
          <w:lang w:val="ru-RU"/>
        </w:rPr>
      </w:pPr>
    </w:p>
    <w:p w14:paraId="74153C08" w14:textId="77777777" w:rsidR="00D45CE0" w:rsidRPr="00424874" w:rsidRDefault="00D45CE0">
      <w:pPr>
        <w:spacing w:after="0"/>
        <w:ind w:left="120"/>
        <w:rPr>
          <w:lang w:val="ru-RU"/>
        </w:rPr>
      </w:pPr>
    </w:p>
    <w:tbl>
      <w:tblPr>
        <w:tblStyle w:val="11"/>
        <w:tblpPr w:leftFromText="180" w:rightFromText="180" w:vertAnchor="text" w:horzAnchor="margin" w:tblpXSpec="center" w:tblpY="320"/>
        <w:tblW w:w="8982" w:type="dxa"/>
        <w:tblLook w:val="04A0" w:firstRow="1" w:lastRow="0" w:firstColumn="1" w:lastColumn="0" w:noHBand="0" w:noVBand="1"/>
      </w:tblPr>
      <w:tblGrid>
        <w:gridCol w:w="4361"/>
        <w:gridCol w:w="4621"/>
      </w:tblGrid>
      <w:tr w:rsidR="00424874" w:rsidRPr="004E0FA8" w14:paraId="33407500" w14:textId="77777777" w:rsidTr="002768FF">
        <w:trPr>
          <w:trHeight w:val="2099"/>
        </w:trPr>
        <w:tc>
          <w:tcPr>
            <w:tcW w:w="4361" w:type="dxa"/>
          </w:tcPr>
          <w:p w14:paraId="760BAE2C" w14:textId="77777777" w:rsidR="00424874" w:rsidRPr="009447CC" w:rsidRDefault="00424874" w:rsidP="002768FF">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p>
          <w:p w14:paraId="3925D47B" w14:textId="77777777" w:rsidR="00424874" w:rsidRPr="0040209D" w:rsidRDefault="00424874" w:rsidP="002768FF">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B554E51" w14:textId="77777777" w:rsidR="00424874" w:rsidRDefault="00424874" w:rsidP="002768FF">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На заседании педагогического </w:t>
            </w:r>
          </w:p>
          <w:p w14:paraId="12AA7F40" w14:textId="77777777" w:rsidR="00424874" w:rsidRDefault="00424874" w:rsidP="002768FF">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совета  школы</w:t>
            </w:r>
          </w:p>
          <w:p w14:paraId="31E07D9D" w14:textId="5658546A" w:rsidR="00424874" w:rsidRDefault="00424874" w:rsidP="002768FF">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  от </w:t>
            </w:r>
            <w:r w:rsidR="004E0FA8">
              <w:rPr>
                <w:rFonts w:ascii="Times New Roman" w:eastAsia="Times New Roman" w:hAnsi="Times New Roman"/>
                <w:color w:val="000000"/>
                <w:sz w:val="24"/>
                <w:szCs w:val="24"/>
                <w:lang w:val="ru-RU"/>
              </w:rPr>
              <w:t>28</w:t>
            </w: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Pr="0074049F">
              <w:rPr>
                <w:rFonts w:ascii="Times New Roman" w:eastAsia="Times New Roman" w:hAnsi="Times New Roman"/>
                <w:color w:val="000000"/>
                <w:sz w:val="24"/>
                <w:szCs w:val="24"/>
                <w:lang w:val="ru-RU"/>
              </w:rPr>
              <w:t>8</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w:t>
            </w:r>
          </w:p>
          <w:p w14:paraId="0C3FAED4" w14:textId="77777777" w:rsidR="00424874" w:rsidRPr="009447CC" w:rsidRDefault="00424874" w:rsidP="002768FF">
            <w:pPr>
              <w:autoSpaceDE w:val="0"/>
              <w:autoSpaceDN w:val="0"/>
              <w:spacing w:line="230" w:lineRule="auto"/>
              <w:ind w:right="1552"/>
              <w:jc w:val="center"/>
              <w:rPr>
                <w:rFonts w:ascii="Cambria" w:hAnsi="Cambria" w:cs="Times New Roman"/>
                <w:sz w:val="24"/>
                <w:szCs w:val="24"/>
                <w:lang w:val="ru-RU"/>
              </w:rPr>
            </w:pPr>
          </w:p>
        </w:tc>
        <w:tc>
          <w:tcPr>
            <w:tcW w:w="4621" w:type="dxa"/>
          </w:tcPr>
          <w:p w14:paraId="0222B6BD" w14:textId="77777777" w:rsidR="00424874" w:rsidRPr="009447CC" w:rsidRDefault="00424874" w:rsidP="002768FF">
            <w:pPr>
              <w:autoSpaceDE w:val="0"/>
              <w:autoSpaceDN w:val="0"/>
              <w:spacing w:line="245" w:lineRule="auto"/>
              <w:ind w:left="398" w:right="576"/>
              <w:jc w:val="center"/>
              <w:rPr>
                <w:rFonts w:ascii="Times New Roman" w:eastAsia="Times New Roman" w:hAnsi="Times New Roman" w:cs="Times New Roman"/>
                <w:color w:val="000000"/>
                <w:w w:val="102"/>
                <w:sz w:val="24"/>
                <w:szCs w:val="24"/>
                <w:lang w:val="ru-RU"/>
              </w:rPr>
            </w:pPr>
          </w:p>
          <w:p w14:paraId="08C91B39" w14:textId="77777777" w:rsidR="00424874" w:rsidRPr="009447CC" w:rsidRDefault="00424874" w:rsidP="002768FF">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r w:rsidRPr="009447CC">
              <w:rPr>
                <w:rFonts w:ascii="Times New Roman" w:eastAsia="Times New Roman" w:hAnsi="Times New Roman" w:cs="Times New Roman"/>
                <w:color w:val="000000"/>
                <w:w w:val="102"/>
                <w:sz w:val="24"/>
                <w:szCs w:val="24"/>
                <w:lang w:val="ru-RU"/>
              </w:rPr>
              <w:t xml:space="preserve">СОГЛАСОВАНО </w:t>
            </w:r>
            <w:r w:rsidRPr="009447CC">
              <w:rPr>
                <w:rFonts w:ascii="Cambria" w:hAnsi="Cambria" w:cs="Times New Roman"/>
                <w:sz w:val="24"/>
                <w:szCs w:val="24"/>
                <w:lang w:val="ru-RU"/>
              </w:rPr>
              <w:br/>
            </w:r>
            <w:r w:rsidRPr="009447CC">
              <w:rPr>
                <w:rFonts w:ascii="Times New Roman" w:eastAsia="Times New Roman" w:hAnsi="Times New Roman" w:cs="Times New Roman"/>
                <w:color w:val="000000"/>
                <w:w w:val="102"/>
                <w:sz w:val="24"/>
                <w:szCs w:val="24"/>
                <w:lang w:val="ru-RU"/>
              </w:rPr>
              <w:t>Заместитель директора по УВР</w:t>
            </w:r>
          </w:p>
          <w:p w14:paraId="262613C8" w14:textId="77777777" w:rsidR="00424874" w:rsidRPr="009447CC" w:rsidRDefault="00424874" w:rsidP="002768FF">
            <w:pPr>
              <w:autoSpaceDE w:val="0"/>
              <w:autoSpaceDN w:val="0"/>
              <w:spacing w:line="245" w:lineRule="auto"/>
              <w:ind w:right="288"/>
              <w:jc w:val="center"/>
              <w:rPr>
                <w:rFonts w:ascii="Cambria" w:hAnsi="Cambria" w:cs="Times New Roman"/>
                <w:sz w:val="24"/>
                <w:szCs w:val="24"/>
                <w:lang w:val="ru-RU"/>
              </w:rPr>
            </w:pPr>
          </w:p>
          <w:p w14:paraId="1DD1A15D" w14:textId="77777777" w:rsidR="00424874" w:rsidRPr="009447CC" w:rsidRDefault="00424874" w:rsidP="002768FF">
            <w:pPr>
              <w:autoSpaceDE w:val="0"/>
              <w:autoSpaceDN w:val="0"/>
              <w:spacing w:before="182" w:line="230" w:lineRule="auto"/>
              <w:ind w:right="402"/>
              <w:jc w:val="center"/>
              <w:rPr>
                <w:rFonts w:ascii="Cambria" w:hAnsi="Cambria" w:cs="Times New Roman"/>
                <w:sz w:val="24"/>
                <w:szCs w:val="24"/>
                <w:lang w:val="ru-RU"/>
              </w:rPr>
            </w:pPr>
            <w:r w:rsidRPr="009447CC">
              <w:rPr>
                <w:rFonts w:ascii="Times New Roman" w:eastAsia="Times New Roman" w:hAnsi="Times New Roman" w:cs="Times New Roman"/>
                <w:color w:val="000000"/>
                <w:w w:val="102"/>
                <w:sz w:val="24"/>
                <w:szCs w:val="24"/>
                <w:lang w:val="ru-RU"/>
              </w:rPr>
              <w:t>______________А.А.Мирзаева</w:t>
            </w:r>
          </w:p>
          <w:p w14:paraId="33D9528B" w14:textId="77777777" w:rsidR="00424874" w:rsidRPr="009447CC" w:rsidRDefault="00424874" w:rsidP="004E0FA8">
            <w:pPr>
              <w:autoSpaceDE w:val="0"/>
              <w:autoSpaceDN w:val="0"/>
              <w:jc w:val="center"/>
              <w:rPr>
                <w:rFonts w:ascii="Cambria" w:hAnsi="Cambria" w:cs="Times New Roman"/>
                <w:sz w:val="24"/>
                <w:szCs w:val="24"/>
                <w:lang w:val="ru-RU"/>
              </w:rPr>
            </w:pPr>
          </w:p>
        </w:tc>
      </w:tr>
    </w:tbl>
    <w:p w14:paraId="4AD562AB" w14:textId="77777777" w:rsidR="00424874" w:rsidRPr="004E0FA8" w:rsidRDefault="00424874" w:rsidP="00424874">
      <w:pPr>
        <w:spacing w:after="0"/>
        <w:ind w:left="120"/>
        <w:rPr>
          <w:lang w:val="ru-RU"/>
        </w:rPr>
      </w:pPr>
    </w:p>
    <w:p w14:paraId="77371E42" w14:textId="77777777" w:rsidR="00424874" w:rsidRPr="009447CC" w:rsidRDefault="00424874" w:rsidP="00424874">
      <w:pPr>
        <w:spacing w:after="0"/>
        <w:ind w:left="120"/>
        <w:rPr>
          <w:lang w:val="ru-RU"/>
        </w:rPr>
      </w:pPr>
    </w:p>
    <w:p w14:paraId="1890D44C" w14:textId="77777777" w:rsidR="00424874" w:rsidRPr="009447CC" w:rsidRDefault="00424874" w:rsidP="00424874">
      <w:pPr>
        <w:spacing w:after="0"/>
        <w:ind w:left="120"/>
        <w:rPr>
          <w:lang w:val="ru-RU"/>
        </w:rPr>
      </w:pPr>
    </w:p>
    <w:p w14:paraId="072D2714" w14:textId="77777777" w:rsidR="00424874" w:rsidRPr="009447CC" w:rsidRDefault="00424874" w:rsidP="00424874">
      <w:pPr>
        <w:spacing w:after="0"/>
        <w:ind w:left="120"/>
        <w:rPr>
          <w:lang w:val="ru-RU"/>
        </w:rPr>
      </w:pPr>
      <w:r w:rsidRPr="009447CC">
        <w:rPr>
          <w:rFonts w:ascii="Times New Roman" w:hAnsi="Times New Roman"/>
          <w:color w:val="000000"/>
          <w:sz w:val="28"/>
          <w:lang w:val="ru-RU"/>
        </w:rPr>
        <w:t>‌</w:t>
      </w:r>
    </w:p>
    <w:p w14:paraId="6A40D7F8" w14:textId="77777777" w:rsidR="00424874" w:rsidRPr="009447CC" w:rsidRDefault="00424874" w:rsidP="00424874">
      <w:pPr>
        <w:spacing w:after="0"/>
        <w:ind w:left="120"/>
        <w:rPr>
          <w:lang w:val="ru-RU"/>
        </w:rPr>
      </w:pPr>
    </w:p>
    <w:p w14:paraId="54AA3DA7" w14:textId="77777777" w:rsidR="00424874" w:rsidRPr="009447CC" w:rsidRDefault="00424874" w:rsidP="00424874">
      <w:pPr>
        <w:spacing w:after="0"/>
        <w:ind w:left="120"/>
        <w:rPr>
          <w:lang w:val="ru-RU"/>
        </w:rPr>
      </w:pPr>
    </w:p>
    <w:p w14:paraId="1CA66A20" w14:textId="77777777" w:rsidR="00D45CE0" w:rsidRPr="00424874" w:rsidRDefault="00D45CE0">
      <w:pPr>
        <w:spacing w:after="0"/>
        <w:ind w:left="120"/>
        <w:rPr>
          <w:lang w:val="ru-RU"/>
        </w:rPr>
      </w:pPr>
    </w:p>
    <w:p w14:paraId="655DE219" w14:textId="77777777" w:rsidR="00D45CE0" w:rsidRPr="00424874" w:rsidRDefault="00D45CE0">
      <w:pPr>
        <w:spacing w:after="0"/>
        <w:ind w:left="120"/>
        <w:rPr>
          <w:lang w:val="ru-RU"/>
        </w:rPr>
      </w:pPr>
    </w:p>
    <w:p w14:paraId="5DB7D53D" w14:textId="77777777" w:rsidR="00D45CE0" w:rsidRPr="00424874" w:rsidRDefault="00D45CE0">
      <w:pPr>
        <w:spacing w:after="0"/>
        <w:ind w:left="120"/>
        <w:rPr>
          <w:lang w:val="ru-RU"/>
        </w:rPr>
      </w:pPr>
    </w:p>
    <w:p w14:paraId="707C5E2C" w14:textId="77777777" w:rsidR="00D45CE0" w:rsidRPr="00424874" w:rsidRDefault="00547235">
      <w:pPr>
        <w:spacing w:after="0" w:line="408" w:lineRule="auto"/>
        <w:ind w:left="120"/>
        <w:jc w:val="center"/>
        <w:rPr>
          <w:lang w:val="ru-RU"/>
        </w:rPr>
      </w:pPr>
      <w:r w:rsidRPr="00424874">
        <w:rPr>
          <w:rFonts w:ascii="Times New Roman" w:hAnsi="Times New Roman"/>
          <w:b/>
          <w:color w:val="000000"/>
          <w:sz w:val="28"/>
          <w:lang w:val="ru-RU"/>
        </w:rPr>
        <w:t>РАБОЧАЯ ПРОГРАММА</w:t>
      </w:r>
    </w:p>
    <w:p w14:paraId="6E35B618" w14:textId="77777777" w:rsidR="00D45CE0" w:rsidRPr="00424874" w:rsidRDefault="00547235">
      <w:pPr>
        <w:spacing w:after="0" w:line="408" w:lineRule="auto"/>
        <w:ind w:left="120"/>
        <w:jc w:val="center"/>
        <w:rPr>
          <w:lang w:val="ru-RU"/>
        </w:rPr>
      </w:pPr>
      <w:r w:rsidRPr="00424874">
        <w:rPr>
          <w:rFonts w:ascii="Times New Roman" w:hAnsi="Times New Roman"/>
          <w:color w:val="000000"/>
          <w:sz w:val="28"/>
          <w:lang w:val="ru-RU"/>
        </w:rPr>
        <w:t>(</w:t>
      </w:r>
      <w:r>
        <w:rPr>
          <w:rFonts w:ascii="Times New Roman" w:hAnsi="Times New Roman"/>
          <w:color w:val="000000"/>
          <w:sz w:val="28"/>
        </w:rPr>
        <w:t>ID</w:t>
      </w:r>
      <w:r w:rsidRPr="00424874">
        <w:rPr>
          <w:rFonts w:ascii="Times New Roman" w:hAnsi="Times New Roman"/>
          <w:color w:val="000000"/>
          <w:sz w:val="28"/>
          <w:lang w:val="ru-RU"/>
        </w:rPr>
        <w:t xml:space="preserve"> 1127687)</w:t>
      </w:r>
    </w:p>
    <w:p w14:paraId="1D979727" w14:textId="77777777" w:rsidR="00D45CE0" w:rsidRPr="00424874" w:rsidRDefault="00D45CE0">
      <w:pPr>
        <w:spacing w:after="0"/>
        <w:ind w:left="120"/>
        <w:jc w:val="center"/>
        <w:rPr>
          <w:lang w:val="ru-RU"/>
        </w:rPr>
      </w:pPr>
    </w:p>
    <w:p w14:paraId="5B8E8450" w14:textId="77777777" w:rsidR="00D45CE0" w:rsidRPr="00424874" w:rsidRDefault="00547235">
      <w:pPr>
        <w:spacing w:after="0" w:line="408" w:lineRule="auto"/>
        <w:ind w:left="120"/>
        <w:jc w:val="center"/>
        <w:rPr>
          <w:lang w:val="ru-RU"/>
        </w:rPr>
      </w:pPr>
      <w:r w:rsidRPr="00424874">
        <w:rPr>
          <w:rFonts w:ascii="Times New Roman" w:hAnsi="Times New Roman"/>
          <w:b/>
          <w:color w:val="000000"/>
          <w:sz w:val="28"/>
          <w:lang w:val="ru-RU"/>
        </w:rPr>
        <w:t>учебного предмета «Химия. Базовый уровень»</w:t>
      </w:r>
    </w:p>
    <w:p w14:paraId="0576E667" w14:textId="77777777" w:rsidR="00D45CE0" w:rsidRPr="00424874" w:rsidRDefault="00547235">
      <w:pPr>
        <w:spacing w:after="0" w:line="408" w:lineRule="auto"/>
        <w:ind w:left="120"/>
        <w:jc w:val="center"/>
        <w:rPr>
          <w:lang w:val="ru-RU"/>
        </w:rPr>
      </w:pPr>
      <w:r w:rsidRPr="00424874">
        <w:rPr>
          <w:rFonts w:ascii="Times New Roman" w:hAnsi="Times New Roman"/>
          <w:color w:val="000000"/>
          <w:sz w:val="28"/>
          <w:lang w:val="ru-RU"/>
        </w:rPr>
        <w:t xml:space="preserve">для обучающихся 10 </w:t>
      </w:r>
      <w:r w:rsidRPr="00424874">
        <w:rPr>
          <w:rFonts w:ascii="Calibri" w:hAnsi="Calibri"/>
          <w:color w:val="000000"/>
          <w:sz w:val="28"/>
          <w:lang w:val="ru-RU"/>
        </w:rPr>
        <w:t xml:space="preserve">– </w:t>
      </w:r>
      <w:r w:rsidRPr="00424874">
        <w:rPr>
          <w:rFonts w:ascii="Times New Roman" w:hAnsi="Times New Roman"/>
          <w:color w:val="000000"/>
          <w:sz w:val="28"/>
          <w:lang w:val="ru-RU"/>
        </w:rPr>
        <w:t xml:space="preserve">11 классов </w:t>
      </w:r>
    </w:p>
    <w:p w14:paraId="3D71C221" w14:textId="77777777" w:rsidR="00D45CE0" w:rsidRPr="00424874" w:rsidRDefault="00D45CE0">
      <w:pPr>
        <w:spacing w:after="0"/>
        <w:ind w:left="120"/>
        <w:jc w:val="center"/>
        <w:rPr>
          <w:lang w:val="ru-RU"/>
        </w:rPr>
      </w:pPr>
    </w:p>
    <w:p w14:paraId="5031351E" w14:textId="77777777" w:rsidR="00D45CE0" w:rsidRPr="00424874" w:rsidRDefault="00D45CE0">
      <w:pPr>
        <w:spacing w:after="0"/>
        <w:ind w:left="120"/>
        <w:jc w:val="center"/>
        <w:rPr>
          <w:lang w:val="ru-RU"/>
        </w:rPr>
      </w:pPr>
    </w:p>
    <w:p w14:paraId="0ACFA488" w14:textId="77777777" w:rsidR="00D45CE0" w:rsidRPr="00424874" w:rsidRDefault="00D45CE0">
      <w:pPr>
        <w:spacing w:after="0"/>
        <w:ind w:left="120"/>
        <w:jc w:val="center"/>
        <w:rPr>
          <w:lang w:val="ru-RU"/>
        </w:rPr>
      </w:pPr>
    </w:p>
    <w:p w14:paraId="5AE7A6B5" w14:textId="77777777" w:rsidR="00D45CE0" w:rsidRPr="00424874" w:rsidRDefault="00D45CE0">
      <w:pPr>
        <w:spacing w:after="0"/>
        <w:ind w:left="120"/>
        <w:jc w:val="center"/>
        <w:rPr>
          <w:lang w:val="ru-RU"/>
        </w:rPr>
      </w:pPr>
    </w:p>
    <w:p w14:paraId="03F35B87" w14:textId="77777777" w:rsidR="00D45CE0" w:rsidRPr="00424874" w:rsidRDefault="00D45CE0">
      <w:pPr>
        <w:spacing w:after="0"/>
        <w:ind w:left="120"/>
        <w:jc w:val="center"/>
        <w:rPr>
          <w:lang w:val="ru-RU"/>
        </w:rPr>
      </w:pPr>
    </w:p>
    <w:p w14:paraId="2A0B017E" w14:textId="77777777" w:rsidR="00D45CE0" w:rsidRPr="00424874" w:rsidRDefault="00D45CE0">
      <w:pPr>
        <w:spacing w:after="0"/>
        <w:ind w:left="120"/>
        <w:jc w:val="center"/>
        <w:rPr>
          <w:lang w:val="ru-RU"/>
        </w:rPr>
      </w:pPr>
    </w:p>
    <w:p w14:paraId="03450223" w14:textId="77777777" w:rsidR="00D45CE0" w:rsidRPr="00424874" w:rsidRDefault="00D45CE0">
      <w:pPr>
        <w:spacing w:after="0"/>
        <w:ind w:left="120"/>
        <w:jc w:val="center"/>
        <w:rPr>
          <w:lang w:val="ru-RU"/>
        </w:rPr>
      </w:pPr>
    </w:p>
    <w:p w14:paraId="096FB782" w14:textId="77777777" w:rsidR="00D45CE0" w:rsidRPr="00424874" w:rsidRDefault="00D45CE0">
      <w:pPr>
        <w:spacing w:after="0"/>
        <w:ind w:left="120"/>
        <w:jc w:val="center"/>
        <w:rPr>
          <w:lang w:val="ru-RU"/>
        </w:rPr>
      </w:pPr>
    </w:p>
    <w:p w14:paraId="1DDFB1F3" w14:textId="77777777" w:rsidR="00D45CE0" w:rsidRPr="00424874" w:rsidRDefault="00D45CE0">
      <w:pPr>
        <w:spacing w:after="0"/>
        <w:ind w:left="120"/>
        <w:jc w:val="center"/>
        <w:rPr>
          <w:lang w:val="ru-RU"/>
        </w:rPr>
      </w:pPr>
    </w:p>
    <w:p w14:paraId="7CB542BC" w14:textId="0CA2A61C" w:rsidR="00D45CE0" w:rsidRPr="00424874" w:rsidRDefault="00547235" w:rsidP="00424874">
      <w:pPr>
        <w:spacing w:after="0"/>
        <w:jc w:val="center"/>
        <w:rPr>
          <w:lang w:val="ru-RU"/>
        </w:rPr>
      </w:pPr>
      <w:bookmarkStart w:id="4" w:name="58df893d-8e48-4a6c-b707-e30db5572816"/>
      <w:r w:rsidRPr="00424874">
        <w:rPr>
          <w:rFonts w:ascii="Times New Roman" w:hAnsi="Times New Roman"/>
          <w:b/>
          <w:color w:val="000000"/>
          <w:sz w:val="28"/>
          <w:lang w:val="ru-RU"/>
        </w:rPr>
        <w:t>Балансу</w:t>
      </w:r>
      <w:bookmarkEnd w:id="4"/>
      <w:r w:rsidRPr="00424874">
        <w:rPr>
          <w:rFonts w:ascii="Times New Roman" w:hAnsi="Times New Roman"/>
          <w:b/>
          <w:color w:val="000000"/>
          <w:sz w:val="28"/>
          <w:lang w:val="ru-RU"/>
        </w:rPr>
        <w:t xml:space="preserve">‌ </w:t>
      </w:r>
      <w:bookmarkStart w:id="5" w:name="d0353ffa-3b9d-4f1b-95cd-292ab35e49b4"/>
      <w:r w:rsidRPr="00424874">
        <w:rPr>
          <w:rFonts w:ascii="Times New Roman" w:hAnsi="Times New Roman"/>
          <w:b/>
          <w:color w:val="000000"/>
          <w:sz w:val="28"/>
          <w:lang w:val="ru-RU"/>
        </w:rPr>
        <w:t>2023</w:t>
      </w:r>
      <w:bookmarkEnd w:id="5"/>
      <w:r w:rsidRPr="00424874">
        <w:rPr>
          <w:rFonts w:ascii="Times New Roman" w:hAnsi="Times New Roman"/>
          <w:b/>
          <w:color w:val="000000"/>
          <w:sz w:val="28"/>
          <w:lang w:val="ru-RU"/>
        </w:rPr>
        <w:t>‌</w:t>
      </w:r>
      <w:r w:rsidRPr="00424874">
        <w:rPr>
          <w:rFonts w:ascii="Times New Roman" w:hAnsi="Times New Roman"/>
          <w:color w:val="000000"/>
          <w:sz w:val="28"/>
          <w:lang w:val="ru-RU"/>
        </w:rPr>
        <w:t>​</w:t>
      </w:r>
    </w:p>
    <w:p w14:paraId="0F882F99" w14:textId="77777777" w:rsidR="00D45CE0" w:rsidRPr="00424874" w:rsidRDefault="00D45CE0">
      <w:pPr>
        <w:rPr>
          <w:lang w:val="ru-RU"/>
        </w:rPr>
        <w:sectPr w:rsidR="00D45CE0" w:rsidRPr="00424874">
          <w:pgSz w:w="11906" w:h="16383"/>
          <w:pgMar w:top="1134" w:right="850" w:bottom="1134" w:left="1701" w:header="720" w:footer="720" w:gutter="0"/>
          <w:cols w:space="720"/>
        </w:sectPr>
      </w:pPr>
    </w:p>
    <w:p w14:paraId="7696BA93" w14:textId="77777777" w:rsidR="00D45CE0" w:rsidRPr="00424874" w:rsidRDefault="00547235" w:rsidP="00424874">
      <w:pPr>
        <w:spacing w:after="0"/>
        <w:rPr>
          <w:rFonts w:ascii="Times New Roman" w:hAnsi="Times New Roman" w:cs="Times New Roman"/>
          <w:sz w:val="24"/>
          <w:szCs w:val="24"/>
          <w:lang w:val="ru-RU"/>
        </w:rPr>
      </w:pPr>
      <w:bookmarkStart w:id="6" w:name="_Toc118729915"/>
      <w:bookmarkStart w:id="7" w:name="block-8052866"/>
      <w:bookmarkEnd w:id="0"/>
      <w:bookmarkEnd w:id="6"/>
      <w:r w:rsidRPr="00424874">
        <w:rPr>
          <w:rFonts w:ascii="Times New Roman" w:hAnsi="Times New Roman" w:cs="Times New Roman"/>
          <w:b/>
          <w:color w:val="000000"/>
          <w:sz w:val="24"/>
          <w:szCs w:val="24"/>
          <w:lang w:val="ru-RU"/>
        </w:rPr>
        <w:lastRenderedPageBreak/>
        <w:t>ПОЯСНИТЕЛЬНАЯ ЗАПИСКА</w:t>
      </w:r>
    </w:p>
    <w:p w14:paraId="0F8089DF" w14:textId="77777777" w:rsidR="00D45CE0" w:rsidRPr="007E5428" w:rsidRDefault="00547235">
      <w:pPr>
        <w:spacing w:after="0"/>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7E5428">
        <w:rPr>
          <w:rFonts w:ascii="Times New Roman" w:hAnsi="Times New Roman" w:cs="Times New Roman"/>
          <w:color w:val="000000"/>
          <w:sz w:val="24"/>
          <w:szCs w:val="24"/>
          <w:lang w:val="ru-RU"/>
        </w:rPr>
        <w:t>2015 № 996 - р.).​</w:t>
      </w:r>
    </w:p>
    <w:p w14:paraId="5135FC3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F19996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341EF2F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225AB7F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0D4FF28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4F179AD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579C826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lastRenderedPageBreak/>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2A44524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1A15875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46F5359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4815FC2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0E767E1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Согласно данной точке зрения главными целями изучения предмета «Химия» на базовом уровне (10 –11 кл.) являются:</w:t>
      </w:r>
    </w:p>
    <w:p w14:paraId="72D10F99" w14:textId="77777777" w:rsidR="00D45CE0" w:rsidRPr="00424874" w:rsidRDefault="00547235">
      <w:pPr>
        <w:numPr>
          <w:ilvl w:val="0"/>
          <w:numId w:val="1"/>
        </w:numPr>
        <w:spacing w:after="0" w:line="264" w:lineRule="auto"/>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w:t>
      </w:r>
      <w:r w:rsidRPr="00424874">
        <w:rPr>
          <w:rFonts w:ascii="Times New Roman" w:hAnsi="Times New Roman" w:cs="Times New Roman"/>
          <w:color w:val="000000"/>
          <w:sz w:val="24"/>
          <w:szCs w:val="24"/>
          <w:lang w:val="ru-RU"/>
        </w:rPr>
        <w:lastRenderedPageBreak/>
        <w:t>обобщений мировоззренческого характера, ознакомление с историей их развития и становления;</w:t>
      </w:r>
    </w:p>
    <w:p w14:paraId="59506474" w14:textId="77777777" w:rsidR="00D45CE0" w:rsidRPr="00424874" w:rsidRDefault="00547235">
      <w:pPr>
        <w:numPr>
          <w:ilvl w:val="0"/>
          <w:numId w:val="1"/>
        </w:numPr>
        <w:spacing w:after="0" w:line="264" w:lineRule="auto"/>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7C2AAA5A" w14:textId="77777777" w:rsidR="00D45CE0" w:rsidRPr="00424874" w:rsidRDefault="00547235">
      <w:pPr>
        <w:numPr>
          <w:ilvl w:val="0"/>
          <w:numId w:val="1"/>
        </w:numPr>
        <w:spacing w:after="0" w:line="264" w:lineRule="auto"/>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BD6345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33A2819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 связи с этим при изучении предмета «Химия» доминирующее значение приобретают такие цели и задачи, как:</w:t>
      </w:r>
    </w:p>
    <w:p w14:paraId="7C532A9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1D96CD4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3D4E33E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7C2ACCB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10FD26A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5ABFE2B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0E68E2A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68CC7457" w14:textId="77777777" w:rsidR="00D45CE0" w:rsidRPr="00424874" w:rsidRDefault="00D45CE0">
      <w:pPr>
        <w:rPr>
          <w:rFonts w:ascii="Times New Roman" w:hAnsi="Times New Roman" w:cs="Times New Roman"/>
          <w:sz w:val="24"/>
          <w:szCs w:val="24"/>
          <w:lang w:val="ru-RU"/>
        </w:rPr>
        <w:sectPr w:rsidR="00D45CE0" w:rsidRPr="00424874" w:rsidSect="00424874">
          <w:pgSz w:w="11906" w:h="16383"/>
          <w:pgMar w:top="720" w:right="720" w:bottom="720" w:left="720" w:header="720" w:footer="720" w:gutter="0"/>
          <w:cols w:space="720"/>
          <w:docGrid w:linePitch="299"/>
        </w:sectPr>
      </w:pPr>
    </w:p>
    <w:p w14:paraId="06980C9E" w14:textId="77777777" w:rsidR="00D45CE0" w:rsidRPr="00424874" w:rsidRDefault="00547235">
      <w:pPr>
        <w:spacing w:after="0" w:line="264" w:lineRule="auto"/>
        <w:ind w:left="120"/>
        <w:jc w:val="both"/>
        <w:rPr>
          <w:rFonts w:ascii="Times New Roman" w:hAnsi="Times New Roman" w:cs="Times New Roman"/>
          <w:sz w:val="24"/>
          <w:szCs w:val="24"/>
          <w:lang w:val="ru-RU"/>
        </w:rPr>
      </w:pPr>
      <w:bookmarkStart w:id="8" w:name="block-8052867"/>
      <w:bookmarkEnd w:id="7"/>
      <w:r w:rsidRPr="00424874">
        <w:rPr>
          <w:rFonts w:ascii="Times New Roman" w:hAnsi="Times New Roman" w:cs="Times New Roman"/>
          <w:color w:val="000000"/>
          <w:sz w:val="24"/>
          <w:szCs w:val="24"/>
          <w:lang w:val="ru-RU"/>
        </w:rPr>
        <w:lastRenderedPageBreak/>
        <w:t>​</w:t>
      </w:r>
      <w:r w:rsidRPr="00424874">
        <w:rPr>
          <w:rFonts w:ascii="Times New Roman" w:hAnsi="Times New Roman" w:cs="Times New Roman"/>
          <w:b/>
          <w:color w:val="000000"/>
          <w:sz w:val="24"/>
          <w:szCs w:val="24"/>
          <w:lang w:val="ru-RU"/>
        </w:rPr>
        <w:t>СОДЕРЖАНИЕ ОБУЧЕНИЯ</w:t>
      </w:r>
    </w:p>
    <w:p w14:paraId="1228C92A" w14:textId="77777777" w:rsidR="00D45CE0" w:rsidRPr="00424874" w:rsidRDefault="00D45CE0">
      <w:pPr>
        <w:spacing w:after="0" w:line="264" w:lineRule="auto"/>
        <w:ind w:left="120"/>
        <w:jc w:val="both"/>
        <w:rPr>
          <w:rFonts w:ascii="Times New Roman" w:hAnsi="Times New Roman" w:cs="Times New Roman"/>
          <w:sz w:val="24"/>
          <w:szCs w:val="24"/>
          <w:lang w:val="ru-RU"/>
        </w:rPr>
      </w:pPr>
    </w:p>
    <w:p w14:paraId="4E0B4D3A" w14:textId="00A778EE" w:rsidR="00D45CE0" w:rsidRPr="00424874" w:rsidRDefault="00547235" w:rsidP="00424874">
      <w:pPr>
        <w:spacing w:after="0" w:line="264" w:lineRule="auto"/>
        <w:ind w:left="12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10 КЛАСС</w:t>
      </w:r>
      <w:r w:rsidRPr="00424874">
        <w:rPr>
          <w:rFonts w:ascii="Times New Roman" w:hAnsi="Times New Roman" w:cs="Times New Roman"/>
          <w:color w:val="000000"/>
          <w:sz w:val="24"/>
          <w:szCs w:val="24"/>
          <w:lang w:val="ru-RU"/>
        </w:rPr>
        <w:t xml:space="preserve"> </w:t>
      </w:r>
      <w:r w:rsidR="00424874">
        <w:rPr>
          <w:rFonts w:ascii="Times New Roman" w:hAnsi="Times New Roman" w:cs="Times New Roman"/>
          <w:sz w:val="24"/>
          <w:szCs w:val="24"/>
          <w:lang w:val="ru-RU"/>
        </w:rPr>
        <w:t xml:space="preserve"> </w:t>
      </w:r>
      <w:r w:rsidRPr="00424874">
        <w:rPr>
          <w:rFonts w:ascii="Times New Roman" w:hAnsi="Times New Roman" w:cs="Times New Roman"/>
          <w:b/>
          <w:color w:val="000000"/>
          <w:sz w:val="24"/>
          <w:szCs w:val="24"/>
          <w:lang w:val="ru-RU"/>
        </w:rPr>
        <w:t>ОРГАНИЧЕСКАЯ ХИМИЯ</w:t>
      </w:r>
    </w:p>
    <w:p w14:paraId="229E9A17" w14:textId="77777777" w:rsidR="00D45CE0" w:rsidRPr="00424874" w:rsidRDefault="00D45CE0">
      <w:pPr>
        <w:spacing w:after="0" w:line="264" w:lineRule="auto"/>
        <w:ind w:left="120"/>
        <w:jc w:val="both"/>
        <w:rPr>
          <w:rFonts w:ascii="Times New Roman" w:hAnsi="Times New Roman" w:cs="Times New Roman"/>
          <w:sz w:val="24"/>
          <w:szCs w:val="24"/>
          <w:lang w:val="ru-RU"/>
        </w:rPr>
      </w:pPr>
    </w:p>
    <w:p w14:paraId="398A2D0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Теоретические основы органической химии</w:t>
      </w:r>
    </w:p>
    <w:p w14:paraId="04EE937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4F9B932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E69C42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A968C0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Углеводороды</w:t>
      </w:r>
    </w:p>
    <w:p w14:paraId="5C8667B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2B45D7C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3173061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24BE822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3B947A3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424874">
        <w:rPr>
          <w:rFonts w:ascii="Times New Roman" w:hAnsi="Times New Roman" w:cs="Times New Roman"/>
          <w:i/>
          <w:color w:val="000000"/>
          <w:sz w:val="24"/>
          <w:szCs w:val="24"/>
          <w:lang w:val="ru-RU"/>
        </w:rPr>
        <w:t>Толуол: состав, строение, физические и химические свойства (реакции галогенирования и нитрования), получение и применение.</w:t>
      </w:r>
      <w:r w:rsidRPr="00424874">
        <w:rPr>
          <w:rFonts w:ascii="Times New Roman" w:hAnsi="Times New Roman" w:cs="Times New Roman"/>
          <w:color w:val="000000"/>
          <w:sz w:val="24"/>
          <w:szCs w:val="24"/>
          <w:lang w:val="ru-RU"/>
        </w:rPr>
        <w:t xml:space="preserve"> Токсичность аренов. Генетическая связь между углеводородами, принадлежащими к различным классам. </w:t>
      </w:r>
    </w:p>
    <w:p w14:paraId="4A21A4F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07C168E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424874">
        <w:rPr>
          <w:rFonts w:ascii="Times New Roman" w:hAnsi="Times New Roman" w:cs="Times New Roman"/>
          <w:color w:val="000000"/>
          <w:sz w:val="24"/>
          <w:szCs w:val="24"/>
          <w:u w:val="single"/>
          <w:lang w:val="ru-RU"/>
        </w:rPr>
        <w:t>практической работы</w:t>
      </w:r>
      <w:r w:rsidRPr="00424874">
        <w:rPr>
          <w:rFonts w:ascii="Times New Roman" w:hAnsi="Times New Roman" w:cs="Times New Roman"/>
          <w:color w:val="000000"/>
          <w:sz w:val="24"/>
          <w:szCs w:val="24"/>
          <w:lang w:val="ru-RU"/>
        </w:rPr>
        <w:t xml:space="preserve">: получение этилена и изучение его свойств. </w:t>
      </w:r>
    </w:p>
    <w:p w14:paraId="21E3087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Расчётные задачи.</w:t>
      </w:r>
    </w:p>
    <w:p w14:paraId="1DC98CB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826F74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Кислородсодержащие органические соединения</w:t>
      </w:r>
    </w:p>
    <w:p w14:paraId="69E9599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381F379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lastRenderedPageBreak/>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20A59DF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Фенол: строение молекулы, физические и химические свойства. Токсичность фенола. Применение фенола. </w:t>
      </w:r>
    </w:p>
    <w:p w14:paraId="0CA9BFF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Альдегиды и </w:t>
      </w:r>
      <w:r w:rsidRPr="00424874">
        <w:rPr>
          <w:rFonts w:ascii="Times New Roman" w:hAnsi="Times New Roman" w:cs="Times New Roman"/>
          <w:i/>
          <w:color w:val="000000"/>
          <w:sz w:val="24"/>
          <w:szCs w:val="24"/>
          <w:lang w:val="ru-RU"/>
        </w:rPr>
        <w:t>кетоны</w:t>
      </w:r>
      <w:r w:rsidRPr="00424874">
        <w:rPr>
          <w:rFonts w:ascii="Times New Roman" w:hAnsi="Times New Roman" w:cs="Times New Roman"/>
          <w:color w:val="000000"/>
          <w:sz w:val="24"/>
          <w:szCs w:val="24"/>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6736E35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FBB59D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1171740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424874">
        <w:rPr>
          <w:rFonts w:ascii="Times New Roman" w:hAnsi="Times New Roman" w:cs="Times New Roman"/>
          <w:color w:val="000000"/>
          <w:sz w:val="24"/>
          <w:szCs w:val="24"/>
        </w:rPr>
        <w:t>II</w:t>
      </w:r>
      <w:r w:rsidRPr="00424874">
        <w:rPr>
          <w:rFonts w:ascii="Times New Roman" w:hAnsi="Times New Roman" w:cs="Times New Roman"/>
          <w:color w:val="000000"/>
          <w:sz w:val="24"/>
          <w:szCs w:val="24"/>
          <w:lang w:val="ru-RU"/>
        </w:rPr>
        <w:t>), окисление аммиачным раствором оксида серебра(</w:t>
      </w:r>
      <w:r w:rsidRPr="00424874">
        <w:rPr>
          <w:rFonts w:ascii="Times New Roman" w:hAnsi="Times New Roman" w:cs="Times New Roman"/>
          <w:color w:val="000000"/>
          <w:sz w:val="24"/>
          <w:szCs w:val="24"/>
        </w:rPr>
        <w:t>I</w:t>
      </w:r>
      <w:r w:rsidRPr="00424874">
        <w:rPr>
          <w:rFonts w:ascii="Times New Roman" w:hAnsi="Times New Roman" w:cs="Times New Roman"/>
          <w:color w:val="000000"/>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487D06D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7F7D095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424874">
        <w:rPr>
          <w:rFonts w:ascii="Times New Roman" w:hAnsi="Times New Roman" w:cs="Times New Roman"/>
          <w:color w:val="000000"/>
          <w:sz w:val="24"/>
          <w:szCs w:val="24"/>
        </w:rPr>
        <w:t>II</w:t>
      </w:r>
      <w:r w:rsidRPr="00424874">
        <w:rPr>
          <w:rFonts w:ascii="Times New Roman" w:hAnsi="Times New Roman" w:cs="Times New Roman"/>
          <w:color w:val="000000"/>
          <w:sz w:val="24"/>
          <w:szCs w:val="24"/>
          <w:lang w:val="ru-RU"/>
        </w:rPr>
        <w:t>)), многоатомных спиртов (взаимодействие глицерина с гидроксидом меди(</w:t>
      </w:r>
      <w:r w:rsidRPr="00424874">
        <w:rPr>
          <w:rFonts w:ascii="Times New Roman" w:hAnsi="Times New Roman" w:cs="Times New Roman"/>
          <w:color w:val="000000"/>
          <w:sz w:val="24"/>
          <w:szCs w:val="24"/>
        </w:rPr>
        <w:t>II</w:t>
      </w:r>
      <w:r w:rsidRPr="00424874">
        <w:rPr>
          <w:rFonts w:ascii="Times New Roman" w:hAnsi="Times New Roman" w:cs="Times New Roman"/>
          <w:color w:val="000000"/>
          <w:sz w:val="24"/>
          <w:szCs w:val="24"/>
          <w:lang w:val="ru-RU"/>
        </w:rPr>
        <w:t>)), альдегидов (окисление аммиачным раствором оксида серебра(</w:t>
      </w:r>
      <w:r w:rsidRPr="00424874">
        <w:rPr>
          <w:rFonts w:ascii="Times New Roman" w:hAnsi="Times New Roman" w:cs="Times New Roman"/>
          <w:color w:val="000000"/>
          <w:sz w:val="24"/>
          <w:szCs w:val="24"/>
        </w:rPr>
        <w:t>I</w:t>
      </w:r>
      <w:r w:rsidRPr="00424874">
        <w:rPr>
          <w:rFonts w:ascii="Times New Roman" w:hAnsi="Times New Roman" w:cs="Times New Roman"/>
          <w:color w:val="000000"/>
          <w:sz w:val="24"/>
          <w:szCs w:val="24"/>
          <w:lang w:val="ru-RU"/>
        </w:rPr>
        <w:t>) и гидроксидом меди(</w:t>
      </w:r>
      <w:r w:rsidRPr="00424874">
        <w:rPr>
          <w:rFonts w:ascii="Times New Roman" w:hAnsi="Times New Roman" w:cs="Times New Roman"/>
          <w:color w:val="000000"/>
          <w:sz w:val="24"/>
          <w:szCs w:val="24"/>
        </w:rPr>
        <w:t>II</w:t>
      </w:r>
      <w:r w:rsidRPr="00424874">
        <w:rPr>
          <w:rFonts w:ascii="Times New Roman" w:hAnsi="Times New Roman" w:cs="Times New Roman"/>
          <w:color w:val="000000"/>
          <w:sz w:val="24"/>
          <w:szCs w:val="24"/>
          <w:lang w:val="ru-RU"/>
        </w:rPr>
        <w:t>), взаимодействие крахмала с иодом), проведение практической работы: свойства раствора уксусной кислоты.</w:t>
      </w:r>
    </w:p>
    <w:p w14:paraId="7ADC9CF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Расчётные задачи.</w:t>
      </w:r>
    </w:p>
    <w:p w14:paraId="7C7E462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13556C2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Азотсодержащие органические соединения.</w:t>
      </w:r>
    </w:p>
    <w:p w14:paraId="4F23F4D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31754EB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7C59EEE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212E78F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Высокомолекулярные соединения</w:t>
      </w:r>
    </w:p>
    <w:p w14:paraId="0EE2A6C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282498A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1F01044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Межпредметные связи.</w:t>
      </w:r>
    </w:p>
    <w:p w14:paraId="050DE7D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183167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lastRenderedPageBreak/>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1D01AF6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64B2793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2DE0981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География: минералы, горные породы, полезные ископаемые, топливо, ресурсы.</w:t>
      </w:r>
    </w:p>
    <w:p w14:paraId="1C389F5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4345FB1D" w14:textId="77777777" w:rsidR="00D45CE0" w:rsidRPr="00424874" w:rsidRDefault="00D45CE0">
      <w:pPr>
        <w:spacing w:after="0" w:line="264" w:lineRule="auto"/>
        <w:ind w:left="120"/>
        <w:jc w:val="both"/>
        <w:rPr>
          <w:rFonts w:ascii="Times New Roman" w:hAnsi="Times New Roman" w:cs="Times New Roman"/>
          <w:sz w:val="24"/>
          <w:szCs w:val="24"/>
          <w:lang w:val="ru-RU"/>
        </w:rPr>
      </w:pPr>
    </w:p>
    <w:p w14:paraId="3F43CED5" w14:textId="56394B21" w:rsidR="00D45CE0" w:rsidRPr="00424874" w:rsidRDefault="00547235" w:rsidP="00424874">
      <w:pPr>
        <w:spacing w:after="0" w:line="264" w:lineRule="auto"/>
        <w:ind w:left="12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 xml:space="preserve">11 КЛАСС </w:t>
      </w:r>
    </w:p>
    <w:p w14:paraId="0B62969C" w14:textId="6F04177D" w:rsidR="00D45CE0" w:rsidRPr="00424874" w:rsidRDefault="00547235" w:rsidP="00424874">
      <w:pPr>
        <w:spacing w:after="0" w:line="264" w:lineRule="auto"/>
        <w:ind w:left="12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ОБЩАЯ И НЕОРГАНИЧЕСКАЯ ХИМИЯ</w:t>
      </w:r>
    </w:p>
    <w:p w14:paraId="603882B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Теоретические основы химии</w:t>
      </w:r>
    </w:p>
    <w:p w14:paraId="72FB681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Химический элемент. Атом. Ядро атома, изотопы. Электронная оболочка. Энергетические уровни, подуровни. Атомные орбитали, </w:t>
      </w:r>
      <w:r w:rsidRPr="00424874">
        <w:rPr>
          <w:rFonts w:ascii="Times New Roman" w:hAnsi="Times New Roman" w:cs="Times New Roman"/>
          <w:color w:val="000000"/>
          <w:sz w:val="24"/>
          <w:szCs w:val="24"/>
        </w:rPr>
        <w:t>s</w:t>
      </w:r>
      <w:r w:rsidRPr="00424874">
        <w:rPr>
          <w:rFonts w:ascii="Times New Roman" w:hAnsi="Times New Roman" w:cs="Times New Roman"/>
          <w:color w:val="000000"/>
          <w:sz w:val="24"/>
          <w:szCs w:val="24"/>
          <w:lang w:val="ru-RU"/>
        </w:rPr>
        <w:t xml:space="preserve">-, </w:t>
      </w:r>
      <w:r w:rsidRPr="00424874">
        <w:rPr>
          <w:rFonts w:ascii="Times New Roman" w:hAnsi="Times New Roman" w:cs="Times New Roman"/>
          <w:color w:val="000000"/>
          <w:sz w:val="24"/>
          <w:szCs w:val="24"/>
        </w:rPr>
        <w:t>p</w:t>
      </w:r>
      <w:r w:rsidRPr="00424874">
        <w:rPr>
          <w:rFonts w:ascii="Times New Roman" w:hAnsi="Times New Roman" w:cs="Times New Roman"/>
          <w:color w:val="000000"/>
          <w:sz w:val="24"/>
          <w:szCs w:val="24"/>
          <w:lang w:val="ru-RU"/>
        </w:rPr>
        <w:t xml:space="preserve">-, </w:t>
      </w:r>
      <w:r w:rsidRPr="00424874">
        <w:rPr>
          <w:rFonts w:ascii="Times New Roman" w:hAnsi="Times New Roman" w:cs="Times New Roman"/>
          <w:color w:val="000000"/>
          <w:sz w:val="24"/>
          <w:szCs w:val="24"/>
        </w:rPr>
        <w:t>d</w:t>
      </w:r>
      <w:r w:rsidRPr="00424874">
        <w:rPr>
          <w:rFonts w:ascii="Times New Roman" w:hAnsi="Times New Roman" w:cs="Times New Roman"/>
          <w:color w:val="000000"/>
          <w:sz w:val="24"/>
          <w:szCs w:val="24"/>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31D6253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F5F3CA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03A67B9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24DFBD8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Понятие о дисперсных системах. Истинные и коллоидные растворы. Массовая доля вещества в растворе.</w:t>
      </w:r>
    </w:p>
    <w:p w14:paraId="36759E1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593E698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4A62B74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481E263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47ABE1E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Окислительно-восстановительные реакции. </w:t>
      </w:r>
    </w:p>
    <w:p w14:paraId="2805DB9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3C6220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Расчётные задачи.</w:t>
      </w:r>
    </w:p>
    <w:p w14:paraId="6314F94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36AD021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Неорганическая химия</w:t>
      </w:r>
    </w:p>
    <w:p w14:paraId="26364DF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lastRenderedPageBreak/>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0C5A41F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7DA0976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Применение важнейших неметаллов и их соединений.</w:t>
      </w:r>
    </w:p>
    <w:p w14:paraId="14DC8CD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6C136F2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Химические свойства важнейших металлов (натрий, калий, кальций, магний, алюминий, цинк, хром, железо, медь) и их соединений. </w:t>
      </w:r>
    </w:p>
    <w:p w14:paraId="409C896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Общие способы получения металлов. Применение металлов в быту и технике.</w:t>
      </w:r>
    </w:p>
    <w:p w14:paraId="50502B0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2E8F99F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Расчётные задачи.</w:t>
      </w:r>
    </w:p>
    <w:p w14:paraId="56134EB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3DBF60C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Химия и жизнь</w:t>
      </w:r>
    </w:p>
    <w:p w14:paraId="71EF8E4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0E31FC2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Представления об общих научных принципах промышленного получения важнейших веществ. </w:t>
      </w:r>
    </w:p>
    <w:p w14:paraId="2EA4482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6F70D90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5742F21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Межпредметные связи.</w:t>
      </w:r>
    </w:p>
    <w:p w14:paraId="3E4DD1F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A7BDAE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0C88926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6E662B4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Биология: клетка, организм, экосистема, биосфера, макро- и микроэлементы, витамины, обмен веществ в организме.</w:t>
      </w:r>
    </w:p>
    <w:p w14:paraId="609707C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География: минералы, горные породы, полезные ископаемые, топливо, ресурсы.</w:t>
      </w:r>
    </w:p>
    <w:p w14:paraId="1D13288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03078457" w14:textId="77777777" w:rsidR="00D45CE0" w:rsidRPr="00424874" w:rsidRDefault="00D45CE0">
      <w:pPr>
        <w:spacing w:after="0" w:line="264" w:lineRule="auto"/>
        <w:ind w:left="120"/>
        <w:jc w:val="both"/>
        <w:rPr>
          <w:rFonts w:ascii="Times New Roman" w:hAnsi="Times New Roman" w:cs="Times New Roman"/>
          <w:sz w:val="24"/>
          <w:szCs w:val="24"/>
          <w:lang w:val="ru-RU"/>
        </w:rPr>
      </w:pPr>
    </w:p>
    <w:p w14:paraId="526CAC49" w14:textId="77777777" w:rsidR="00D45CE0" w:rsidRPr="00424874" w:rsidRDefault="00D45CE0">
      <w:pPr>
        <w:rPr>
          <w:rFonts w:ascii="Times New Roman" w:hAnsi="Times New Roman" w:cs="Times New Roman"/>
          <w:sz w:val="24"/>
          <w:szCs w:val="24"/>
          <w:lang w:val="ru-RU"/>
        </w:rPr>
        <w:sectPr w:rsidR="00D45CE0" w:rsidRPr="00424874" w:rsidSect="00424874">
          <w:pgSz w:w="11906" w:h="16383"/>
          <w:pgMar w:top="720" w:right="720" w:bottom="720" w:left="720" w:header="720" w:footer="720" w:gutter="0"/>
          <w:cols w:space="720"/>
          <w:docGrid w:linePitch="299"/>
        </w:sectPr>
      </w:pPr>
    </w:p>
    <w:p w14:paraId="2E1A4C95" w14:textId="77777777" w:rsidR="00D45CE0" w:rsidRPr="00424874" w:rsidRDefault="00547235">
      <w:pPr>
        <w:spacing w:after="0" w:line="264" w:lineRule="auto"/>
        <w:ind w:left="120"/>
        <w:jc w:val="both"/>
        <w:rPr>
          <w:rFonts w:ascii="Times New Roman" w:hAnsi="Times New Roman" w:cs="Times New Roman"/>
          <w:sz w:val="24"/>
          <w:szCs w:val="24"/>
          <w:lang w:val="ru-RU"/>
        </w:rPr>
      </w:pPr>
      <w:bookmarkStart w:id="9" w:name="block-8052868"/>
      <w:bookmarkEnd w:id="8"/>
      <w:r w:rsidRPr="00424874">
        <w:rPr>
          <w:rFonts w:ascii="Times New Roman" w:hAnsi="Times New Roman" w:cs="Times New Roman"/>
          <w:color w:val="000000"/>
          <w:sz w:val="24"/>
          <w:szCs w:val="24"/>
          <w:lang w:val="ru-RU"/>
        </w:rPr>
        <w:lastRenderedPageBreak/>
        <w:t>ПЛАНИРУЕМЫЕ РЕЗУЛЬТАТЫ ОСВОЕНИЯ ПРОГРАММЫ ПО ХИМИИ НА БАЗОВОМ УРОВНЕ СРЕДНЕГО ОБЩЕГО ОБРАЗОВАНИЯ</w:t>
      </w:r>
    </w:p>
    <w:p w14:paraId="41F8B55D" w14:textId="77777777" w:rsidR="00D45CE0" w:rsidRPr="00424874" w:rsidRDefault="00D45CE0">
      <w:pPr>
        <w:spacing w:after="0" w:line="264" w:lineRule="auto"/>
        <w:ind w:left="120"/>
        <w:jc w:val="both"/>
        <w:rPr>
          <w:rFonts w:ascii="Times New Roman" w:hAnsi="Times New Roman" w:cs="Times New Roman"/>
          <w:sz w:val="24"/>
          <w:szCs w:val="24"/>
          <w:lang w:val="ru-RU"/>
        </w:rPr>
      </w:pPr>
    </w:p>
    <w:p w14:paraId="61AB78A9" w14:textId="3EEAF156" w:rsidR="00D45CE0" w:rsidRPr="00424874" w:rsidRDefault="00547235" w:rsidP="00424874">
      <w:pPr>
        <w:spacing w:after="0" w:line="264" w:lineRule="auto"/>
        <w:ind w:left="12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ЛИЧНОСТНЫЕ РЕЗУЛЬТАТЫ</w:t>
      </w:r>
    </w:p>
    <w:p w14:paraId="0A40C5D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71F25F6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7A44041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1E5E777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наличие мотивации к обучению; </w:t>
      </w:r>
    </w:p>
    <w:p w14:paraId="291A139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686DFE9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5ECBC66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наличие правосознания экологической культуры и способности ставить цели и строить жизненные планы.</w:t>
      </w:r>
    </w:p>
    <w:p w14:paraId="4A886E4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6EFBB7D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49C7A9D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1) гражданского воспитания</w:t>
      </w:r>
      <w:r w:rsidRPr="00424874">
        <w:rPr>
          <w:rFonts w:ascii="Times New Roman" w:hAnsi="Times New Roman" w:cs="Times New Roman"/>
          <w:color w:val="000000"/>
          <w:sz w:val="24"/>
          <w:szCs w:val="24"/>
          <w:lang w:val="ru-RU"/>
        </w:rPr>
        <w:t>:</w:t>
      </w:r>
    </w:p>
    <w:p w14:paraId="0BCB599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осознания обучающимися своих конституционных прав и обязанностей, уважения к закону и правопорядку;</w:t>
      </w:r>
    </w:p>
    <w:p w14:paraId="1338264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представления о социальных нормах и правилах межличностных отношений в коллективе; </w:t>
      </w:r>
    </w:p>
    <w:p w14:paraId="6C2175B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5AAECED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14:paraId="7F41FF9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2) патриотического воспитания</w:t>
      </w:r>
      <w:r w:rsidRPr="00424874">
        <w:rPr>
          <w:rFonts w:ascii="Times New Roman" w:hAnsi="Times New Roman" w:cs="Times New Roman"/>
          <w:color w:val="000000"/>
          <w:sz w:val="24"/>
          <w:szCs w:val="24"/>
          <w:lang w:val="ru-RU"/>
        </w:rPr>
        <w:t>:</w:t>
      </w:r>
    </w:p>
    <w:p w14:paraId="21F857B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ценностного отношения к историческому и научному наследию отечественной химии; </w:t>
      </w:r>
    </w:p>
    <w:p w14:paraId="4F4A097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665A932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3BCBB5A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3) духовно-нравственного воспитания:</w:t>
      </w:r>
    </w:p>
    <w:p w14:paraId="11049EE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нравственного сознания, этического поведения;</w:t>
      </w:r>
    </w:p>
    <w:p w14:paraId="79502E6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1411DBC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0C28FC3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lastRenderedPageBreak/>
        <w:t>4) формирования культуры здоровья:</w:t>
      </w:r>
    </w:p>
    <w:p w14:paraId="1B5FC5A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442EA06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соблюдения правил безопасного обращения с веществами в быту, повседневной жизни и в трудовой деятельности; </w:t>
      </w:r>
    </w:p>
    <w:p w14:paraId="4BCCC8F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0A45958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осознания последствий и неприятия вредных привычек (употребления алкоголя, наркотиков, курения);</w:t>
      </w:r>
    </w:p>
    <w:p w14:paraId="2A85221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5) трудового воспитания:</w:t>
      </w:r>
    </w:p>
    <w:p w14:paraId="5078ECD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4A221DC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14:paraId="19DD9EA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661B74E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уважения к труду, людям труда и результатам трудовой деятельности; </w:t>
      </w:r>
    </w:p>
    <w:p w14:paraId="4661C49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FC0F2C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6) экологического воспитания:</w:t>
      </w:r>
    </w:p>
    <w:p w14:paraId="182DE50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экологически целесообразного отношения к природе, как источнику существования жизни на Земле;</w:t>
      </w:r>
    </w:p>
    <w:p w14:paraId="33B719C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1263B20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14:paraId="15B21AE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6CBFC22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138813A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7) ценности научного познания:</w:t>
      </w:r>
    </w:p>
    <w:p w14:paraId="6666E49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сформированности мировоззрения, соответствующего современному уровню развития науки и общественной практики; </w:t>
      </w:r>
    </w:p>
    <w:p w14:paraId="145BE5B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488A98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29DC3FD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w:t>
      </w:r>
      <w:r w:rsidRPr="00424874">
        <w:rPr>
          <w:rFonts w:ascii="Times New Roman" w:hAnsi="Times New Roman" w:cs="Times New Roman"/>
          <w:color w:val="000000"/>
          <w:sz w:val="24"/>
          <w:szCs w:val="24"/>
          <w:lang w:val="ru-RU"/>
        </w:rPr>
        <w:lastRenderedPageBreak/>
        <w:t>заключения на основе научных фактов и имеющихся данных с целью получения достоверных выводов;</w:t>
      </w:r>
    </w:p>
    <w:p w14:paraId="0188E90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14:paraId="7C5F880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интереса к познанию и исследовательской деятельности; </w:t>
      </w:r>
    </w:p>
    <w:p w14:paraId="77F35FD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4EB1CAD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интереса к особенностям труда в различных сферах профессиональной деятельности.</w:t>
      </w:r>
    </w:p>
    <w:p w14:paraId="15BFC2C6" w14:textId="77777777" w:rsidR="00D45CE0" w:rsidRPr="00424874" w:rsidRDefault="00547235">
      <w:pPr>
        <w:spacing w:after="0"/>
        <w:ind w:left="120"/>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МЕТАПРЕДМЕТНЫЕ РЕЗУЛЬТАТЫ</w:t>
      </w:r>
    </w:p>
    <w:p w14:paraId="789FD488" w14:textId="77777777" w:rsidR="00D45CE0" w:rsidRPr="00424874" w:rsidRDefault="00D45CE0">
      <w:pPr>
        <w:spacing w:after="0"/>
        <w:ind w:left="120"/>
        <w:rPr>
          <w:rFonts w:ascii="Times New Roman" w:hAnsi="Times New Roman" w:cs="Times New Roman"/>
          <w:sz w:val="24"/>
          <w:szCs w:val="24"/>
          <w:lang w:val="ru-RU"/>
        </w:rPr>
      </w:pPr>
    </w:p>
    <w:p w14:paraId="26A964D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Метапредметные результаты освоения учебного предмета «Химия» на уровне среднего общего образования включают: </w:t>
      </w:r>
    </w:p>
    <w:p w14:paraId="4B8F24B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4D803D5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4BBD5F8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3B05ED9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6D77D0B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Овладение универсальными учебными познавательными действиями:</w:t>
      </w:r>
    </w:p>
    <w:p w14:paraId="288F75D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1) базовые логические действия:</w:t>
      </w:r>
    </w:p>
    <w:p w14:paraId="22A8A62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самостоятельно формулировать и актуализировать проблему, всесторонне её рассматривать; </w:t>
      </w:r>
    </w:p>
    <w:p w14:paraId="3AF9FE7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3A47AE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780B5E3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выбирать основания и критерии для классификации веществ и химических реакций; </w:t>
      </w:r>
    </w:p>
    <w:p w14:paraId="672B02B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устанавливать причинно-следственные связи между изучаемыми явлениями; </w:t>
      </w:r>
    </w:p>
    <w:p w14:paraId="78149F2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A2B094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70103F9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2) базовые исследовательские действия:</w:t>
      </w:r>
    </w:p>
    <w:p w14:paraId="3A653AC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владеть основами методов научного познания веществ и химических реакций;</w:t>
      </w:r>
    </w:p>
    <w:p w14:paraId="588DE9D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5750EAB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w:t>
      </w:r>
      <w:r w:rsidRPr="00424874">
        <w:rPr>
          <w:rFonts w:ascii="Times New Roman" w:hAnsi="Times New Roman" w:cs="Times New Roman"/>
          <w:color w:val="000000"/>
          <w:sz w:val="24"/>
          <w:szCs w:val="24"/>
          <w:lang w:val="ru-RU"/>
        </w:rPr>
        <w:lastRenderedPageBreak/>
        <w:t>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56497A3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5BE2AD5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3) работа с информацией:</w:t>
      </w:r>
    </w:p>
    <w:p w14:paraId="22205A7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4E3A5C3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2FF1A36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14:paraId="6416309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14:paraId="42539F1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1D0C48EC"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использовать и преобразовывать знаково-символические средства наглядности.</w:t>
      </w:r>
    </w:p>
    <w:p w14:paraId="7B56455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Овладение универсальными коммуникативными действиями:</w:t>
      </w:r>
    </w:p>
    <w:p w14:paraId="37AF495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5A9D588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615B4A80"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Овладение универсальными регулятивными действиями:</w:t>
      </w:r>
    </w:p>
    <w:p w14:paraId="0646079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479CEAD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осуществлять самоконтроль своей деятельности на основе самоанализа и самооценки.</w:t>
      </w:r>
    </w:p>
    <w:p w14:paraId="69EA178A" w14:textId="77777777" w:rsidR="00D45CE0" w:rsidRPr="00424874" w:rsidRDefault="00D45CE0">
      <w:pPr>
        <w:spacing w:after="0"/>
        <w:ind w:left="120"/>
        <w:rPr>
          <w:rFonts w:ascii="Times New Roman" w:hAnsi="Times New Roman" w:cs="Times New Roman"/>
          <w:sz w:val="24"/>
          <w:szCs w:val="24"/>
          <w:lang w:val="ru-RU"/>
        </w:rPr>
      </w:pPr>
    </w:p>
    <w:p w14:paraId="5495F661" w14:textId="77777777" w:rsidR="00D45CE0" w:rsidRPr="00424874" w:rsidRDefault="00547235">
      <w:pPr>
        <w:spacing w:after="0"/>
        <w:ind w:left="120"/>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ПРЕДМЕТНЫЕ РЕЗУЛЬТАТЫ</w:t>
      </w:r>
    </w:p>
    <w:p w14:paraId="2BDD56FB" w14:textId="469AE25D" w:rsidR="00D45CE0" w:rsidRPr="00424874" w:rsidRDefault="00547235" w:rsidP="00424874">
      <w:pPr>
        <w:spacing w:after="0" w:line="264" w:lineRule="auto"/>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10 КЛАСС</w:t>
      </w:r>
    </w:p>
    <w:p w14:paraId="655EAF8D"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Предметные результаты освоения курса «Органическая химия» отражают:</w:t>
      </w:r>
    </w:p>
    <w:p w14:paraId="7C81A24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43BEA9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w:t>
      </w:r>
      <w:r w:rsidRPr="00424874">
        <w:rPr>
          <w:rFonts w:ascii="Times New Roman" w:hAnsi="Times New Roman" w:cs="Times New Roman"/>
          <w:color w:val="000000"/>
          <w:sz w:val="24"/>
          <w:szCs w:val="24"/>
          <w:lang w:val="ru-RU"/>
        </w:rPr>
        <w:lastRenderedPageBreak/>
        <w:t>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59A295E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4D5E18A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2DE4DF6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424874">
        <w:rPr>
          <w:rFonts w:ascii="Times New Roman" w:hAnsi="Times New Roman" w:cs="Times New Roman"/>
          <w:color w:val="000000"/>
          <w:sz w:val="24"/>
          <w:szCs w:val="24"/>
        </w:rPr>
        <w:t>IUPAC</w:t>
      </w:r>
      <w:r w:rsidRPr="00424874">
        <w:rPr>
          <w:rFonts w:ascii="Times New Roman" w:hAnsi="Times New Roman" w:cs="Times New Roman"/>
          <w:color w:val="000000"/>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405ACA8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сформированность умения определять виды химической связи в органических соединениях (одинарные и кратные); </w:t>
      </w:r>
    </w:p>
    <w:p w14:paraId="7619918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4DF025F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10ECFA0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6E419A97"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5D472D6"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2466FC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33C198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3AC8598"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lastRenderedPageBreak/>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7C8DF67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6D35AA7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3EDA8D7F"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173265D" w14:textId="77777777" w:rsidR="00D45CE0" w:rsidRPr="00424874" w:rsidRDefault="00D45CE0">
      <w:pPr>
        <w:spacing w:after="0" w:line="264" w:lineRule="auto"/>
        <w:ind w:left="120"/>
        <w:jc w:val="both"/>
        <w:rPr>
          <w:rFonts w:ascii="Times New Roman" w:hAnsi="Times New Roman" w:cs="Times New Roman"/>
          <w:sz w:val="24"/>
          <w:szCs w:val="24"/>
          <w:lang w:val="ru-RU"/>
        </w:rPr>
      </w:pPr>
    </w:p>
    <w:p w14:paraId="50742C8B" w14:textId="57E6A6D3" w:rsidR="00D45CE0" w:rsidRPr="00424874" w:rsidRDefault="00547235" w:rsidP="00424874">
      <w:pPr>
        <w:spacing w:after="0" w:line="264" w:lineRule="auto"/>
        <w:ind w:left="120"/>
        <w:jc w:val="both"/>
        <w:rPr>
          <w:rFonts w:ascii="Times New Roman" w:hAnsi="Times New Roman" w:cs="Times New Roman"/>
          <w:sz w:val="24"/>
          <w:szCs w:val="24"/>
          <w:lang w:val="ru-RU"/>
        </w:rPr>
      </w:pPr>
      <w:r w:rsidRPr="00424874">
        <w:rPr>
          <w:rFonts w:ascii="Times New Roman" w:hAnsi="Times New Roman" w:cs="Times New Roman"/>
          <w:b/>
          <w:color w:val="000000"/>
          <w:sz w:val="24"/>
          <w:szCs w:val="24"/>
          <w:lang w:val="ru-RU"/>
        </w:rPr>
        <w:t>11 КЛАСС</w:t>
      </w:r>
    </w:p>
    <w:p w14:paraId="13DDB14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Предметные результаты освоения курса «Общая и неорганическая химия» отражают:</w:t>
      </w:r>
    </w:p>
    <w:p w14:paraId="3AE7CAE3"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95F403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владение системой химических знаний, которая включает: основополагающие понятия (химический элемент, атом, изотоп, </w:t>
      </w:r>
      <w:r w:rsidRPr="00424874">
        <w:rPr>
          <w:rFonts w:ascii="Times New Roman" w:hAnsi="Times New Roman" w:cs="Times New Roman"/>
          <w:color w:val="000000"/>
          <w:sz w:val="24"/>
          <w:szCs w:val="24"/>
        </w:rPr>
        <w:t>s</w:t>
      </w:r>
      <w:r w:rsidRPr="00424874">
        <w:rPr>
          <w:rFonts w:ascii="Times New Roman" w:hAnsi="Times New Roman" w:cs="Times New Roman"/>
          <w:color w:val="000000"/>
          <w:sz w:val="24"/>
          <w:szCs w:val="24"/>
          <w:lang w:val="ru-RU"/>
        </w:rPr>
        <w:t xml:space="preserve">-, </w:t>
      </w:r>
      <w:r w:rsidRPr="00424874">
        <w:rPr>
          <w:rFonts w:ascii="Times New Roman" w:hAnsi="Times New Roman" w:cs="Times New Roman"/>
          <w:color w:val="000000"/>
          <w:sz w:val="24"/>
          <w:szCs w:val="24"/>
        </w:rPr>
        <w:t>p</w:t>
      </w:r>
      <w:r w:rsidRPr="00424874">
        <w:rPr>
          <w:rFonts w:ascii="Times New Roman" w:hAnsi="Times New Roman" w:cs="Times New Roman"/>
          <w:color w:val="000000"/>
          <w:sz w:val="24"/>
          <w:szCs w:val="24"/>
          <w:lang w:val="ru-RU"/>
        </w:rPr>
        <w:t xml:space="preserve">-, </w:t>
      </w:r>
      <w:r w:rsidRPr="00424874">
        <w:rPr>
          <w:rFonts w:ascii="Times New Roman" w:hAnsi="Times New Roman" w:cs="Times New Roman"/>
          <w:color w:val="000000"/>
          <w:sz w:val="24"/>
          <w:szCs w:val="24"/>
        </w:rPr>
        <w:t>d</w:t>
      </w:r>
      <w:r w:rsidRPr="00424874">
        <w:rPr>
          <w:rFonts w:ascii="Times New Roman" w:hAnsi="Times New Roman" w:cs="Times New Roman"/>
          <w:color w:val="000000"/>
          <w:sz w:val="24"/>
          <w:szCs w:val="24"/>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062FE22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7603363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sidRPr="00424874">
        <w:rPr>
          <w:rFonts w:ascii="Times New Roman" w:hAnsi="Times New Roman" w:cs="Times New Roman"/>
          <w:color w:val="000000"/>
          <w:sz w:val="24"/>
          <w:szCs w:val="24"/>
        </w:rPr>
        <w:t>IUPAC</w:t>
      </w:r>
      <w:r w:rsidRPr="00424874">
        <w:rPr>
          <w:rFonts w:ascii="Times New Roman" w:hAnsi="Times New Roman" w:cs="Times New Roman"/>
          <w:color w:val="000000"/>
          <w:sz w:val="24"/>
          <w:szCs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74441CE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416591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1864624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5E1A398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w:t>
      </w:r>
      <w:r w:rsidRPr="00424874">
        <w:rPr>
          <w:rFonts w:ascii="Times New Roman" w:hAnsi="Times New Roman" w:cs="Times New Roman"/>
          <w:color w:val="000000"/>
          <w:sz w:val="24"/>
          <w:szCs w:val="24"/>
          <w:lang w:val="ru-RU"/>
        </w:rPr>
        <w:lastRenderedPageBreak/>
        <w:t>используя понятия «</w:t>
      </w:r>
      <w:r w:rsidRPr="00424874">
        <w:rPr>
          <w:rFonts w:ascii="Times New Roman" w:hAnsi="Times New Roman" w:cs="Times New Roman"/>
          <w:color w:val="000000"/>
          <w:sz w:val="24"/>
          <w:szCs w:val="24"/>
        </w:rPr>
        <w:t>s</w:t>
      </w:r>
      <w:r w:rsidRPr="00424874">
        <w:rPr>
          <w:rFonts w:ascii="Times New Roman" w:hAnsi="Times New Roman" w:cs="Times New Roman"/>
          <w:color w:val="000000"/>
          <w:sz w:val="24"/>
          <w:szCs w:val="24"/>
          <w:lang w:val="ru-RU"/>
        </w:rPr>
        <w:t xml:space="preserve">-, </w:t>
      </w:r>
      <w:r w:rsidRPr="00424874">
        <w:rPr>
          <w:rFonts w:ascii="Times New Roman" w:hAnsi="Times New Roman" w:cs="Times New Roman"/>
          <w:color w:val="000000"/>
          <w:sz w:val="24"/>
          <w:szCs w:val="24"/>
        </w:rPr>
        <w:t>p</w:t>
      </w:r>
      <w:r w:rsidRPr="00424874">
        <w:rPr>
          <w:rFonts w:ascii="Times New Roman" w:hAnsi="Times New Roman" w:cs="Times New Roman"/>
          <w:color w:val="000000"/>
          <w:sz w:val="24"/>
          <w:szCs w:val="24"/>
          <w:lang w:val="ru-RU"/>
        </w:rPr>
        <w:t xml:space="preserve">-, </w:t>
      </w:r>
      <w:r w:rsidRPr="00424874">
        <w:rPr>
          <w:rFonts w:ascii="Times New Roman" w:hAnsi="Times New Roman" w:cs="Times New Roman"/>
          <w:color w:val="000000"/>
          <w:sz w:val="24"/>
          <w:szCs w:val="24"/>
        </w:rPr>
        <w:t>d</w:t>
      </w:r>
      <w:r w:rsidRPr="00424874">
        <w:rPr>
          <w:rFonts w:ascii="Times New Roman" w:hAnsi="Times New Roman" w:cs="Times New Roman"/>
          <w:color w:val="000000"/>
          <w:sz w:val="24"/>
          <w:szCs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2F1E72D9"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E28B125"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3A20A8C4"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11F73641"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53E9274A"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32952D42"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1FF5FB9E"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3AC2B08B" w14:textId="77777777" w:rsidR="00D45CE0" w:rsidRPr="00424874" w:rsidRDefault="00547235">
      <w:pPr>
        <w:spacing w:after="0" w:line="264"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59FB9DA9" w14:textId="77777777" w:rsidR="00D45CE0" w:rsidRPr="00424874" w:rsidRDefault="00547235" w:rsidP="00424874">
      <w:pPr>
        <w:spacing w:after="0" w:line="240"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4DC3C14" w14:textId="77777777" w:rsidR="00D45CE0" w:rsidRPr="00424874" w:rsidRDefault="00547235" w:rsidP="00424874">
      <w:pPr>
        <w:spacing w:after="0" w:line="240"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FF9A362" w14:textId="77777777" w:rsidR="00D45CE0" w:rsidRPr="00424874" w:rsidRDefault="00547235" w:rsidP="00424874">
      <w:pPr>
        <w:spacing w:after="0" w:line="240"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16FDB175" w14:textId="77777777" w:rsidR="00D45CE0" w:rsidRPr="00424874" w:rsidRDefault="00547235" w:rsidP="00424874">
      <w:pPr>
        <w:spacing w:after="0" w:line="240"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1D8D9A97" w14:textId="77777777" w:rsidR="00D45CE0" w:rsidRPr="00424874" w:rsidRDefault="00547235" w:rsidP="00424874">
      <w:pPr>
        <w:spacing w:after="0" w:line="240"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5C705876" w14:textId="77777777" w:rsidR="00D45CE0" w:rsidRPr="00424874" w:rsidRDefault="00547235" w:rsidP="00424874">
      <w:pPr>
        <w:spacing w:after="0" w:line="240" w:lineRule="auto"/>
        <w:ind w:firstLine="600"/>
        <w:jc w:val="both"/>
        <w:rPr>
          <w:rFonts w:ascii="Times New Roman" w:hAnsi="Times New Roman" w:cs="Times New Roman"/>
          <w:sz w:val="24"/>
          <w:szCs w:val="24"/>
          <w:lang w:val="ru-RU"/>
        </w:rPr>
      </w:pPr>
      <w:r w:rsidRPr="00424874">
        <w:rPr>
          <w:rFonts w:ascii="Times New Roman" w:hAnsi="Times New Roman" w:cs="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5CFE9D41" w14:textId="77777777" w:rsidR="00D45CE0" w:rsidRPr="00424874" w:rsidRDefault="00D45CE0">
      <w:pPr>
        <w:rPr>
          <w:lang w:val="ru-RU"/>
        </w:rPr>
        <w:sectPr w:rsidR="00D45CE0" w:rsidRPr="00424874" w:rsidSect="00424874">
          <w:pgSz w:w="11906" w:h="16383"/>
          <w:pgMar w:top="720" w:right="720" w:bottom="720" w:left="720" w:header="720" w:footer="720" w:gutter="0"/>
          <w:cols w:space="720"/>
          <w:docGrid w:linePitch="299"/>
        </w:sectPr>
      </w:pPr>
    </w:p>
    <w:p w14:paraId="6D83D454" w14:textId="1096234D" w:rsidR="00D45CE0" w:rsidRDefault="00547235" w:rsidP="00424874">
      <w:pPr>
        <w:spacing w:after="0"/>
        <w:ind w:left="120"/>
      </w:pPr>
      <w:bookmarkStart w:id="10" w:name="block-8052869"/>
      <w:bookmarkEnd w:id="9"/>
      <w:r w:rsidRPr="004248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424874">
        <w:rPr>
          <w:lang w:val="ru-RU"/>
        </w:rPr>
        <w:t xml:space="preserve"> </w:t>
      </w:r>
      <w:r>
        <w:rPr>
          <w:rFonts w:ascii="Times New Roman" w:hAnsi="Times New Roman"/>
          <w:b/>
          <w:color w:val="000000"/>
          <w:sz w:val="28"/>
        </w:rPr>
        <w:t xml:space="preserve">10 КЛАСС </w:t>
      </w:r>
    </w:p>
    <w:tbl>
      <w:tblPr>
        <w:tblStyle w:val="ac"/>
        <w:tblW w:w="0" w:type="auto"/>
        <w:tblInd w:w="-743" w:type="dxa"/>
        <w:tblLook w:val="04A0" w:firstRow="1" w:lastRow="0" w:firstColumn="1" w:lastColumn="0" w:noHBand="0" w:noVBand="1"/>
      </w:tblPr>
      <w:tblGrid>
        <w:gridCol w:w="709"/>
        <w:gridCol w:w="5753"/>
        <w:gridCol w:w="1615"/>
        <w:gridCol w:w="1849"/>
        <w:gridCol w:w="1918"/>
        <w:gridCol w:w="2789"/>
      </w:tblGrid>
      <w:tr w:rsidR="00D45CE0" w14:paraId="7E905E79" w14:textId="77777777" w:rsidTr="00424874">
        <w:trPr>
          <w:trHeight w:val="144"/>
        </w:trPr>
        <w:tc>
          <w:tcPr>
            <w:tcW w:w="709" w:type="dxa"/>
            <w:vMerge w:val="restart"/>
          </w:tcPr>
          <w:p w14:paraId="75758463" w14:textId="77777777" w:rsidR="00D45CE0" w:rsidRDefault="00547235">
            <w:pPr>
              <w:ind w:left="135"/>
            </w:pPr>
            <w:r>
              <w:rPr>
                <w:rFonts w:ascii="Times New Roman" w:hAnsi="Times New Roman"/>
                <w:b/>
                <w:color w:val="000000"/>
                <w:sz w:val="24"/>
              </w:rPr>
              <w:t xml:space="preserve">№ п/п </w:t>
            </w:r>
          </w:p>
          <w:p w14:paraId="3864BD21" w14:textId="77777777" w:rsidR="00D45CE0" w:rsidRDefault="00D45CE0">
            <w:pPr>
              <w:ind w:left="135"/>
            </w:pPr>
          </w:p>
        </w:tc>
        <w:tc>
          <w:tcPr>
            <w:tcW w:w="5753" w:type="dxa"/>
            <w:vMerge w:val="restart"/>
          </w:tcPr>
          <w:p w14:paraId="0BB87BE0" w14:textId="77777777" w:rsidR="00D45CE0" w:rsidRDefault="00547235">
            <w:pPr>
              <w:ind w:left="135"/>
            </w:pPr>
            <w:r>
              <w:rPr>
                <w:rFonts w:ascii="Times New Roman" w:hAnsi="Times New Roman"/>
                <w:b/>
                <w:color w:val="000000"/>
                <w:sz w:val="24"/>
              </w:rPr>
              <w:t xml:space="preserve">Наименование разделов и тем программы </w:t>
            </w:r>
          </w:p>
          <w:p w14:paraId="3F74EE88" w14:textId="77777777" w:rsidR="00D45CE0" w:rsidRDefault="00D45CE0">
            <w:pPr>
              <w:ind w:left="135"/>
            </w:pPr>
          </w:p>
        </w:tc>
        <w:tc>
          <w:tcPr>
            <w:tcW w:w="0" w:type="auto"/>
            <w:gridSpan w:val="3"/>
          </w:tcPr>
          <w:p w14:paraId="03EFAD0E" w14:textId="77777777" w:rsidR="00D45CE0" w:rsidRDefault="00547235">
            <w:r>
              <w:rPr>
                <w:rFonts w:ascii="Times New Roman" w:hAnsi="Times New Roman"/>
                <w:b/>
                <w:color w:val="000000"/>
                <w:sz w:val="24"/>
              </w:rPr>
              <w:t>Количество часов</w:t>
            </w:r>
          </w:p>
        </w:tc>
        <w:tc>
          <w:tcPr>
            <w:tcW w:w="2789" w:type="dxa"/>
            <w:vMerge w:val="restart"/>
          </w:tcPr>
          <w:p w14:paraId="1CCE96CE" w14:textId="77777777" w:rsidR="00D45CE0" w:rsidRDefault="00547235">
            <w:pPr>
              <w:ind w:left="135"/>
            </w:pPr>
            <w:r>
              <w:rPr>
                <w:rFonts w:ascii="Times New Roman" w:hAnsi="Times New Roman"/>
                <w:b/>
                <w:color w:val="000000"/>
                <w:sz w:val="24"/>
              </w:rPr>
              <w:t xml:space="preserve">Электронные (цифровые) образовательные ресурсы </w:t>
            </w:r>
          </w:p>
          <w:p w14:paraId="3C7C1076" w14:textId="77777777" w:rsidR="00D45CE0" w:rsidRDefault="00D45CE0">
            <w:pPr>
              <w:ind w:left="135"/>
            </w:pPr>
          </w:p>
        </w:tc>
      </w:tr>
      <w:tr w:rsidR="00D45CE0" w14:paraId="3B550738" w14:textId="77777777" w:rsidTr="00424874">
        <w:trPr>
          <w:trHeight w:val="144"/>
        </w:trPr>
        <w:tc>
          <w:tcPr>
            <w:tcW w:w="709" w:type="dxa"/>
            <w:vMerge/>
          </w:tcPr>
          <w:p w14:paraId="03853F79" w14:textId="77777777" w:rsidR="00D45CE0" w:rsidRDefault="00D45CE0"/>
        </w:tc>
        <w:tc>
          <w:tcPr>
            <w:tcW w:w="5753" w:type="dxa"/>
            <w:vMerge/>
          </w:tcPr>
          <w:p w14:paraId="29E0ADA5" w14:textId="77777777" w:rsidR="00D45CE0" w:rsidRDefault="00D45CE0"/>
        </w:tc>
        <w:tc>
          <w:tcPr>
            <w:tcW w:w="1615" w:type="dxa"/>
          </w:tcPr>
          <w:p w14:paraId="2B725E9F" w14:textId="77777777" w:rsidR="00D45CE0" w:rsidRDefault="00547235">
            <w:pPr>
              <w:ind w:left="135"/>
            </w:pPr>
            <w:r>
              <w:rPr>
                <w:rFonts w:ascii="Times New Roman" w:hAnsi="Times New Roman"/>
                <w:b/>
                <w:color w:val="000000"/>
                <w:sz w:val="24"/>
              </w:rPr>
              <w:t xml:space="preserve">Всего </w:t>
            </w:r>
          </w:p>
          <w:p w14:paraId="5DA4BEC5" w14:textId="77777777" w:rsidR="00D45CE0" w:rsidRDefault="00D45CE0">
            <w:pPr>
              <w:ind w:left="135"/>
            </w:pPr>
          </w:p>
        </w:tc>
        <w:tc>
          <w:tcPr>
            <w:tcW w:w="1849" w:type="dxa"/>
          </w:tcPr>
          <w:p w14:paraId="14377093" w14:textId="77777777" w:rsidR="00D45CE0" w:rsidRDefault="00547235">
            <w:pPr>
              <w:ind w:left="135"/>
            </w:pPr>
            <w:r>
              <w:rPr>
                <w:rFonts w:ascii="Times New Roman" w:hAnsi="Times New Roman"/>
                <w:b/>
                <w:color w:val="000000"/>
                <w:sz w:val="24"/>
              </w:rPr>
              <w:t xml:space="preserve">Контрольные работы </w:t>
            </w:r>
          </w:p>
          <w:p w14:paraId="2DE6652F" w14:textId="77777777" w:rsidR="00D45CE0" w:rsidRDefault="00D45CE0">
            <w:pPr>
              <w:ind w:left="135"/>
            </w:pPr>
          </w:p>
        </w:tc>
        <w:tc>
          <w:tcPr>
            <w:tcW w:w="1918" w:type="dxa"/>
          </w:tcPr>
          <w:p w14:paraId="7AC4953C" w14:textId="77777777" w:rsidR="00D45CE0" w:rsidRDefault="00547235">
            <w:pPr>
              <w:ind w:left="135"/>
            </w:pPr>
            <w:r>
              <w:rPr>
                <w:rFonts w:ascii="Times New Roman" w:hAnsi="Times New Roman"/>
                <w:b/>
                <w:color w:val="000000"/>
                <w:sz w:val="24"/>
              </w:rPr>
              <w:t xml:space="preserve">Практические работы </w:t>
            </w:r>
          </w:p>
          <w:p w14:paraId="629E24D8" w14:textId="77777777" w:rsidR="00D45CE0" w:rsidRDefault="00D45CE0">
            <w:pPr>
              <w:ind w:left="135"/>
            </w:pPr>
          </w:p>
        </w:tc>
        <w:tc>
          <w:tcPr>
            <w:tcW w:w="0" w:type="auto"/>
            <w:vMerge/>
          </w:tcPr>
          <w:p w14:paraId="67F84AA8" w14:textId="77777777" w:rsidR="00D45CE0" w:rsidRDefault="00D45CE0"/>
        </w:tc>
      </w:tr>
      <w:tr w:rsidR="00D45CE0" w:rsidRPr="004E0FA8" w14:paraId="2A328CAF" w14:textId="77777777" w:rsidTr="00424874">
        <w:trPr>
          <w:trHeight w:val="144"/>
        </w:trPr>
        <w:tc>
          <w:tcPr>
            <w:tcW w:w="14633" w:type="dxa"/>
            <w:gridSpan w:val="6"/>
          </w:tcPr>
          <w:p w14:paraId="4802B04E" w14:textId="77777777" w:rsidR="00D45CE0" w:rsidRPr="00424874" w:rsidRDefault="00547235">
            <w:pPr>
              <w:ind w:left="135"/>
              <w:rPr>
                <w:lang w:val="ru-RU"/>
              </w:rPr>
            </w:pPr>
            <w:r w:rsidRPr="00424874">
              <w:rPr>
                <w:rFonts w:ascii="Times New Roman" w:hAnsi="Times New Roman"/>
                <w:b/>
                <w:color w:val="000000"/>
                <w:sz w:val="24"/>
                <w:lang w:val="ru-RU"/>
              </w:rPr>
              <w:t>Раздел 1.</w:t>
            </w:r>
            <w:r w:rsidRPr="00424874">
              <w:rPr>
                <w:rFonts w:ascii="Times New Roman" w:hAnsi="Times New Roman"/>
                <w:color w:val="000000"/>
                <w:sz w:val="24"/>
                <w:lang w:val="ru-RU"/>
              </w:rPr>
              <w:t xml:space="preserve"> </w:t>
            </w:r>
            <w:r w:rsidRPr="00424874">
              <w:rPr>
                <w:rFonts w:ascii="Times New Roman" w:hAnsi="Times New Roman"/>
                <w:b/>
                <w:color w:val="000000"/>
                <w:sz w:val="24"/>
                <w:lang w:val="ru-RU"/>
              </w:rPr>
              <w:t>Теоретические основы органической химии</w:t>
            </w:r>
          </w:p>
        </w:tc>
      </w:tr>
      <w:tr w:rsidR="00D45CE0" w14:paraId="1B67EE1B" w14:textId="77777777" w:rsidTr="00424874">
        <w:trPr>
          <w:trHeight w:val="144"/>
        </w:trPr>
        <w:tc>
          <w:tcPr>
            <w:tcW w:w="709" w:type="dxa"/>
          </w:tcPr>
          <w:p w14:paraId="704BE213" w14:textId="77777777" w:rsidR="00D45CE0" w:rsidRDefault="00547235">
            <w:r>
              <w:rPr>
                <w:rFonts w:ascii="Times New Roman" w:hAnsi="Times New Roman"/>
                <w:color w:val="000000"/>
                <w:sz w:val="24"/>
              </w:rPr>
              <w:t>1.1</w:t>
            </w:r>
          </w:p>
        </w:tc>
        <w:tc>
          <w:tcPr>
            <w:tcW w:w="5753" w:type="dxa"/>
          </w:tcPr>
          <w:p w14:paraId="2A2CDE34" w14:textId="77777777" w:rsidR="00D45CE0" w:rsidRPr="00424874" w:rsidRDefault="00547235">
            <w:pPr>
              <w:ind w:left="135"/>
              <w:rPr>
                <w:lang w:val="ru-RU"/>
              </w:rPr>
            </w:pPr>
            <w:r w:rsidRPr="00424874">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615" w:type="dxa"/>
          </w:tcPr>
          <w:p w14:paraId="16552891"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tcPr>
          <w:p w14:paraId="5C01F494" w14:textId="77777777" w:rsidR="00D45CE0" w:rsidRDefault="00D45CE0">
            <w:pPr>
              <w:ind w:left="135"/>
              <w:jc w:val="center"/>
            </w:pPr>
          </w:p>
        </w:tc>
        <w:tc>
          <w:tcPr>
            <w:tcW w:w="1918" w:type="dxa"/>
          </w:tcPr>
          <w:p w14:paraId="5210AA8E" w14:textId="77777777" w:rsidR="00D45CE0" w:rsidRDefault="00D45CE0">
            <w:pPr>
              <w:ind w:left="135"/>
              <w:jc w:val="center"/>
            </w:pPr>
          </w:p>
        </w:tc>
        <w:tc>
          <w:tcPr>
            <w:tcW w:w="2789" w:type="dxa"/>
          </w:tcPr>
          <w:p w14:paraId="646BECCA" w14:textId="77777777" w:rsidR="00D45CE0" w:rsidRDefault="00D45CE0">
            <w:pPr>
              <w:ind w:left="135"/>
            </w:pPr>
          </w:p>
        </w:tc>
      </w:tr>
      <w:tr w:rsidR="00D45CE0" w14:paraId="2B491818" w14:textId="77777777" w:rsidTr="00424874">
        <w:trPr>
          <w:trHeight w:val="144"/>
        </w:trPr>
        <w:tc>
          <w:tcPr>
            <w:tcW w:w="6462" w:type="dxa"/>
            <w:gridSpan w:val="2"/>
          </w:tcPr>
          <w:p w14:paraId="7D264AC9" w14:textId="77777777" w:rsidR="00D45CE0" w:rsidRDefault="00547235">
            <w:pPr>
              <w:ind w:left="135"/>
            </w:pPr>
            <w:r>
              <w:rPr>
                <w:rFonts w:ascii="Times New Roman" w:hAnsi="Times New Roman"/>
                <w:color w:val="000000"/>
                <w:sz w:val="24"/>
              </w:rPr>
              <w:t>Итого по разделу</w:t>
            </w:r>
          </w:p>
        </w:tc>
        <w:tc>
          <w:tcPr>
            <w:tcW w:w="1615" w:type="dxa"/>
          </w:tcPr>
          <w:p w14:paraId="410FFE13" w14:textId="77777777" w:rsidR="00D45CE0" w:rsidRDefault="00547235">
            <w:pPr>
              <w:ind w:left="135"/>
              <w:jc w:val="center"/>
            </w:pPr>
            <w:r>
              <w:rPr>
                <w:rFonts w:ascii="Times New Roman" w:hAnsi="Times New Roman"/>
                <w:color w:val="000000"/>
                <w:sz w:val="24"/>
              </w:rPr>
              <w:t xml:space="preserve"> 3 </w:t>
            </w:r>
          </w:p>
        </w:tc>
        <w:tc>
          <w:tcPr>
            <w:tcW w:w="0" w:type="auto"/>
            <w:gridSpan w:val="3"/>
          </w:tcPr>
          <w:p w14:paraId="1D92FEE3" w14:textId="77777777" w:rsidR="00D45CE0" w:rsidRDefault="00D45CE0"/>
        </w:tc>
      </w:tr>
      <w:tr w:rsidR="00D45CE0" w14:paraId="376C37F0" w14:textId="77777777" w:rsidTr="00424874">
        <w:trPr>
          <w:trHeight w:val="144"/>
        </w:trPr>
        <w:tc>
          <w:tcPr>
            <w:tcW w:w="14633" w:type="dxa"/>
            <w:gridSpan w:val="6"/>
          </w:tcPr>
          <w:p w14:paraId="2E2E0B17" w14:textId="77777777" w:rsidR="00D45CE0" w:rsidRDefault="00547235">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D45CE0" w14:paraId="114D0D25" w14:textId="77777777" w:rsidTr="00424874">
        <w:trPr>
          <w:trHeight w:val="144"/>
        </w:trPr>
        <w:tc>
          <w:tcPr>
            <w:tcW w:w="709" w:type="dxa"/>
          </w:tcPr>
          <w:p w14:paraId="4DAAD012" w14:textId="77777777" w:rsidR="00D45CE0" w:rsidRDefault="00547235">
            <w:r>
              <w:rPr>
                <w:rFonts w:ascii="Times New Roman" w:hAnsi="Times New Roman"/>
                <w:color w:val="000000"/>
                <w:sz w:val="24"/>
              </w:rPr>
              <w:t>2.1</w:t>
            </w:r>
          </w:p>
        </w:tc>
        <w:tc>
          <w:tcPr>
            <w:tcW w:w="5753" w:type="dxa"/>
          </w:tcPr>
          <w:p w14:paraId="2CFD333C" w14:textId="77777777" w:rsidR="00D45CE0" w:rsidRDefault="00547235">
            <w:pPr>
              <w:ind w:left="135"/>
            </w:pPr>
            <w:r>
              <w:rPr>
                <w:rFonts w:ascii="Times New Roman" w:hAnsi="Times New Roman"/>
                <w:color w:val="000000"/>
                <w:sz w:val="24"/>
              </w:rPr>
              <w:t>Предельные углеводороды — алканы</w:t>
            </w:r>
          </w:p>
        </w:tc>
        <w:tc>
          <w:tcPr>
            <w:tcW w:w="1615" w:type="dxa"/>
          </w:tcPr>
          <w:p w14:paraId="08A33F78" w14:textId="77777777" w:rsidR="00D45CE0" w:rsidRDefault="00547235">
            <w:pPr>
              <w:ind w:left="135"/>
              <w:jc w:val="center"/>
            </w:pPr>
            <w:r>
              <w:rPr>
                <w:rFonts w:ascii="Times New Roman" w:hAnsi="Times New Roman"/>
                <w:color w:val="000000"/>
                <w:sz w:val="24"/>
              </w:rPr>
              <w:t xml:space="preserve"> 2 </w:t>
            </w:r>
          </w:p>
        </w:tc>
        <w:tc>
          <w:tcPr>
            <w:tcW w:w="1849" w:type="dxa"/>
          </w:tcPr>
          <w:p w14:paraId="79C69AAF" w14:textId="77777777" w:rsidR="00D45CE0" w:rsidRDefault="00D45CE0">
            <w:pPr>
              <w:ind w:left="135"/>
              <w:jc w:val="center"/>
            </w:pPr>
          </w:p>
        </w:tc>
        <w:tc>
          <w:tcPr>
            <w:tcW w:w="1918" w:type="dxa"/>
          </w:tcPr>
          <w:p w14:paraId="53291F56" w14:textId="77777777" w:rsidR="00D45CE0" w:rsidRDefault="00D45CE0">
            <w:pPr>
              <w:ind w:left="135"/>
              <w:jc w:val="center"/>
            </w:pPr>
          </w:p>
        </w:tc>
        <w:tc>
          <w:tcPr>
            <w:tcW w:w="2789" w:type="dxa"/>
          </w:tcPr>
          <w:p w14:paraId="6BA41881" w14:textId="77777777" w:rsidR="00D45CE0" w:rsidRDefault="00D45CE0">
            <w:pPr>
              <w:ind w:left="135"/>
            </w:pPr>
          </w:p>
        </w:tc>
      </w:tr>
      <w:tr w:rsidR="00D45CE0" w14:paraId="18DA2BE0" w14:textId="77777777" w:rsidTr="00424874">
        <w:trPr>
          <w:trHeight w:val="144"/>
        </w:trPr>
        <w:tc>
          <w:tcPr>
            <w:tcW w:w="709" w:type="dxa"/>
          </w:tcPr>
          <w:p w14:paraId="53FDF6B8" w14:textId="77777777" w:rsidR="00D45CE0" w:rsidRDefault="00547235">
            <w:r>
              <w:rPr>
                <w:rFonts w:ascii="Times New Roman" w:hAnsi="Times New Roman"/>
                <w:color w:val="000000"/>
                <w:sz w:val="24"/>
              </w:rPr>
              <w:t>2.2</w:t>
            </w:r>
          </w:p>
        </w:tc>
        <w:tc>
          <w:tcPr>
            <w:tcW w:w="5753" w:type="dxa"/>
          </w:tcPr>
          <w:p w14:paraId="50EEC61D" w14:textId="77777777" w:rsidR="00D45CE0" w:rsidRPr="00424874" w:rsidRDefault="00547235">
            <w:pPr>
              <w:ind w:left="135"/>
              <w:rPr>
                <w:lang w:val="ru-RU"/>
              </w:rPr>
            </w:pPr>
            <w:r w:rsidRPr="00424874">
              <w:rPr>
                <w:rFonts w:ascii="Times New Roman" w:hAnsi="Times New Roman"/>
                <w:color w:val="000000"/>
                <w:sz w:val="24"/>
                <w:lang w:val="ru-RU"/>
              </w:rPr>
              <w:t>Непредельные углеводороды: алкены, алкадиены, алкины</w:t>
            </w:r>
          </w:p>
        </w:tc>
        <w:tc>
          <w:tcPr>
            <w:tcW w:w="1615" w:type="dxa"/>
          </w:tcPr>
          <w:p w14:paraId="73331522"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9" w:type="dxa"/>
          </w:tcPr>
          <w:p w14:paraId="09BEA7F3" w14:textId="77777777" w:rsidR="00D45CE0" w:rsidRDefault="00D45CE0">
            <w:pPr>
              <w:ind w:left="135"/>
              <w:jc w:val="center"/>
            </w:pPr>
          </w:p>
        </w:tc>
        <w:tc>
          <w:tcPr>
            <w:tcW w:w="1918" w:type="dxa"/>
          </w:tcPr>
          <w:p w14:paraId="723DCCA6" w14:textId="77777777" w:rsidR="00D45CE0" w:rsidRDefault="00547235">
            <w:pPr>
              <w:ind w:left="135"/>
              <w:jc w:val="center"/>
            </w:pPr>
            <w:r>
              <w:rPr>
                <w:rFonts w:ascii="Times New Roman" w:hAnsi="Times New Roman"/>
                <w:color w:val="000000"/>
                <w:sz w:val="24"/>
              </w:rPr>
              <w:t xml:space="preserve"> 1 </w:t>
            </w:r>
          </w:p>
        </w:tc>
        <w:tc>
          <w:tcPr>
            <w:tcW w:w="2789" w:type="dxa"/>
          </w:tcPr>
          <w:p w14:paraId="47E0DF0F" w14:textId="77777777" w:rsidR="00D45CE0" w:rsidRDefault="00D45CE0">
            <w:pPr>
              <w:ind w:left="135"/>
            </w:pPr>
          </w:p>
        </w:tc>
      </w:tr>
      <w:tr w:rsidR="00D45CE0" w14:paraId="2E4BD57C" w14:textId="77777777" w:rsidTr="00424874">
        <w:trPr>
          <w:trHeight w:val="144"/>
        </w:trPr>
        <w:tc>
          <w:tcPr>
            <w:tcW w:w="709" w:type="dxa"/>
          </w:tcPr>
          <w:p w14:paraId="04D1F9A9" w14:textId="77777777" w:rsidR="00D45CE0" w:rsidRDefault="00547235">
            <w:r>
              <w:rPr>
                <w:rFonts w:ascii="Times New Roman" w:hAnsi="Times New Roman"/>
                <w:color w:val="000000"/>
                <w:sz w:val="24"/>
              </w:rPr>
              <w:t>2.3</w:t>
            </w:r>
          </w:p>
        </w:tc>
        <w:tc>
          <w:tcPr>
            <w:tcW w:w="5753" w:type="dxa"/>
          </w:tcPr>
          <w:p w14:paraId="06636E3D" w14:textId="77777777" w:rsidR="00D45CE0" w:rsidRDefault="00547235">
            <w:pPr>
              <w:ind w:left="135"/>
            </w:pPr>
            <w:r>
              <w:rPr>
                <w:rFonts w:ascii="Times New Roman" w:hAnsi="Times New Roman"/>
                <w:color w:val="000000"/>
                <w:sz w:val="24"/>
              </w:rPr>
              <w:t>Ароматические углеводороды</w:t>
            </w:r>
          </w:p>
        </w:tc>
        <w:tc>
          <w:tcPr>
            <w:tcW w:w="1615" w:type="dxa"/>
          </w:tcPr>
          <w:p w14:paraId="2F88C339" w14:textId="77777777" w:rsidR="00D45CE0" w:rsidRDefault="00547235">
            <w:pPr>
              <w:ind w:left="135"/>
              <w:jc w:val="center"/>
            </w:pPr>
            <w:r>
              <w:rPr>
                <w:rFonts w:ascii="Times New Roman" w:hAnsi="Times New Roman"/>
                <w:color w:val="000000"/>
                <w:sz w:val="24"/>
              </w:rPr>
              <w:t xml:space="preserve"> 2 </w:t>
            </w:r>
          </w:p>
        </w:tc>
        <w:tc>
          <w:tcPr>
            <w:tcW w:w="1849" w:type="dxa"/>
          </w:tcPr>
          <w:p w14:paraId="2CB629DD" w14:textId="77777777" w:rsidR="00D45CE0" w:rsidRDefault="00D45CE0">
            <w:pPr>
              <w:ind w:left="135"/>
              <w:jc w:val="center"/>
            </w:pPr>
          </w:p>
        </w:tc>
        <w:tc>
          <w:tcPr>
            <w:tcW w:w="1918" w:type="dxa"/>
          </w:tcPr>
          <w:p w14:paraId="6370DA0D" w14:textId="77777777" w:rsidR="00D45CE0" w:rsidRDefault="00D45CE0">
            <w:pPr>
              <w:ind w:left="135"/>
              <w:jc w:val="center"/>
            </w:pPr>
          </w:p>
        </w:tc>
        <w:tc>
          <w:tcPr>
            <w:tcW w:w="2789" w:type="dxa"/>
          </w:tcPr>
          <w:p w14:paraId="7B6A0B99" w14:textId="77777777" w:rsidR="00D45CE0" w:rsidRDefault="00D45CE0">
            <w:pPr>
              <w:ind w:left="135"/>
            </w:pPr>
          </w:p>
        </w:tc>
      </w:tr>
      <w:tr w:rsidR="00D45CE0" w14:paraId="79B18DCF" w14:textId="77777777" w:rsidTr="00424874">
        <w:trPr>
          <w:trHeight w:val="144"/>
        </w:trPr>
        <w:tc>
          <w:tcPr>
            <w:tcW w:w="709" w:type="dxa"/>
          </w:tcPr>
          <w:p w14:paraId="2E49B4EA" w14:textId="77777777" w:rsidR="00D45CE0" w:rsidRDefault="00547235">
            <w:r>
              <w:rPr>
                <w:rFonts w:ascii="Times New Roman" w:hAnsi="Times New Roman"/>
                <w:color w:val="000000"/>
                <w:sz w:val="24"/>
              </w:rPr>
              <w:t>2.4</w:t>
            </w:r>
          </w:p>
        </w:tc>
        <w:tc>
          <w:tcPr>
            <w:tcW w:w="5753" w:type="dxa"/>
          </w:tcPr>
          <w:p w14:paraId="5CAE37B1" w14:textId="77777777" w:rsidR="00D45CE0" w:rsidRPr="00424874" w:rsidRDefault="00547235">
            <w:pPr>
              <w:ind w:left="135"/>
              <w:rPr>
                <w:lang w:val="ru-RU"/>
              </w:rPr>
            </w:pPr>
            <w:r w:rsidRPr="00424874">
              <w:rPr>
                <w:rFonts w:ascii="Times New Roman" w:hAnsi="Times New Roman"/>
                <w:color w:val="000000"/>
                <w:sz w:val="24"/>
                <w:lang w:val="ru-RU"/>
              </w:rPr>
              <w:t>Природные источники углеводородов и их переработка</w:t>
            </w:r>
          </w:p>
        </w:tc>
        <w:tc>
          <w:tcPr>
            <w:tcW w:w="1615" w:type="dxa"/>
          </w:tcPr>
          <w:p w14:paraId="229B7478"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tcPr>
          <w:p w14:paraId="40CFDA0A" w14:textId="77777777" w:rsidR="00D45CE0" w:rsidRDefault="00547235">
            <w:pPr>
              <w:ind w:left="135"/>
              <w:jc w:val="center"/>
            </w:pPr>
            <w:r>
              <w:rPr>
                <w:rFonts w:ascii="Times New Roman" w:hAnsi="Times New Roman"/>
                <w:color w:val="000000"/>
                <w:sz w:val="24"/>
              </w:rPr>
              <w:t xml:space="preserve"> 1 </w:t>
            </w:r>
          </w:p>
        </w:tc>
        <w:tc>
          <w:tcPr>
            <w:tcW w:w="1918" w:type="dxa"/>
          </w:tcPr>
          <w:p w14:paraId="00EC7F30" w14:textId="77777777" w:rsidR="00D45CE0" w:rsidRDefault="00D45CE0">
            <w:pPr>
              <w:ind w:left="135"/>
              <w:jc w:val="center"/>
            </w:pPr>
          </w:p>
        </w:tc>
        <w:tc>
          <w:tcPr>
            <w:tcW w:w="2789" w:type="dxa"/>
          </w:tcPr>
          <w:p w14:paraId="0BD807D8" w14:textId="77777777" w:rsidR="00D45CE0" w:rsidRDefault="00D45CE0">
            <w:pPr>
              <w:ind w:left="135"/>
            </w:pPr>
          </w:p>
        </w:tc>
      </w:tr>
      <w:tr w:rsidR="00D45CE0" w14:paraId="6E3629CC" w14:textId="77777777" w:rsidTr="00424874">
        <w:trPr>
          <w:trHeight w:val="144"/>
        </w:trPr>
        <w:tc>
          <w:tcPr>
            <w:tcW w:w="6462" w:type="dxa"/>
            <w:gridSpan w:val="2"/>
          </w:tcPr>
          <w:p w14:paraId="2B9A2736" w14:textId="77777777" w:rsidR="00D45CE0" w:rsidRDefault="00547235">
            <w:pPr>
              <w:ind w:left="135"/>
            </w:pPr>
            <w:r>
              <w:rPr>
                <w:rFonts w:ascii="Times New Roman" w:hAnsi="Times New Roman"/>
                <w:color w:val="000000"/>
                <w:sz w:val="24"/>
              </w:rPr>
              <w:t>Итого по разделу</w:t>
            </w:r>
          </w:p>
        </w:tc>
        <w:tc>
          <w:tcPr>
            <w:tcW w:w="1615" w:type="dxa"/>
          </w:tcPr>
          <w:p w14:paraId="53DF1F27" w14:textId="77777777" w:rsidR="00D45CE0" w:rsidRDefault="00547235">
            <w:pPr>
              <w:ind w:left="135"/>
              <w:jc w:val="center"/>
            </w:pPr>
            <w:r>
              <w:rPr>
                <w:rFonts w:ascii="Times New Roman" w:hAnsi="Times New Roman"/>
                <w:color w:val="000000"/>
                <w:sz w:val="24"/>
              </w:rPr>
              <w:t xml:space="preserve"> 13 </w:t>
            </w:r>
          </w:p>
        </w:tc>
        <w:tc>
          <w:tcPr>
            <w:tcW w:w="0" w:type="auto"/>
            <w:gridSpan w:val="3"/>
          </w:tcPr>
          <w:p w14:paraId="31BB0185" w14:textId="77777777" w:rsidR="00D45CE0" w:rsidRDefault="00D45CE0"/>
        </w:tc>
      </w:tr>
      <w:tr w:rsidR="00D45CE0" w14:paraId="0DABE681" w14:textId="77777777" w:rsidTr="00424874">
        <w:trPr>
          <w:trHeight w:val="144"/>
        </w:trPr>
        <w:tc>
          <w:tcPr>
            <w:tcW w:w="14633" w:type="dxa"/>
            <w:gridSpan w:val="6"/>
          </w:tcPr>
          <w:p w14:paraId="2EEE7930" w14:textId="77777777" w:rsidR="00D45CE0" w:rsidRDefault="00547235">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D45CE0" w14:paraId="3291BEAF" w14:textId="77777777" w:rsidTr="00424874">
        <w:trPr>
          <w:trHeight w:val="144"/>
        </w:trPr>
        <w:tc>
          <w:tcPr>
            <w:tcW w:w="709" w:type="dxa"/>
          </w:tcPr>
          <w:p w14:paraId="16B6A1F5" w14:textId="77777777" w:rsidR="00D45CE0" w:rsidRDefault="00547235">
            <w:r>
              <w:rPr>
                <w:rFonts w:ascii="Times New Roman" w:hAnsi="Times New Roman"/>
                <w:color w:val="000000"/>
                <w:sz w:val="24"/>
              </w:rPr>
              <w:t>3.1</w:t>
            </w:r>
          </w:p>
        </w:tc>
        <w:tc>
          <w:tcPr>
            <w:tcW w:w="5753" w:type="dxa"/>
          </w:tcPr>
          <w:p w14:paraId="776FE53B" w14:textId="77777777" w:rsidR="00D45CE0" w:rsidRDefault="00547235">
            <w:pPr>
              <w:ind w:left="135"/>
            </w:pPr>
            <w:r>
              <w:rPr>
                <w:rFonts w:ascii="Times New Roman" w:hAnsi="Times New Roman"/>
                <w:color w:val="000000"/>
                <w:sz w:val="24"/>
              </w:rPr>
              <w:t>Спирты. Фенол</w:t>
            </w:r>
          </w:p>
        </w:tc>
        <w:tc>
          <w:tcPr>
            <w:tcW w:w="1615" w:type="dxa"/>
          </w:tcPr>
          <w:p w14:paraId="1AB9EF3D" w14:textId="77777777" w:rsidR="00D45CE0" w:rsidRDefault="00547235">
            <w:pPr>
              <w:ind w:left="135"/>
              <w:jc w:val="center"/>
            </w:pPr>
            <w:r>
              <w:rPr>
                <w:rFonts w:ascii="Times New Roman" w:hAnsi="Times New Roman"/>
                <w:color w:val="000000"/>
                <w:sz w:val="24"/>
              </w:rPr>
              <w:t xml:space="preserve"> 3 </w:t>
            </w:r>
          </w:p>
        </w:tc>
        <w:tc>
          <w:tcPr>
            <w:tcW w:w="1849" w:type="dxa"/>
          </w:tcPr>
          <w:p w14:paraId="6A1BB2BA" w14:textId="77777777" w:rsidR="00D45CE0" w:rsidRDefault="00D45CE0">
            <w:pPr>
              <w:ind w:left="135"/>
              <w:jc w:val="center"/>
            </w:pPr>
          </w:p>
        </w:tc>
        <w:tc>
          <w:tcPr>
            <w:tcW w:w="1918" w:type="dxa"/>
          </w:tcPr>
          <w:p w14:paraId="43A472EB" w14:textId="77777777" w:rsidR="00D45CE0" w:rsidRDefault="00D45CE0">
            <w:pPr>
              <w:ind w:left="135"/>
              <w:jc w:val="center"/>
            </w:pPr>
          </w:p>
        </w:tc>
        <w:tc>
          <w:tcPr>
            <w:tcW w:w="2789" w:type="dxa"/>
          </w:tcPr>
          <w:p w14:paraId="16D98A0C" w14:textId="77777777" w:rsidR="00D45CE0" w:rsidRDefault="00D45CE0">
            <w:pPr>
              <w:ind w:left="135"/>
            </w:pPr>
          </w:p>
        </w:tc>
      </w:tr>
      <w:tr w:rsidR="00D45CE0" w14:paraId="04668D5C" w14:textId="77777777" w:rsidTr="00424874">
        <w:trPr>
          <w:trHeight w:val="144"/>
        </w:trPr>
        <w:tc>
          <w:tcPr>
            <w:tcW w:w="709" w:type="dxa"/>
          </w:tcPr>
          <w:p w14:paraId="1C4D0EA0" w14:textId="77777777" w:rsidR="00D45CE0" w:rsidRDefault="00547235">
            <w:r>
              <w:rPr>
                <w:rFonts w:ascii="Times New Roman" w:hAnsi="Times New Roman"/>
                <w:color w:val="000000"/>
                <w:sz w:val="24"/>
              </w:rPr>
              <w:t>3.2</w:t>
            </w:r>
          </w:p>
        </w:tc>
        <w:tc>
          <w:tcPr>
            <w:tcW w:w="5753" w:type="dxa"/>
          </w:tcPr>
          <w:p w14:paraId="5336DBCD" w14:textId="77777777" w:rsidR="00D45CE0" w:rsidRPr="00424874" w:rsidRDefault="00547235">
            <w:pPr>
              <w:ind w:left="135"/>
              <w:rPr>
                <w:lang w:val="ru-RU"/>
              </w:rPr>
            </w:pPr>
            <w:r w:rsidRPr="00424874">
              <w:rPr>
                <w:rFonts w:ascii="Times New Roman" w:hAnsi="Times New Roman"/>
                <w:color w:val="000000"/>
                <w:sz w:val="24"/>
                <w:lang w:val="ru-RU"/>
              </w:rPr>
              <w:t>Альдегиды. Карбоновые кислоты. Сложные эфиры</w:t>
            </w:r>
          </w:p>
        </w:tc>
        <w:tc>
          <w:tcPr>
            <w:tcW w:w="1615" w:type="dxa"/>
          </w:tcPr>
          <w:p w14:paraId="7A9B32D7"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9" w:type="dxa"/>
          </w:tcPr>
          <w:p w14:paraId="2EFA6D79" w14:textId="77777777" w:rsidR="00D45CE0" w:rsidRDefault="00D45CE0">
            <w:pPr>
              <w:ind w:left="135"/>
              <w:jc w:val="center"/>
            </w:pPr>
          </w:p>
        </w:tc>
        <w:tc>
          <w:tcPr>
            <w:tcW w:w="1918" w:type="dxa"/>
          </w:tcPr>
          <w:p w14:paraId="58468F1A" w14:textId="77777777" w:rsidR="00D45CE0" w:rsidRDefault="00547235">
            <w:pPr>
              <w:ind w:left="135"/>
              <w:jc w:val="center"/>
            </w:pPr>
            <w:r>
              <w:rPr>
                <w:rFonts w:ascii="Times New Roman" w:hAnsi="Times New Roman"/>
                <w:color w:val="000000"/>
                <w:sz w:val="24"/>
              </w:rPr>
              <w:t xml:space="preserve"> 1 </w:t>
            </w:r>
          </w:p>
        </w:tc>
        <w:tc>
          <w:tcPr>
            <w:tcW w:w="2789" w:type="dxa"/>
          </w:tcPr>
          <w:p w14:paraId="25ECB19D" w14:textId="77777777" w:rsidR="00D45CE0" w:rsidRDefault="00D45CE0">
            <w:pPr>
              <w:ind w:left="135"/>
            </w:pPr>
          </w:p>
        </w:tc>
      </w:tr>
      <w:tr w:rsidR="00D45CE0" w14:paraId="7C151F64" w14:textId="77777777" w:rsidTr="00424874">
        <w:trPr>
          <w:trHeight w:val="144"/>
        </w:trPr>
        <w:tc>
          <w:tcPr>
            <w:tcW w:w="709" w:type="dxa"/>
          </w:tcPr>
          <w:p w14:paraId="6D49B42C" w14:textId="77777777" w:rsidR="00D45CE0" w:rsidRDefault="00547235">
            <w:r>
              <w:rPr>
                <w:rFonts w:ascii="Times New Roman" w:hAnsi="Times New Roman"/>
                <w:color w:val="000000"/>
                <w:sz w:val="24"/>
              </w:rPr>
              <w:t>3.3</w:t>
            </w:r>
          </w:p>
        </w:tc>
        <w:tc>
          <w:tcPr>
            <w:tcW w:w="5753" w:type="dxa"/>
          </w:tcPr>
          <w:p w14:paraId="3F91ED34" w14:textId="77777777" w:rsidR="00D45CE0" w:rsidRDefault="00547235">
            <w:pPr>
              <w:ind w:left="135"/>
            </w:pPr>
            <w:r>
              <w:rPr>
                <w:rFonts w:ascii="Times New Roman" w:hAnsi="Times New Roman"/>
                <w:color w:val="000000"/>
                <w:sz w:val="24"/>
              </w:rPr>
              <w:t>Углеводы</w:t>
            </w:r>
          </w:p>
        </w:tc>
        <w:tc>
          <w:tcPr>
            <w:tcW w:w="1615" w:type="dxa"/>
          </w:tcPr>
          <w:p w14:paraId="5C45A90C" w14:textId="77777777" w:rsidR="00D45CE0" w:rsidRDefault="00547235">
            <w:pPr>
              <w:ind w:left="135"/>
              <w:jc w:val="center"/>
            </w:pPr>
            <w:r>
              <w:rPr>
                <w:rFonts w:ascii="Times New Roman" w:hAnsi="Times New Roman"/>
                <w:color w:val="000000"/>
                <w:sz w:val="24"/>
              </w:rPr>
              <w:t xml:space="preserve"> 3 </w:t>
            </w:r>
          </w:p>
        </w:tc>
        <w:tc>
          <w:tcPr>
            <w:tcW w:w="1849" w:type="dxa"/>
          </w:tcPr>
          <w:p w14:paraId="7773244C" w14:textId="77777777" w:rsidR="00D45CE0" w:rsidRDefault="00547235">
            <w:pPr>
              <w:ind w:left="135"/>
              <w:jc w:val="center"/>
            </w:pPr>
            <w:r>
              <w:rPr>
                <w:rFonts w:ascii="Times New Roman" w:hAnsi="Times New Roman"/>
                <w:color w:val="000000"/>
                <w:sz w:val="24"/>
              </w:rPr>
              <w:t xml:space="preserve"> 1 </w:t>
            </w:r>
          </w:p>
        </w:tc>
        <w:tc>
          <w:tcPr>
            <w:tcW w:w="1918" w:type="dxa"/>
          </w:tcPr>
          <w:p w14:paraId="174469E1" w14:textId="77777777" w:rsidR="00D45CE0" w:rsidRDefault="00D45CE0">
            <w:pPr>
              <w:ind w:left="135"/>
              <w:jc w:val="center"/>
            </w:pPr>
          </w:p>
        </w:tc>
        <w:tc>
          <w:tcPr>
            <w:tcW w:w="2789" w:type="dxa"/>
          </w:tcPr>
          <w:p w14:paraId="369E905D" w14:textId="77777777" w:rsidR="00D45CE0" w:rsidRDefault="00D45CE0">
            <w:pPr>
              <w:ind w:left="135"/>
            </w:pPr>
          </w:p>
        </w:tc>
      </w:tr>
      <w:tr w:rsidR="00D45CE0" w14:paraId="5B84CBA0" w14:textId="77777777" w:rsidTr="00424874">
        <w:trPr>
          <w:trHeight w:val="144"/>
        </w:trPr>
        <w:tc>
          <w:tcPr>
            <w:tcW w:w="6462" w:type="dxa"/>
            <w:gridSpan w:val="2"/>
          </w:tcPr>
          <w:p w14:paraId="516236D7" w14:textId="77777777" w:rsidR="00D45CE0" w:rsidRDefault="00547235">
            <w:pPr>
              <w:ind w:left="135"/>
            </w:pPr>
            <w:r>
              <w:rPr>
                <w:rFonts w:ascii="Times New Roman" w:hAnsi="Times New Roman"/>
                <w:color w:val="000000"/>
                <w:sz w:val="24"/>
              </w:rPr>
              <w:t>Итого по разделу</w:t>
            </w:r>
          </w:p>
        </w:tc>
        <w:tc>
          <w:tcPr>
            <w:tcW w:w="1615" w:type="dxa"/>
          </w:tcPr>
          <w:p w14:paraId="3FDEA528" w14:textId="77777777" w:rsidR="00D45CE0" w:rsidRDefault="00547235">
            <w:pPr>
              <w:ind w:left="135"/>
              <w:jc w:val="center"/>
            </w:pPr>
            <w:r>
              <w:rPr>
                <w:rFonts w:ascii="Times New Roman" w:hAnsi="Times New Roman"/>
                <w:color w:val="000000"/>
                <w:sz w:val="24"/>
              </w:rPr>
              <w:t xml:space="preserve"> 13 </w:t>
            </w:r>
          </w:p>
        </w:tc>
        <w:tc>
          <w:tcPr>
            <w:tcW w:w="0" w:type="auto"/>
            <w:gridSpan w:val="3"/>
          </w:tcPr>
          <w:p w14:paraId="5B72BB35" w14:textId="77777777" w:rsidR="00D45CE0" w:rsidRDefault="00D45CE0"/>
        </w:tc>
      </w:tr>
      <w:tr w:rsidR="00D45CE0" w14:paraId="4AB32C22" w14:textId="77777777" w:rsidTr="00424874">
        <w:trPr>
          <w:trHeight w:val="144"/>
        </w:trPr>
        <w:tc>
          <w:tcPr>
            <w:tcW w:w="14633" w:type="dxa"/>
            <w:gridSpan w:val="6"/>
          </w:tcPr>
          <w:p w14:paraId="10849E22" w14:textId="77777777" w:rsidR="00D45CE0" w:rsidRDefault="00547235">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D45CE0" w14:paraId="5C5C59A4" w14:textId="77777777" w:rsidTr="00424874">
        <w:trPr>
          <w:trHeight w:val="144"/>
        </w:trPr>
        <w:tc>
          <w:tcPr>
            <w:tcW w:w="709" w:type="dxa"/>
          </w:tcPr>
          <w:p w14:paraId="56B0ED84" w14:textId="77777777" w:rsidR="00D45CE0" w:rsidRDefault="00547235">
            <w:r>
              <w:rPr>
                <w:rFonts w:ascii="Times New Roman" w:hAnsi="Times New Roman"/>
                <w:color w:val="000000"/>
                <w:sz w:val="24"/>
              </w:rPr>
              <w:t>4.1</w:t>
            </w:r>
          </w:p>
        </w:tc>
        <w:tc>
          <w:tcPr>
            <w:tcW w:w="5753" w:type="dxa"/>
          </w:tcPr>
          <w:p w14:paraId="5C94C0A3" w14:textId="77777777" w:rsidR="00D45CE0" w:rsidRDefault="00547235">
            <w:pPr>
              <w:ind w:left="135"/>
            </w:pPr>
            <w:r>
              <w:rPr>
                <w:rFonts w:ascii="Times New Roman" w:hAnsi="Times New Roman"/>
                <w:color w:val="000000"/>
                <w:sz w:val="24"/>
              </w:rPr>
              <w:t>Амины. Аминокислоты. Белки</w:t>
            </w:r>
          </w:p>
        </w:tc>
        <w:tc>
          <w:tcPr>
            <w:tcW w:w="1615" w:type="dxa"/>
          </w:tcPr>
          <w:p w14:paraId="51AF0554" w14:textId="77777777" w:rsidR="00D45CE0" w:rsidRDefault="00547235">
            <w:pPr>
              <w:ind w:left="135"/>
              <w:jc w:val="center"/>
            </w:pPr>
            <w:r>
              <w:rPr>
                <w:rFonts w:ascii="Times New Roman" w:hAnsi="Times New Roman"/>
                <w:color w:val="000000"/>
                <w:sz w:val="24"/>
              </w:rPr>
              <w:t xml:space="preserve"> 3 </w:t>
            </w:r>
          </w:p>
        </w:tc>
        <w:tc>
          <w:tcPr>
            <w:tcW w:w="1849" w:type="dxa"/>
          </w:tcPr>
          <w:p w14:paraId="426C58BC" w14:textId="77777777" w:rsidR="00D45CE0" w:rsidRDefault="00D45CE0">
            <w:pPr>
              <w:ind w:left="135"/>
              <w:jc w:val="center"/>
            </w:pPr>
          </w:p>
        </w:tc>
        <w:tc>
          <w:tcPr>
            <w:tcW w:w="1918" w:type="dxa"/>
          </w:tcPr>
          <w:p w14:paraId="5194E961" w14:textId="77777777" w:rsidR="00D45CE0" w:rsidRDefault="00D45CE0">
            <w:pPr>
              <w:ind w:left="135"/>
              <w:jc w:val="center"/>
            </w:pPr>
          </w:p>
        </w:tc>
        <w:tc>
          <w:tcPr>
            <w:tcW w:w="2789" w:type="dxa"/>
          </w:tcPr>
          <w:p w14:paraId="58CA1A35" w14:textId="77777777" w:rsidR="00D45CE0" w:rsidRDefault="00D45CE0">
            <w:pPr>
              <w:ind w:left="135"/>
            </w:pPr>
          </w:p>
        </w:tc>
      </w:tr>
      <w:tr w:rsidR="00D45CE0" w14:paraId="70975EE0" w14:textId="77777777" w:rsidTr="00424874">
        <w:trPr>
          <w:trHeight w:val="144"/>
        </w:trPr>
        <w:tc>
          <w:tcPr>
            <w:tcW w:w="6462" w:type="dxa"/>
            <w:gridSpan w:val="2"/>
          </w:tcPr>
          <w:p w14:paraId="5DE7C21E" w14:textId="77777777" w:rsidR="00D45CE0" w:rsidRDefault="00547235">
            <w:pPr>
              <w:ind w:left="135"/>
            </w:pPr>
            <w:r>
              <w:rPr>
                <w:rFonts w:ascii="Times New Roman" w:hAnsi="Times New Roman"/>
                <w:color w:val="000000"/>
                <w:sz w:val="24"/>
              </w:rPr>
              <w:t>Итого по разделу</w:t>
            </w:r>
          </w:p>
        </w:tc>
        <w:tc>
          <w:tcPr>
            <w:tcW w:w="1615" w:type="dxa"/>
          </w:tcPr>
          <w:p w14:paraId="1F0ED510" w14:textId="77777777" w:rsidR="00D45CE0" w:rsidRDefault="00547235">
            <w:pPr>
              <w:ind w:left="135"/>
              <w:jc w:val="center"/>
            </w:pPr>
            <w:r>
              <w:rPr>
                <w:rFonts w:ascii="Times New Roman" w:hAnsi="Times New Roman"/>
                <w:color w:val="000000"/>
                <w:sz w:val="24"/>
              </w:rPr>
              <w:t xml:space="preserve"> 3 </w:t>
            </w:r>
          </w:p>
        </w:tc>
        <w:tc>
          <w:tcPr>
            <w:tcW w:w="0" w:type="auto"/>
            <w:gridSpan w:val="3"/>
          </w:tcPr>
          <w:p w14:paraId="17108A53" w14:textId="77777777" w:rsidR="00D45CE0" w:rsidRDefault="00D45CE0"/>
        </w:tc>
      </w:tr>
      <w:tr w:rsidR="00D45CE0" w14:paraId="2DD27A84" w14:textId="77777777" w:rsidTr="00424874">
        <w:trPr>
          <w:trHeight w:val="144"/>
        </w:trPr>
        <w:tc>
          <w:tcPr>
            <w:tcW w:w="14633" w:type="dxa"/>
            <w:gridSpan w:val="6"/>
          </w:tcPr>
          <w:p w14:paraId="7A1FB793" w14:textId="77777777" w:rsidR="00D45CE0" w:rsidRDefault="00547235">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D45CE0" w14:paraId="10BC3452" w14:textId="77777777" w:rsidTr="00424874">
        <w:trPr>
          <w:trHeight w:val="144"/>
        </w:trPr>
        <w:tc>
          <w:tcPr>
            <w:tcW w:w="709" w:type="dxa"/>
          </w:tcPr>
          <w:p w14:paraId="7EB2D405" w14:textId="77777777" w:rsidR="00D45CE0" w:rsidRDefault="00547235">
            <w:r>
              <w:rPr>
                <w:rFonts w:ascii="Times New Roman" w:hAnsi="Times New Roman"/>
                <w:color w:val="000000"/>
                <w:sz w:val="24"/>
              </w:rPr>
              <w:t>5.1</w:t>
            </w:r>
          </w:p>
        </w:tc>
        <w:tc>
          <w:tcPr>
            <w:tcW w:w="5753" w:type="dxa"/>
          </w:tcPr>
          <w:p w14:paraId="2D7CBB41" w14:textId="77777777" w:rsidR="00D45CE0" w:rsidRDefault="00547235">
            <w:pPr>
              <w:ind w:left="135"/>
            </w:pPr>
            <w:r>
              <w:rPr>
                <w:rFonts w:ascii="Times New Roman" w:hAnsi="Times New Roman"/>
                <w:color w:val="000000"/>
                <w:sz w:val="24"/>
              </w:rPr>
              <w:t>Пластмассы. Каучуки. Волокна</w:t>
            </w:r>
          </w:p>
        </w:tc>
        <w:tc>
          <w:tcPr>
            <w:tcW w:w="1615" w:type="dxa"/>
          </w:tcPr>
          <w:p w14:paraId="252874C5" w14:textId="77777777" w:rsidR="00D45CE0" w:rsidRDefault="00547235">
            <w:pPr>
              <w:ind w:left="135"/>
              <w:jc w:val="center"/>
            </w:pPr>
            <w:r>
              <w:rPr>
                <w:rFonts w:ascii="Times New Roman" w:hAnsi="Times New Roman"/>
                <w:color w:val="000000"/>
                <w:sz w:val="24"/>
              </w:rPr>
              <w:t xml:space="preserve"> 2 </w:t>
            </w:r>
          </w:p>
        </w:tc>
        <w:tc>
          <w:tcPr>
            <w:tcW w:w="1849" w:type="dxa"/>
          </w:tcPr>
          <w:p w14:paraId="1C148056" w14:textId="77777777" w:rsidR="00D45CE0" w:rsidRDefault="00D45CE0">
            <w:pPr>
              <w:ind w:left="135"/>
              <w:jc w:val="center"/>
            </w:pPr>
          </w:p>
        </w:tc>
        <w:tc>
          <w:tcPr>
            <w:tcW w:w="1918" w:type="dxa"/>
          </w:tcPr>
          <w:p w14:paraId="598C23C1" w14:textId="77777777" w:rsidR="00D45CE0" w:rsidRDefault="00D45CE0">
            <w:pPr>
              <w:ind w:left="135"/>
              <w:jc w:val="center"/>
            </w:pPr>
          </w:p>
        </w:tc>
        <w:tc>
          <w:tcPr>
            <w:tcW w:w="2789" w:type="dxa"/>
          </w:tcPr>
          <w:p w14:paraId="70448C03" w14:textId="77777777" w:rsidR="00D45CE0" w:rsidRDefault="00D45CE0">
            <w:pPr>
              <w:ind w:left="135"/>
            </w:pPr>
          </w:p>
        </w:tc>
      </w:tr>
      <w:tr w:rsidR="00D45CE0" w14:paraId="55F5AB4B" w14:textId="77777777" w:rsidTr="00424874">
        <w:trPr>
          <w:trHeight w:val="144"/>
        </w:trPr>
        <w:tc>
          <w:tcPr>
            <w:tcW w:w="6462" w:type="dxa"/>
            <w:gridSpan w:val="2"/>
          </w:tcPr>
          <w:p w14:paraId="1F2FF08D" w14:textId="77777777" w:rsidR="00D45CE0" w:rsidRDefault="00547235">
            <w:pPr>
              <w:ind w:left="135"/>
            </w:pPr>
            <w:r>
              <w:rPr>
                <w:rFonts w:ascii="Times New Roman" w:hAnsi="Times New Roman"/>
                <w:color w:val="000000"/>
                <w:sz w:val="24"/>
              </w:rPr>
              <w:t>Итого по разделу</w:t>
            </w:r>
          </w:p>
        </w:tc>
        <w:tc>
          <w:tcPr>
            <w:tcW w:w="1615" w:type="dxa"/>
          </w:tcPr>
          <w:p w14:paraId="0D2C24FF" w14:textId="77777777" w:rsidR="00D45CE0" w:rsidRDefault="00547235">
            <w:pPr>
              <w:ind w:left="135"/>
              <w:jc w:val="center"/>
            </w:pPr>
            <w:r>
              <w:rPr>
                <w:rFonts w:ascii="Times New Roman" w:hAnsi="Times New Roman"/>
                <w:color w:val="000000"/>
                <w:sz w:val="24"/>
              </w:rPr>
              <w:t xml:space="preserve"> 2 </w:t>
            </w:r>
          </w:p>
        </w:tc>
        <w:tc>
          <w:tcPr>
            <w:tcW w:w="0" w:type="auto"/>
            <w:gridSpan w:val="3"/>
          </w:tcPr>
          <w:p w14:paraId="719400F5" w14:textId="77777777" w:rsidR="00D45CE0" w:rsidRDefault="00D45CE0"/>
        </w:tc>
      </w:tr>
      <w:tr w:rsidR="00D45CE0" w14:paraId="1C9BEDA0" w14:textId="77777777" w:rsidTr="00424874">
        <w:trPr>
          <w:trHeight w:val="144"/>
        </w:trPr>
        <w:tc>
          <w:tcPr>
            <w:tcW w:w="6462" w:type="dxa"/>
            <w:gridSpan w:val="2"/>
          </w:tcPr>
          <w:p w14:paraId="4CB9327D" w14:textId="77777777" w:rsidR="00D45CE0" w:rsidRPr="00424874" w:rsidRDefault="00547235">
            <w:pPr>
              <w:ind w:left="135"/>
              <w:rPr>
                <w:lang w:val="ru-RU"/>
              </w:rPr>
            </w:pPr>
            <w:r w:rsidRPr="00424874">
              <w:rPr>
                <w:rFonts w:ascii="Times New Roman" w:hAnsi="Times New Roman"/>
                <w:color w:val="000000"/>
                <w:sz w:val="24"/>
                <w:lang w:val="ru-RU"/>
              </w:rPr>
              <w:t>ОБЩЕЕ КОЛИЧЕСТВО ЧАСОВ ПО ПРОГРАММЕ</w:t>
            </w:r>
          </w:p>
        </w:tc>
        <w:tc>
          <w:tcPr>
            <w:tcW w:w="1615" w:type="dxa"/>
          </w:tcPr>
          <w:p w14:paraId="77D2C1DE"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9" w:type="dxa"/>
          </w:tcPr>
          <w:p w14:paraId="6B646765" w14:textId="77777777" w:rsidR="00D45CE0" w:rsidRDefault="00547235">
            <w:pPr>
              <w:ind w:left="135"/>
              <w:jc w:val="center"/>
            </w:pPr>
            <w:r>
              <w:rPr>
                <w:rFonts w:ascii="Times New Roman" w:hAnsi="Times New Roman"/>
                <w:color w:val="000000"/>
                <w:sz w:val="24"/>
              </w:rPr>
              <w:t xml:space="preserve"> 2 </w:t>
            </w:r>
          </w:p>
        </w:tc>
        <w:tc>
          <w:tcPr>
            <w:tcW w:w="1918" w:type="dxa"/>
          </w:tcPr>
          <w:p w14:paraId="05DF7060" w14:textId="77777777" w:rsidR="00D45CE0" w:rsidRDefault="00547235">
            <w:pPr>
              <w:ind w:left="135"/>
              <w:jc w:val="center"/>
            </w:pPr>
            <w:r>
              <w:rPr>
                <w:rFonts w:ascii="Times New Roman" w:hAnsi="Times New Roman"/>
                <w:color w:val="000000"/>
                <w:sz w:val="24"/>
              </w:rPr>
              <w:t xml:space="preserve"> 2 </w:t>
            </w:r>
          </w:p>
        </w:tc>
        <w:tc>
          <w:tcPr>
            <w:tcW w:w="2789" w:type="dxa"/>
          </w:tcPr>
          <w:p w14:paraId="67E6CEE4" w14:textId="77777777" w:rsidR="00D45CE0" w:rsidRDefault="00D45CE0"/>
        </w:tc>
      </w:tr>
    </w:tbl>
    <w:p w14:paraId="24F7E313" w14:textId="77777777" w:rsidR="00D45CE0" w:rsidRDefault="00D45CE0">
      <w:pPr>
        <w:sectPr w:rsidR="00D45CE0">
          <w:pgSz w:w="16383" w:h="11906" w:orient="landscape"/>
          <w:pgMar w:top="1134" w:right="850" w:bottom="1134" w:left="1701" w:header="720" w:footer="720" w:gutter="0"/>
          <w:cols w:space="720"/>
        </w:sectPr>
      </w:pPr>
    </w:p>
    <w:p w14:paraId="54CF2279" w14:textId="77777777" w:rsidR="00D45CE0" w:rsidRDefault="00547235">
      <w:pPr>
        <w:spacing w:after="0"/>
        <w:ind w:left="120"/>
      </w:pPr>
      <w:r>
        <w:rPr>
          <w:rFonts w:ascii="Times New Roman" w:hAnsi="Times New Roman"/>
          <w:b/>
          <w:color w:val="000000"/>
          <w:sz w:val="28"/>
        </w:rPr>
        <w:lastRenderedPageBreak/>
        <w:t xml:space="preserve"> 11 КЛАСС </w:t>
      </w:r>
    </w:p>
    <w:tbl>
      <w:tblPr>
        <w:tblStyle w:val="11"/>
        <w:tblW w:w="0" w:type="auto"/>
        <w:tblLook w:val="04A0" w:firstRow="1" w:lastRow="0" w:firstColumn="1" w:lastColumn="0" w:noHBand="0" w:noVBand="1"/>
      </w:tblPr>
      <w:tblGrid>
        <w:gridCol w:w="1192"/>
        <w:gridCol w:w="4527"/>
        <w:gridCol w:w="1589"/>
        <w:gridCol w:w="1849"/>
        <w:gridCol w:w="1918"/>
        <w:gridCol w:w="2741"/>
      </w:tblGrid>
      <w:tr w:rsidR="00D45CE0" w14:paraId="600819E5" w14:textId="77777777" w:rsidTr="00F441C3">
        <w:trPr>
          <w:trHeight w:val="144"/>
        </w:trPr>
        <w:tc>
          <w:tcPr>
            <w:tcW w:w="520" w:type="dxa"/>
            <w:vMerge w:val="restart"/>
          </w:tcPr>
          <w:p w14:paraId="296A5C3E" w14:textId="77777777" w:rsidR="00D45CE0" w:rsidRDefault="00547235">
            <w:pPr>
              <w:ind w:left="135"/>
            </w:pPr>
            <w:r>
              <w:rPr>
                <w:rFonts w:ascii="Times New Roman" w:hAnsi="Times New Roman"/>
                <w:b/>
                <w:color w:val="000000"/>
                <w:sz w:val="24"/>
              </w:rPr>
              <w:t xml:space="preserve">№ п/п </w:t>
            </w:r>
          </w:p>
          <w:p w14:paraId="706179A8" w14:textId="77777777" w:rsidR="00D45CE0" w:rsidRDefault="00D45CE0">
            <w:pPr>
              <w:ind w:left="135"/>
            </w:pPr>
          </w:p>
        </w:tc>
        <w:tc>
          <w:tcPr>
            <w:tcW w:w="2640" w:type="dxa"/>
            <w:vMerge w:val="restart"/>
          </w:tcPr>
          <w:p w14:paraId="668518A4" w14:textId="77777777" w:rsidR="00D45CE0" w:rsidRDefault="00547235">
            <w:pPr>
              <w:ind w:left="135"/>
            </w:pPr>
            <w:r>
              <w:rPr>
                <w:rFonts w:ascii="Times New Roman" w:hAnsi="Times New Roman"/>
                <w:b/>
                <w:color w:val="000000"/>
                <w:sz w:val="24"/>
              </w:rPr>
              <w:t xml:space="preserve">Наименование разделов и тем программы </w:t>
            </w:r>
          </w:p>
          <w:p w14:paraId="1B0F3A1A" w14:textId="77777777" w:rsidR="00D45CE0" w:rsidRDefault="00D45CE0">
            <w:pPr>
              <w:ind w:left="135"/>
            </w:pPr>
          </w:p>
        </w:tc>
        <w:tc>
          <w:tcPr>
            <w:tcW w:w="0" w:type="auto"/>
            <w:gridSpan w:val="3"/>
          </w:tcPr>
          <w:p w14:paraId="3234A7DA" w14:textId="77777777" w:rsidR="00D45CE0" w:rsidRDefault="00547235">
            <w:r>
              <w:rPr>
                <w:rFonts w:ascii="Times New Roman" w:hAnsi="Times New Roman"/>
                <w:b/>
                <w:color w:val="000000"/>
                <w:sz w:val="24"/>
              </w:rPr>
              <w:t>Количество часов</w:t>
            </w:r>
          </w:p>
        </w:tc>
        <w:tc>
          <w:tcPr>
            <w:tcW w:w="2741" w:type="dxa"/>
            <w:vMerge w:val="restart"/>
          </w:tcPr>
          <w:p w14:paraId="291816B6" w14:textId="77777777" w:rsidR="00D45CE0" w:rsidRDefault="00547235">
            <w:pPr>
              <w:ind w:left="135"/>
            </w:pPr>
            <w:r>
              <w:rPr>
                <w:rFonts w:ascii="Times New Roman" w:hAnsi="Times New Roman"/>
                <w:b/>
                <w:color w:val="000000"/>
                <w:sz w:val="24"/>
              </w:rPr>
              <w:t xml:space="preserve">Электронные (цифровые) образовательные ресурсы </w:t>
            </w:r>
          </w:p>
          <w:p w14:paraId="1C2C06A8" w14:textId="77777777" w:rsidR="00D45CE0" w:rsidRDefault="00D45CE0">
            <w:pPr>
              <w:ind w:left="135"/>
            </w:pPr>
          </w:p>
        </w:tc>
      </w:tr>
      <w:tr w:rsidR="00D45CE0" w14:paraId="44A52BD4" w14:textId="77777777" w:rsidTr="00F441C3">
        <w:trPr>
          <w:trHeight w:val="144"/>
        </w:trPr>
        <w:tc>
          <w:tcPr>
            <w:tcW w:w="0" w:type="auto"/>
            <w:vMerge/>
          </w:tcPr>
          <w:p w14:paraId="31D64F3E" w14:textId="77777777" w:rsidR="00D45CE0" w:rsidRDefault="00D45CE0"/>
        </w:tc>
        <w:tc>
          <w:tcPr>
            <w:tcW w:w="0" w:type="auto"/>
            <w:vMerge/>
          </w:tcPr>
          <w:p w14:paraId="05AACA54" w14:textId="77777777" w:rsidR="00D45CE0" w:rsidRDefault="00D45CE0"/>
        </w:tc>
        <w:tc>
          <w:tcPr>
            <w:tcW w:w="1011" w:type="dxa"/>
          </w:tcPr>
          <w:p w14:paraId="0420B2F7" w14:textId="77777777" w:rsidR="00D45CE0" w:rsidRDefault="00547235">
            <w:pPr>
              <w:ind w:left="135"/>
            </w:pPr>
            <w:r>
              <w:rPr>
                <w:rFonts w:ascii="Times New Roman" w:hAnsi="Times New Roman"/>
                <w:b/>
                <w:color w:val="000000"/>
                <w:sz w:val="24"/>
              </w:rPr>
              <w:t xml:space="preserve">Всего </w:t>
            </w:r>
          </w:p>
          <w:p w14:paraId="757E54EA" w14:textId="77777777" w:rsidR="00D45CE0" w:rsidRDefault="00D45CE0">
            <w:pPr>
              <w:ind w:left="135"/>
            </w:pPr>
          </w:p>
        </w:tc>
        <w:tc>
          <w:tcPr>
            <w:tcW w:w="1738" w:type="dxa"/>
          </w:tcPr>
          <w:p w14:paraId="0A8C9524" w14:textId="77777777" w:rsidR="00D45CE0" w:rsidRDefault="00547235">
            <w:pPr>
              <w:ind w:left="135"/>
            </w:pPr>
            <w:r>
              <w:rPr>
                <w:rFonts w:ascii="Times New Roman" w:hAnsi="Times New Roman"/>
                <w:b/>
                <w:color w:val="000000"/>
                <w:sz w:val="24"/>
              </w:rPr>
              <w:t xml:space="preserve">Контрольные работы </w:t>
            </w:r>
          </w:p>
          <w:p w14:paraId="4E422A91" w14:textId="77777777" w:rsidR="00D45CE0" w:rsidRDefault="00D45CE0">
            <w:pPr>
              <w:ind w:left="135"/>
            </w:pPr>
          </w:p>
        </w:tc>
        <w:tc>
          <w:tcPr>
            <w:tcW w:w="1823" w:type="dxa"/>
          </w:tcPr>
          <w:p w14:paraId="5B67E81F" w14:textId="77777777" w:rsidR="00D45CE0" w:rsidRDefault="00547235">
            <w:pPr>
              <w:ind w:left="135"/>
            </w:pPr>
            <w:r>
              <w:rPr>
                <w:rFonts w:ascii="Times New Roman" w:hAnsi="Times New Roman"/>
                <w:b/>
                <w:color w:val="000000"/>
                <w:sz w:val="24"/>
              </w:rPr>
              <w:t xml:space="preserve">Практические работы </w:t>
            </w:r>
          </w:p>
          <w:p w14:paraId="3C40D93C" w14:textId="77777777" w:rsidR="00D45CE0" w:rsidRDefault="00D45CE0">
            <w:pPr>
              <w:ind w:left="135"/>
            </w:pPr>
          </w:p>
        </w:tc>
        <w:tc>
          <w:tcPr>
            <w:tcW w:w="0" w:type="auto"/>
            <w:vMerge/>
          </w:tcPr>
          <w:p w14:paraId="1EDAA2D3" w14:textId="77777777" w:rsidR="00D45CE0" w:rsidRDefault="00D45CE0"/>
        </w:tc>
      </w:tr>
      <w:tr w:rsidR="00D45CE0" w14:paraId="059DE83A" w14:textId="77777777" w:rsidTr="00F441C3">
        <w:trPr>
          <w:trHeight w:val="144"/>
        </w:trPr>
        <w:tc>
          <w:tcPr>
            <w:tcW w:w="0" w:type="auto"/>
            <w:gridSpan w:val="6"/>
          </w:tcPr>
          <w:p w14:paraId="0F8F402E" w14:textId="77777777" w:rsidR="00D45CE0" w:rsidRDefault="00547235">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D45CE0" w14:paraId="7AFAB0C6" w14:textId="77777777" w:rsidTr="00F441C3">
        <w:trPr>
          <w:trHeight w:val="144"/>
        </w:trPr>
        <w:tc>
          <w:tcPr>
            <w:tcW w:w="520" w:type="dxa"/>
          </w:tcPr>
          <w:p w14:paraId="15E29F70" w14:textId="77777777" w:rsidR="00D45CE0" w:rsidRDefault="00547235">
            <w:r>
              <w:rPr>
                <w:rFonts w:ascii="Times New Roman" w:hAnsi="Times New Roman"/>
                <w:color w:val="000000"/>
                <w:sz w:val="24"/>
              </w:rPr>
              <w:t>1.1</w:t>
            </w:r>
          </w:p>
        </w:tc>
        <w:tc>
          <w:tcPr>
            <w:tcW w:w="2640" w:type="dxa"/>
          </w:tcPr>
          <w:p w14:paraId="320B3F2A" w14:textId="77777777" w:rsidR="00D45CE0" w:rsidRPr="00424874" w:rsidRDefault="00547235">
            <w:pPr>
              <w:ind w:left="135"/>
              <w:rPr>
                <w:lang w:val="ru-RU"/>
              </w:rPr>
            </w:pPr>
            <w:r w:rsidRPr="00424874">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Pr>
          <w:p w14:paraId="7482FFED"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Pr>
          <w:p w14:paraId="60A126D9" w14:textId="77777777" w:rsidR="00D45CE0" w:rsidRDefault="00D45CE0">
            <w:pPr>
              <w:ind w:left="135"/>
              <w:jc w:val="center"/>
            </w:pPr>
          </w:p>
        </w:tc>
        <w:tc>
          <w:tcPr>
            <w:tcW w:w="1823" w:type="dxa"/>
          </w:tcPr>
          <w:p w14:paraId="215C477F" w14:textId="77777777" w:rsidR="00D45CE0" w:rsidRDefault="00D45CE0">
            <w:pPr>
              <w:ind w:left="135"/>
              <w:jc w:val="center"/>
            </w:pPr>
          </w:p>
        </w:tc>
        <w:tc>
          <w:tcPr>
            <w:tcW w:w="2741" w:type="dxa"/>
          </w:tcPr>
          <w:p w14:paraId="6C2FA5DB" w14:textId="77777777" w:rsidR="00D45CE0" w:rsidRDefault="00D45CE0">
            <w:pPr>
              <w:ind w:left="135"/>
            </w:pPr>
          </w:p>
        </w:tc>
      </w:tr>
      <w:tr w:rsidR="00D45CE0" w14:paraId="5A861149" w14:textId="77777777" w:rsidTr="00F441C3">
        <w:trPr>
          <w:trHeight w:val="144"/>
        </w:trPr>
        <w:tc>
          <w:tcPr>
            <w:tcW w:w="520" w:type="dxa"/>
          </w:tcPr>
          <w:p w14:paraId="7E5CA39F" w14:textId="77777777" w:rsidR="00D45CE0" w:rsidRDefault="00547235">
            <w:r>
              <w:rPr>
                <w:rFonts w:ascii="Times New Roman" w:hAnsi="Times New Roman"/>
                <w:color w:val="000000"/>
                <w:sz w:val="24"/>
              </w:rPr>
              <w:t>1.2</w:t>
            </w:r>
          </w:p>
        </w:tc>
        <w:tc>
          <w:tcPr>
            <w:tcW w:w="2640" w:type="dxa"/>
          </w:tcPr>
          <w:p w14:paraId="42FE092A" w14:textId="77777777" w:rsidR="00D45CE0" w:rsidRDefault="00547235">
            <w:pPr>
              <w:ind w:left="135"/>
            </w:pPr>
            <w:r>
              <w:rPr>
                <w:rFonts w:ascii="Times New Roman" w:hAnsi="Times New Roman"/>
                <w:color w:val="000000"/>
                <w:sz w:val="24"/>
              </w:rPr>
              <w:t>Строение вещества. Многообразие веществ</w:t>
            </w:r>
          </w:p>
        </w:tc>
        <w:tc>
          <w:tcPr>
            <w:tcW w:w="1011" w:type="dxa"/>
          </w:tcPr>
          <w:p w14:paraId="26B27A95" w14:textId="77777777" w:rsidR="00D45CE0" w:rsidRDefault="00547235">
            <w:pPr>
              <w:ind w:left="135"/>
              <w:jc w:val="center"/>
            </w:pPr>
            <w:r>
              <w:rPr>
                <w:rFonts w:ascii="Times New Roman" w:hAnsi="Times New Roman"/>
                <w:color w:val="000000"/>
                <w:sz w:val="24"/>
              </w:rPr>
              <w:t xml:space="preserve"> 4 </w:t>
            </w:r>
          </w:p>
        </w:tc>
        <w:tc>
          <w:tcPr>
            <w:tcW w:w="1738" w:type="dxa"/>
          </w:tcPr>
          <w:p w14:paraId="2815764E" w14:textId="77777777" w:rsidR="00D45CE0" w:rsidRDefault="00D45CE0">
            <w:pPr>
              <w:ind w:left="135"/>
              <w:jc w:val="center"/>
            </w:pPr>
          </w:p>
        </w:tc>
        <w:tc>
          <w:tcPr>
            <w:tcW w:w="1823" w:type="dxa"/>
          </w:tcPr>
          <w:p w14:paraId="5A684F73" w14:textId="77777777" w:rsidR="00D45CE0" w:rsidRDefault="00D45CE0">
            <w:pPr>
              <w:ind w:left="135"/>
              <w:jc w:val="center"/>
            </w:pPr>
          </w:p>
        </w:tc>
        <w:tc>
          <w:tcPr>
            <w:tcW w:w="2741" w:type="dxa"/>
          </w:tcPr>
          <w:p w14:paraId="6EBCC2B2" w14:textId="77777777" w:rsidR="00D45CE0" w:rsidRDefault="00D45CE0">
            <w:pPr>
              <w:ind w:left="135"/>
            </w:pPr>
          </w:p>
        </w:tc>
      </w:tr>
      <w:tr w:rsidR="00D45CE0" w14:paraId="336215EB" w14:textId="77777777" w:rsidTr="00F441C3">
        <w:trPr>
          <w:trHeight w:val="144"/>
        </w:trPr>
        <w:tc>
          <w:tcPr>
            <w:tcW w:w="520" w:type="dxa"/>
          </w:tcPr>
          <w:p w14:paraId="645209A4" w14:textId="77777777" w:rsidR="00D45CE0" w:rsidRDefault="00547235">
            <w:r>
              <w:rPr>
                <w:rFonts w:ascii="Times New Roman" w:hAnsi="Times New Roman"/>
                <w:color w:val="000000"/>
                <w:sz w:val="24"/>
              </w:rPr>
              <w:t>1.3</w:t>
            </w:r>
          </w:p>
        </w:tc>
        <w:tc>
          <w:tcPr>
            <w:tcW w:w="2640" w:type="dxa"/>
          </w:tcPr>
          <w:p w14:paraId="3A48B68A" w14:textId="77777777" w:rsidR="00D45CE0" w:rsidRDefault="00547235">
            <w:pPr>
              <w:ind w:left="135"/>
            </w:pPr>
            <w:r>
              <w:rPr>
                <w:rFonts w:ascii="Times New Roman" w:hAnsi="Times New Roman"/>
                <w:color w:val="000000"/>
                <w:sz w:val="24"/>
              </w:rPr>
              <w:t>Химические реакции</w:t>
            </w:r>
          </w:p>
        </w:tc>
        <w:tc>
          <w:tcPr>
            <w:tcW w:w="1011" w:type="dxa"/>
          </w:tcPr>
          <w:p w14:paraId="128F9D6F" w14:textId="77777777" w:rsidR="00D45CE0" w:rsidRDefault="00547235">
            <w:pPr>
              <w:ind w:left="135"/>
              <w:jc w:val="center"/>
            </w:pPr>
            <w:r>
              <w:rPr>
                <w:rFonts w:ascii="Times New Roman" w:hAnsi="Times New Roman"/>
                <w:color w:val="000000"/>
                <w:sz w:val="24"/>
              </w:rPr>
              <w:t xml:space="preserve"> 6 </w:t>
            </w:r>
          </w:p>
        </w:tc>
        <w:tc>
          <w:tcPr>
            <w:tcW w:w="1738" w:type="dxa"/>
          </w:tcPr>
          <w:p w14:paraId="2A9761E0" w14:textId="77777777" w:rsidR="00D45CE0" w:rsidRDefault="00547235">
            <w:pPr>
              <w:ind w:left="135"/>
              <w:jc w:val="center"/>
            </w:pPr>
            <w:r>
              <w:rPr>
                <w:rFonts w:ascii="Times New Roman" w:hAnsi="Times New Roman"/>
                <w:color w:val="000000"/>
                <w:sz w:val="24"/>
              </w:rPr>
              <w:t xml:space="preserve"> 1 </w:t>
            </w:r>
          </w:p>
        </w:tc>
        <w:tc>
          <w:tcPr>
            <w:tcW w:w="1823" w:type="dxa"/>
          </w:tcPr>
          <w:p w14:paraId="0C928AD8" w14:textId="77777777" w:rsidR="00D45CE0" w:rsidRDefault="00547235">
            <w:pPr>
              <w:ind w:left="135"/>
              <w:jc w:val="center"/>
            </w:pPr>
            <w:r>
              <w:rPr>
                <w:rFonts w:ascii="Times New Roman" w:hAnsi="Times New Roman"/>
                <w:color w:val="000000"/>
                <w:sz w:val="24"/>
              </w:rPr>
              <w:t xml:space="preserve"> 1 </w:t>
            </w:r>
          </w:p>
        </w:tc>
        <w:tc>
          <w:tcPr>
            <w:tcW w:w="2741" w:type="dxa"/>
          </w:tcPr>
          <w:p w14:paraId="6CE54A58" w14:textId="77777777" w:rsidR="00D45CE0" w:rsidRDefault="00D45CE0">
            <w:pPr>
              <w:ind w:left="135"/>
            </w:pPr>
          </w:p>
        </w:tc>
      </w:tr>
      <w:tr w:rsidR="00D45CE0" w14:paraId="327A592C" w14:textId="77777777" w:rsidTr="00F441C3">
        <w:trPr>
          <w:trHeight w:val="144"/>
        </w:trPr>
        <w:tc>
          <w:tcPr>
            <w:tcW w:w="0" w:type="auto"/>
            <w:gridSpan w:val="2"/>
          </w:tcPr>
          <w:p w14:paraId="54EFAD44" w14:textId="77777777" w:rsidR="00D45CE0" w:rsidRDefault="00547235">
            <w:pPr>
              <w:ind w:left="135"/>
            </w:pPr>
            <w:r>
              <w:rPr>
                <w:rFonts w:ascii="Times New Roman" w:hAnsi="Times New Roman"/>
                <w:color w:val="000000"/>
                <w:sz w:val="24"/>
              </w:rPr>
              <w:t>Итого по разделу</w:t>
            </w:r>
          </w:p>
        </w:tc>
        <w:tc>
          <w:tcPr>
            <w:tcW w:w="1589" w:type="dxa"/>
          </w:tcPr>
          <w:p w14:paraId="09D6DBD4" w14:textId="77777777" w:rsidR="00D45CE0" w:rsidRDefault="00547235">
            <w:pPr>
              <w:ind w:left="135"/>
              <w:jc w:val="center"/>
            </w:pPr>
            <w:r>
              <w:rPr>
                <w:rFonts w:ascii="Times New Roman" w:hAnsi="Times New Roman"/>
                <w:color w:val="000000"/>
                <w:sz w:val="24"/>
              </w:rPr>
              <w:t xml:space="preserve"> 13 </w:t>
            </w:r>
          </w:p>
        </w:tc>
        <w:tc>
          <w:tcPr>
            <w:tcW w:w="1738" w:type="dxa"/>
          </w:tcPr>
          <w:p w14:paraId="12BC0A7E" w14:textId="77777777" w:rsidR="00D45CE0" w:rsidRDefault="00D45CE0"/>
        </w:tc>
        <w:tc>
          <w:tcPr>
            <w:tcW w:w="1823" w:type="dxa"/>
          </w:tcPr>
          <w:p w14:paraId="52EB3945" w14:textId="77777777" w:rsidR="00D45CE0" w:rsidRDefault="00D45CE0"/>
        </w:tc>
        <w:tc>
          <w:tcPr>
            <w:tcW w:w="2741" w:type="dxa"/>
          </w:tcPr>
          <w:p w14:paraId="2501006F" w14:textId="77777777" w:rsidR="00D45CE0" w:rsidRDefault="00D45CE0">
            <w:pPr>
              <w:ind w:left="135"/>
            </w:pPr>
          </w:p>
        </w:tc>
      </w:tr>
      <w:tr w:rsidR="00D45CE0" w14:paraId="308DE0E9" w14:textId="77777777" w:rsidTr="00F441C3">
        <w:trPr>
          <w:trHeight w:val="144"/>
        </w:trPr>
        <w:tc>
          <w:tcPr>
            <w:tcW w:w="0" w:type="auto"/>
            <w:gridSpan w:val="6"/>
          </w:tcPr>
          <w:p w14:paraId="1ABBC554" w14:textId="77777777" w:rsidR="00D45CE0" w:rsidRDefault="00547235">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D45CE0" w14:paraId="72FDE32A" w14:textId="77777777" w:rsidTr="00F441C3">
        <w:trPr>
          <w:trHeight w:val="144"/>
        </w:trPr>
        <w:tc>
          <w:tcPr>
            <w:tcW w:w="520" w:type="dxa"/>
          </w:tcPr>
          <w:p w14:paraId="4DFA29BA" w14:textId="77777777" w:rsidR="00D45CE0" w:rsidRDefault="00547235">
            <w:r>
              <w:rPr>
                <w:rFonts w:ascii="Times New Roman" w:hAnsi="Times New Roman"/>
                <w:color w:val="000000"/>
                <w:sz w:val="24"/>
              </w:rPr>
              <w:t>2.1</w:t>
            </w:r>
          </w:p>
        </w:tc>
        <w:tc>
          <w:tcPr>
            <w:tcW w:w="2640" w:type="dxa"/>
          </w:tcPr>
          <w:p w14:paraId="111FB1AB" w14:textId="77777777" w:rsidR="00D45CE0" w:rsidRDefault="00547235">
            <w:pPr>
              <w:ind w:left="135"/>
            </w:pPr>
            <w:r>
              <w:rPr>
                <w:rFonts w:ascii="Times New Roman" w:hAnsi="Times New Roman"/>
                <w:color w:val="000000"/>
                <w:sz w:val="24"/>
              </w:rPr>
              <w:t>Металлы</w:t>
            </w:r>
          </w:p>
        </w:tc>
        <w:tc>
          <w:tcPr>
            <w:tcW w:w="1011" w:type="dxa"/>
          </w:tcPr>
          <w:p w14:paraId="07EFB295" w14:textId="77777777" w:rsidR="00D45CE0" w:rsidRDefault="00547235">
            <w:pPr>
              <w:ind w:left="135"/>
              <w:jc w:val="center"/>
            </w:pPr>
            <w:r>
              <w:rPr>
                <w:rFonts w:ascii="Times New Roman" w:hAnsi="Times New Roman"/>
                <w:color w:val="000000"/>
                <w:sz w:val="24"/>
              </w:rPr>
              <w:t xml:space="preserve"> 6 </w:t>
            </w:r>
          </w:p>
        </w:tc>
        <w:tc>
          <w:tcPr>
            <w:tcW w:w="1738" w:type="dxa"/>
          </w:tcPr>
          <w:p w14:paraId="11A2C038" w14:textId="77777777" w:rsidR="00D45CE0" w:rsidRDefault="00D45CE0">
            <w:pPr>
              <w:ind w:left="135"/>
              <w:jc w:val="center"/>
            </w:pPr>
          </w:p>
        </w:tc>
        <w:tc>
          <w:tcPr>
            <w:tcW w:w="1823" w:type="dxa"/>
          </w:tcPr>
          <w:p w14:paraId="2BB4DFC3" w14:textId="77777777" w:rsidR="00D45CE0" w:rsidRDefault="00547235">
            <w:pPr>
              <w:ind w:left="135"/>
              <w:jc w:val="center"/>
            </w:pPr>
            <w:r>
              <w:rPr>
                <w:rFonts w:ascii="Times New Roman" w:hAnsi="Times New Roman"/>
                <w:color w:val="000000"/>
                <w:sz w:val="24"/>
              </w:rPr>
              <w:t xml:space="preserve"> 1 </w:t>
            </w:r>
          </w:p>
        </w:tc>
        <w:tc>
          <w:tcPr>
            <w:tcW w:w="2741" w:type="dxa"/>
          </w:tcPr>
          <w:p w14:paraId="54F91740" w14:textId="77777777" w:rsidR="00D45CE0" w:rsidRDefault="00D45CE0">
            <w:pPr>
              <w:ind w:left="135"/>
            </w:pPr>
          </w:p>
        </w:tc>
      </w:tr>
      <w:tr w:rsidR="00D45CE0" w14:paraId="34E5966C" w14:textId="77777777" w:rsidTr="00F441C3">
        <w:trPr>
          <w:trHeight w:val="144"/>
        </w:trPr>
        <w:tc>
          <w:tcPr>
            <w:tcW w:w="520" w:type="dxa"/>
          </w:tcPr>
          <w:p w14:paraId="1100B833" w14:textId="77777777" w:rsidR="00D45CE0" w:rsidRDefault="00547235">
            <w:r>
              <w:rPr>
                <w:rFonts w:ascii="Times New Roman" w:hAnsi="Times New Roman"/>
                <w:color w:val="000000"/>
                <w:sz w:val="24"/>
              </w:rPr>
              <w:t>2.2</w:t>
            </w:r>
          </w:p>
        </w:tc>
        <w:tc>
          <w:tcPr>
            <w:tcW w:w="2640" w:type="dxa"/>
          </w:tcPr>
          <w:p w14:paraId="63A72C68" w14:textId="77777777" w:rsidR="00D45CE0" w:rsidRDefault="00547235">
            <w:pPr>
              <w:ind w:left="135"/>
            </w:pPr>
            <w:r>
              <w:rPr>
                <w:rFonts w:ascii="Times New Roman" w:hAnsi="Times New Roman"/>
                <w:color w:val="000000"/>
                <w:sz w:val="24"/>
              </w:rPr>
              <w:t>Неметаллы</w:t>
            </w:r>
          </w:p>
        </w:tc>
        <w:tc>
          <w:tcPr>
            <w:tcW w:w="1011" w:type="dxa"/>
          </w:tcPr>
          <w:p w14:paraId="1F5F6E3F" w14:textId="77777777" w:rsidR="00D45CE0" w:rsidRDefault="00547235">
            <w:pPr>
              <w:ind w:left="135"/>
              <w:jc w:val="center"/>
            </w:pPr>
            <w:r>
              <w:rPr>
                <w:rFonts w:ascii="Times New Roman" w:hAnsi="Times New Roman"/>
                <w:color w:val="000000"/>
                <w:sz w:val="24"/>
              </w:rPr>
              <w:t xml:space="preserve"> 9 </w:t>
            </w:r>
          </w:p>
        </w:tc>
        <w:tc>
          <w:tcPr>
            <w:tcW w:w="1738" w:type="dxa"/>
          </w:tcPr>
          <w:p w14:paraId="2B151FE9" w14:textId="77777777" w:rsidR="00D45CE0" w:rsidRDefault="00547235">
            <w:pPr>
              <w:ind w:left="135"/>
              <w:jc w:val="center"/>
            </w:pPr>
            <w:r>
              <w:rPr>
                <w:rFonts w:ascii="Times New Roman" w:hAnsi="Times New Roman"/>
                <w:color w:val="000000"/>
                <w:sz w:val="24"/>
              </w:rPr>
              <w:t xml:space="preserve"> 1 </w:t>
            </w:r>
          </w:p>
        </w:tc>
        <w:tc>
          <w:tcPr>
            <w:tcW w:w="1823" w:type="dxa"/>
          </w:tcPr>
          <w:p w14:paraId="6475E9E3" w14:textId="77777777" w:rsidR="00D45CE0" w:rsidRDefault="00547235">
            <w:pPr>
              <w:ind w:left="135"/>
              <w:jc w:val="center"/>
            </w:pPr>
            <w:r>
              <w:rPr>
                <w:rFonts w:ascii="Times New Roman" w:hAnsi="Times New Roman"/>
                <w:color w:val="000000"/>
                <w:sz w:val="24"/>
              </w:rPr>
              <w:t xml:space="preserve"> 1 </w:t>
            </w:r>
          </w:p>
        </w:tc>
        <w:tc>
          <w:tcPr>
            <w:tcW w:w="2741" w:type="dxa"/>
          </w:tcPr>
          <w:p w14:paraId="1A9A84CE" w14:textId="77777777" w:rsidR="00D45CE0" w:rsidRDefault="00D45CE0">
            <w:pPr>
              <w:ind w:left="135"/>
            </w:pPr>
          </w:p>
        </w:tc>
      </w:tr>
      <w:tr w:rsidR="00D45CE0" w14:paraId="07611C70" w14:textId="77777777" w:rsidTr="00F441C3">
        <w:trPr>
          <w:trHeight w:val="144"/>
        </w:trPr>
        <w:tc>
          <w:tcPr>
            <w:tcW w:w="520" w:type="dxa"/>
          </w:tcPr>
          <w:p w14:paraId="66C880ED" w14:textId="77777777" w:rsidR="00D45CE0" w:rsidRDefault="00547235">
            <w:r>
              <w:rPr>
                <w:rFonts w:ascii="Times New Roman" w:hAnsi="Times New Roman"/>
                <w:color w:val="000000"/>
                <w:sz w:val="24"/>
              </w:rPr>
              <w:t>2.3</w:t>
            </w:r>
          </w:p>
        </w:tc>
        <w:tc>
          <w:tcPr>
            <w:tcW w:w="2640" w:type="dxa"/>
          </w:tcPr>
          <w:p w14:paraId="3507002E" w14:textId="77777777" w:rsidR="00D45CE0" w:rsidRPr="00424874" w:rsidRDefault="00547235">
            <w:pPr>
              <w:ind w:left="135"/>
              <w:rPr>
                <w:lang w:val="ru-RU"/>
              </w:rPr>
            </w:pPr>
            <w:r w:rsidRPr="00424874">
              <w:rPr>
                <w:rFonts w:ascii="Times New Roman" w:hAnsi="Times New Roman"/>
                <w:color w:val="000000"/>
                <w:sz w:val="24"/>
                <w:lang w:val="ru-RU"/>
              </w:rPr>
              <w:t>Связь неорганических и органических веществ</w:t>
            </w:r>
          </w:p>
        </w:tc>
        <w:tc>
          <w:tcPr>
            <w:tcW w:w="1011" w:type="dxa"/>
          </w:tcPr>
          <w:p w14:paraId="689EB6C1"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Pr>
          <w:p w14:paraId="2BD60659" w14:textId="77777777" w:rsidR="00D45CE0" w:rsidRDefault="00D45CE0">
            <w:pPr>
              <w:ind w:left="135"/>
              <w:jc w:val="center"/>
            </w:pPr>
          </w:p>
        </w:tc>
        <w:tc>
          <w:tcPr>
            <w:tcW w:w="1823" w:type="dxa"/>
          </w:tcPr>
          <w:p w14:paraId="4CBE3DF4" w14:textId="77777777" w:rsidR="00D45CE0" w:rsidRDefault="00D45CE0">
            <w:pPr>
              <w:ind w:left="135"/>
              <w:jc w:val="center"/>
            </w:pPr>
          </w:p>
        </w:tc>
        <w:tc>
          <w:tcPr>
            <w:tcW w:w="2741" w:type="dxa"/>
          </w:tcPr>
          <w:p w14:paraId="395B8744" w14:textId="77777777" w:rsidR="00D45CE0" w:rsidRDefault="00D45CE0">
            <w:pPr>
              <w:ind w:left="135"/>
            </w:pPr>
          </w:p>
        </w:tc>
      </w:tr>
      <w:tr w:rsidR="00D45CE0" w14:paraId="767B2107" w14:textId="77777777" w:rsidTr="00F441C3">
        <w:trPr>
          <w:trHeight w:val="144"/>
        </w:trPr>
        <w:tc>
          <w:tcPr>
            <w:tcW w:w="0" w:type="auto"/>
            <w:gridSpan w:val="2"/>
          </w:tcPr>
          <w:p w14:paraId="338CBB45" w14:textId="77777777" w:rsidR="00D45CE0" w:rsidRDefault="00547235">
            <w:pPr>
              <w:ind w:left="135"/>
            </w:pPr>
            <w:r>
              <w:rPr>
                <w:rFonts w:ascii="Times New Roman" w:hAnsi="Times New Roman"/>
                <w:color w:val="000000"/>
                <w:sz w:val="24"/>
              </w:rPr>
              <w:t>Итого по разделу</w:t>
            </w:r>
          </w:p>
        </w:tc>
        <w:tc>
          <w:tcPr>
            <w:tcW w:w="1589" w:type="dxa"/>
          </w:tcPr>
          <w:p w14:paraId="38F923F4" w14:textId="77777777" w:rsidR="00D45CE0" w:rsidRDefault="00547235">
            <w:pPr>
              <w:ind w:left="135"/>
              <w:jc w:val="center"/>
            </w:pPr>
            <w:r>
              <w:rPr>
                <w:rFonts w:ascii="Times New Roman" w:hAnsi="Times New Roman"/>
                <w:color w:val="000000"/>
                <w:sz w:val="24"/>
              </w:rPr>
              <w:t xml:space="preserve"> 17 </w:t>
            </w:r>
          </w:p>
        </w:tc>
        <w:tc>
          <w:tcPr>
            <w:tcW w:w="1738" w:type="dxa"/>
          </w:tcPr>
          <w:p w14:paraId="48E511F8" w14:textId="77777777" w:rsidR="00D45CE0" w:rsidRDefault="00D45CE0"/>
        </w:tc>
        <w:tc>
          <w:tcPr>
            <w:tcW w:w="1823" w:type="dxa"/>
          </w:tcPr>
          <w:p w14:paraId="16EF3821" w14:textId="77777777" w:rsidR="00D45CE0" w:rsidRDefault="00D45CE0"/>
        </w:tc>
        <w:tc>
          <w:tcPr>
            <w:tcW w:w="2741" w:type="dxa"/>
          </w:tcPr>
          <w:p w14:paraId="72490614" w14:textId="77777777" w:rsidR="00D45CE0" w:rsidRDefault="00D45CE0">
            <w:pPr>
              <w:ind w:left="135"/>
            </w:pPr>
          </w:p>
        </w:tc>
      </w:tr>
      <w:tr w:rsidR="00D45CE0" w14:paraId="0FFF0E31" w14:textId="77777777" w:rsidTr="00F441C3">
        <w:trPr>
          <w:trHeight w:val="144"/>
        </w:trPr>
        <w:tc>
          <w:tcPr>
            <w:tcW w:w="0" w:type="auto"/>
            <w:gridSpan w:val="6"/>
          </w:tcPr>
          <w:p w14:paraId="6CAEFBCE" w14:textId="77777777" w:rsidR="00D45CE0" w:rsidRDefault="00547235">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D45CE0" w14:paraId="0F65843B" w14:textId="77777777" w:rsidTr="00F441C3">
        <w:trPr>
          <w:trHeight w:val="144"/>
        </w:trPr>
        <w:tc>
          <w:tcPr>
            <w:tcW w:w="520" w:type="dxa"/>
          </w:tcPr>
          <w:p w14:paraId="46D0271F" w14:textId="77777777" w:rsidR="00D45CE0" w:rsidRDefault="00547235">
            <w:r>
              <w:rPr>
                <w:rFonts w:ascii="Times New Roman" w:hAnsi="Times New Roman"/>
                <w:color w:val="000000"/>
                <w:sz w:val="24"/>
              </w:rPr>
              <w:t>3.1</w:t>
            </w:r>
          </w:p>
        </w:tc>
        <w:tc>
          <w:tcPr>
            <w:tcW w:w="2640" w:type="dxa"/>
          </w:tcPr>
          <w:p w14:paraId="3A79A861" w14:textId="77777777" w:rsidR="00D45CE0" w:rsidRDefault="00547235">
            <w:pPr>
              <w:ind w:left="135"/>
            </w:pPr>
            <w:r>
              <w:rPr>
                <w:rFonts w:ascii="Times New Roman" w:hAnsi="Times New Roman"/>
                <w:color w:val="000000"/>
                <w:sz w:val="24"/>
              </w:rPr>
              <w:t>Химия и жизнь</w:t>
            </w:r>
          </w:p>
        </w:tc>
        <w:tc>
          <w:tcPr>
            <w:tcW w:w="1011" w:type="dxa"/>
          </w:tcPr>
          <w:p w14:paraId="683D5C17" w14:textId="77777777" w:rsidR="00D45CE0" w:rsidRDefault="00547235">
            <w:pPr>
              <w:ind w:left="135"/>
              <w:jc w:val="center"/>
            </w:pPr>
            <w:r>
              <w:rPr>
                <w:rFonts w:ascii="Times New Roman" w:hAnsi="Times New Roman"/>
                <w:color w:val="000000"/>
                <w:sz w:val="24"/>
              </w:rPr>
              <w:t xml:space="preserve"> 4 </w:t>
            </w:r>
          </w:p>
        </w:tc>
        <w:tc>
          <w:tcPr>
            <w:tcW w:w="1738" w:type="dxa"/>
          </w:tcPr>
          <w:p w14:paraId="1502C9CE" w14:textId="77777777" w:rsidR="00D45CE0" w:rsidRDefault="00D45CE0">
            <w:pPr>
              <w:ind w:left="135"/>
              <w:jc w:val="center"/>
            </w:pPr>
          </w:p>
        </w:tc>
        <w:tc>
          <w:tcPr>
            <w:tcW w:w="1823" w:type="dxa"/>
          </w:tcPr>
          <w:p w14:paraId="2704A972" w14:textId="77777777" w:rsidR="00D45CE0" w:rsidRDefault="00D45CE0">
            <w:pPr>
              <w:ind w:left="135"/>
              <w:jc w:val="center"/>
            </w:pPr>
          </w:p>
        </w:tc>
        <w:tc>
          <w:tcPr>
            <w:tcW w:w="2741" w:type="dxa"/>
          </w:tcPr>
          <w:p w14:paraId="78E54A6F" w14:textId="77777777" w:rsidR="00D45CE0" w:rsidRDefault="00D45CE0">
            <w:pPr>
              <w:ind w:left="135"/>
            </w:pPr>
          </w:p>
        </w:tc>
      </w:tr>
      <w:tr w:rsidR="00D45CE0" w14:paraId="6FB0C4A3" w14:textId="77777777" w:rsidTr="00F441C3">
        <w:trPr>
          <w:trHeight w:val="144"/>
        </w:trPr>
        <w:tc>
          <w:tcPr>
            <w:tcW w:w="0" w:type="auto"/>
            <w:gridSpan w:val="2"/>
          </w:tcPr>
          <w:p w14:paraId="448E814F" w14:textId="77777777" w:rsidR="00D45CE0" w:rsidRDefault="00547235">
            <w:pPr>
              <w:ind w:left="135"/>
            </w:pPr>
            <w:r>
              <w:rPr>
                <w:rFonts w:ascii="Times New Roman" w:hAnsi="Times New Roman"/>
                <w:color w:val="000000"/>
                <w:sz w:val="24"/>
              </w:rPr>
              <w:t>Итого по разделу</w:t>
            </w:r>
          </w:p>
        </w:tc>
        <w:tc>
          <w:tcPr>
            <w:tcW w:w="1589" w:type="dxa"/>
          </w:tcPr>
          <w:p w14:paraId="2A037E2E" w14:textId="77777777" w:rsidR="00D45CE0" w:rsidRDefault="00547235">
            <w:pPr>
              <w:ind w:left="135"/>
              <w:jc w:val="center"/>
            </w:pPr>
            <w:r>
              <w:rPr>
                <w:rFonts w:ascii="Times New Roman" w:hAnsi="Times New Roman"/>
                <w:color w:val="000000"/>
                <w:sz w:val="24"/>
              </w:rPr>
              <w:t xml:space="preserve"> 4 </w:t>
            </w:r>
          </w:p>
        </w:tc>
        <w:tc>
          <w:tcPr>
            <w:tcW w:w="0" w:type="auto"/>
            <w:gridSpan w:val="3"/>
          </w:tcPr>
          <w:p w14:paraId="630C7351" w14:textId="77777777" w:rsidR="00D45CE0" w:rsidRDefault="00D45CE0"/>
        </w:tc>
      </w:tr>
      <w:tr w:rsidR="00D45CE0" w14:paraId="3A7CC51F" w14:textId="77777777" w:rsidTr="00F441C3">
        <w:trPr>
          <w:trHeight w:val="144"/>
        </w:trPr>
        <w:tc>
          <w:tcPr>
            <w:tcW w:w="0" w:type="auto"/>
            <w:gridSpan w:val="2"/>
          </w:tcPr>
          <w:p w14:paraId="6B7495BA" w14:textId="77777777" w:rsidR="00D45CE0" w:rsidRPr="00424874" w:rsidRDefault="00547235">
            <w:pPr>
              <w:ind w:left="135"/>
              <w:rPr>
                <w:lang w:val="ru-RU"/>
              </w:rPr>
            </w:pPr>
            <w:r w:rsidRPr="00424874">
              <w:rPr>
                <w:rFonts w:ascii="Times New Roman" w:hAnsi="Times New Roman"/>
                <w:color w:val="000000"/>
                <w:sz w:val="24"/>
                <w:lang w:val="ru-RU"/>
              </w:rPr>
              <w:t>ОБЩЕЕ КОЛИЧЕСТВО ЧАСОВ ПО ПРОГРАММЕ</w:t>
            </w:r>
          </w:p>
        </w:tc>
        <w:tc>
          <w:tcPr>
            <w:tcW w:w="1589" w:type="dxa"/>
          </w:tcPr>
          <w:p w14:paraId="72A0EBCA"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Pr>
          <w:p w14:paraId="2282A1E4" w14:textId="77777777" w:rsidR="00D45CE0" w:rsidRDefault="00547235">
            <w:pPr>
              <w:ind w:left="135"/>
              <w:jc w:val="center"/>
            </w:pPr>
            <w:r>
              <w:rPr>
                <w:rFonts w:ascii="Times New Roman" w:hAnsi="Times New Roman"/>
                <w:color w:val="000000"/>
                <w:sz w:val="24"/>
              </w:rPr>
              <w:t xml:space="preserve"> 2 </w:t>
            </w:r>
          </w:p>
        </w:tc>
        <w:tc>
          <w:tcPr>
            <w:tcW w:w="1823" w:type="dxa"/>
          </w:tcPr>
          <w:p w14:paraId="088964E6" w14:textId="77777777" w:rsidR="00D45CE0" w:rsidRDefault="00547235">
            <w:pPr>
              <w:ind w:left="135"/>
              <w:jc w:val="center"/>
            </w:pPr>
            <w:r>
              <w:rPr>
                <w:rFonts w:ascii="Times New Roman" w:hAnsi="Times New Roman"/>
                <w:color w:val="000000"/>
                <w:sz w:val="24"/>
              </w:rPr>
              <w:t xml:space="preserve"> 3 </w:t>
            </w:r>
          </w:p>
        </w:tc>
        <w:tc>
          <w:tcPr>
            <w:tcW w:w="2741" w:type="dxa"/>
          </w:tcPr>
          <w:p w14:paraId="19F08075" w14:textId="77777777" w:rsidR="00D45CE0" w:rsidRDefault="00D45CE0"/>
        </w:tc>
      </w:tr>
    </w:tbl>
    <w:p w14:paraId="5FA30E13" w14:textId="77777777" w:rsidR="00D45CE0" w:rsidRDefault="00D45CE0">
      <w:pPr>
        <w:sectPr w:rsidR="00D45CE0">
          <w:pgSz w:w="16383" w:h="11906" w:orient="landscape"/>
          <w:pgMar w:top="1134" w:right="850" w:bottom="1134" w:left="1701" w:header="720" w:footer="720" w:gutter="0"/>
          <w:cols w:space="720"/>
        </w:sectPr>
      </w:pPr>
    </w:p>
    <w:p w14:paraId="0D5FEA9D" w14:textId="77777777" w:rsidR="00D45CE0" w:rsidRDefault="00D45CE0">
      <w:pPr>
        <w:sectPr w:rsidR="00D45CE0">
          <w:pgSz w:w="16383" w:h="11906" w:orient="landscape"/>
          <w:pgMar w:top="1134" w:right="850" w:bottom="1134" w:left="1701" w:header="720" w:footer="720" w:gutter="0"/>
          <w:cols w:space="720"/>
        </w:sectPr>
      </w:pPr>
    </w:p>
    <w:p w14:paraId="33B8383E" w14:textId="77777777" w:rsidR="00D45CE0" w:rsidRDefault="00547235" w:rsidP="00424874">
      <w:pPr>
        <w:spacing w:after="0"/>
      </w:pPr>
      <w:bookmarkStart w:id="11" w:name="block-8052870"/>
      <w:bookmarkEnd w:id="10"/>
      <w:r>
        <w:rPr>
          <w:rFonts w:ascii="Times New Roman" w:hAnsi="Times New Roman"/>
          <w:b/>
          <w:color w:val="000000"/>
          <w:sz w:val="28"/>
        </w:rPr>
        <w:lastRenderedPageBreak/>
        <w:t xml:space="preserve"> ПОУРОЧНОЕ ПЛАНИРОВАНИЕ </w:t>
      </w:r>
    </w:p>
    <w:p w14:paraId="3D5266A2" w14:textId="77777777" w:rsidR="00D45CE0" w:rsidRDefault="00547235">
      <w:pPr>
        <w:spacing w:after="0"/>
        <w:ind w:left="120"/>
      </w:pPr>
      <w:r>
        <w:rPr>
          <w:rFonts w:ascii="Times New Roman" w:hAnsi="Times New Roman"/>
          <w:b/>
          <w:color w:val="000000"/>
          <w:sz w:val="28"/>
        </w:rPr>
        <w:t xml:space="preserve"> 10 КЛАСС </w:t>
      </w:r>
    </w:p>
    <w:tbl>
      <w:tblPr>
        <w:tblStyle w:val="ac"/>
        <w:tblW w:w="0" w:type="auto"/>
        <w:tblLook w:val="04A0" w:firstRow="1" w:lastRow="0" w:firstColumn="1" w:lastColumn="0" w:noHBand="0" w:noVBand="1"/>
      </w:tblPr>
      <w:tblGrid>
        <w:gridCol w:w="917"/>
        <w:gridCol w:w="4564"/>
        <w:gridCol w:w="1216"/>
        <w:gridCol w:w="1849"/>
        <w:gridCol w:w="1918"/>
        <w:gridCol w:w="1355"/>
        <w:gridCol w:w="2229"/>
      </w:tblGrid>
      <w:tr w:rsidR="00D45CE0" w14:paraId="161E9422" w14:textId="77777777" w:rsidTr="007E5428">
        <w:trPr>
          <w:trHeight w:val="144"/>
        </w:trPr>
        <w:tc>
          <w:tcPr>
            <w:tcW w:w="356" w:type="dxa"/>
            <w:vMerge w:val="restart"/>
          </w:tcPr>
          <w:p w14:paraId="1D3832F7" w14:textId="77777777" w:rsidR="00D45CE0" w:rsidRDefault="00547235">
            <w:pPr>
              <w:ind w:left="135"/>
            </w:pPr>
            <w:r>
              <w:rPr>
                <w:rFonts w:ascii="Times New Roman" w:hAnsi="Times New Roman"/>
                <w:b/>
                <w:color w:val="000000"/>
                <w:sz w:val="24"/>
              </w:rPr>
              <w:t xml:space="preserve">№ п/п </w:t>
            </w:r>
          </w:p>
          <w:p w14:paraId="1007E69B" w14:textId="77777777" w:rsidR="00D45CE0" w:rsidRDefault="00D45CE0">
            <w:pPr>
              <w:ind w:left="135"/>
            </w:pPr>
          </w:p>
        </w:tc>
        <w:tc>
          <w:tcPr>
            <w:tcW w:w="3520" w:type="dxa"/>
            <w:vMerge w:val="restart"/>
          </w:tcPr>
          <w:p w14:paraId="1A26769E" w14:textId="77777777" w:rsidR="00D45CE0" w:rsidRDefault="00547235">
            <w:pPr>
              <w:ind w:left="135"/>
            </w:pPr>
            <w:r>
              <w:rPr>
                <w:rFonts w:ascii="Times New Roman" w:hAnsi="Times New Roman"/>
                <w:b/>
                <w:color w:val="000000"/>
                <w:sz w:val="24"/>
              </w:rPr>
              <w:t xml:space="preserve">Тема урока </w:t>
            </w:r>
          </w:p>
          <w:p w14:paraId="50A1489D" w14:textId="77777777" w:rsidR="00D45CE0" w:rsidRDefault="00D45CE0">
            <w:pPr>
              <w:ind w:left="135"/>
            </w:pPr>
          </w:p>
        </w:tc>
        <w:tc>
          <w:tcPr>
            <w:tcW w:w="0" w:type="auto"/>
            <w:gridSpan w:val="3"/>
          </w:tcPr>
          <w:p w14:paraId="566B983C" w14:textId="77777777" w:rsidR="00D45CE0" w:rsidRDefault="00547235">
            <w:r>
              <w:rPr>
                <w:rFonts w:ascii="Times New Roman" w:hAnsi="Times New Roman"/>
                <w:b/>
                <w:color w:val="000000"/>
                <w:sz w:val="24"/>
              </w:rPr>
              <w:t>Количество часов</w:t>
            </w:r>
          </w:p>
        </w:tc>
        <w:tc>
          <w:tcPr>
            <w:tcW w:w="1120" w:type="dxa"/>
            <w:vMerge w:val="restart"/>
          </w:tcPr>
          <w:p w14:paraId="78BC1088" w14:textId="77777777" w:rsidR="00D45CE0" w:rsidRDefault="00547235">
            <w:pPr>
              <w:ind w:left="135"/>
            </w:pPr>
            <w:r>
              <w:rPr>
                <w:rFonts w:ascii="Times New Roman" w:hAnsi="Times New Roman"/>
                <w:b/>
                <w:color w:val="000000"/>
                <w:sz w:val="24"/>
              </w:rPr>
              <w:t xml:space="preserve">Дата изучения </w:t>
            </w:r>
          </w:p>
          <w:p w14:paraId="61D33055" w14:textId="77777777" w:rsidR="00D45CE0" w:rsidRDefault="00D45CE0">
            <w:pPr>
              <w:ind w:left="135"/>
            </w:pPr>
          </w:p>
        </w:tc>
        <w:tc>
          <w:tcPr>
            <w:tcW w:w="1933" w:type="dxa"/>
            <w:vMerge w:val="restart"/>
          </w:tcPr>
          <w:p w14:paraId="7DF221B0" w14:textId="77777777" w:rsidR="00D45CE0" w:rsidRDefault="00547235">
            <w:pPr>
              <w:ind w:left="135"/>
            </w:pPr>
            <w:r>
              <w:rPr>
                <w:rFonts w:ascii="Times New Roman" w:hAnsi="Times New Roman"/>
                <w:b/>
                <w:color w:val="000000"/>
                <w:sz w:val="24"/>
              </w:rPr>
              <w:t xml:space="preserve">Электронные цифровые образовательные ресурсы </w:t>
            </w:r>
          </w:p>
          <w:p w14:paraId="4D0363F5" w14:textId="77777777" w:rsidR="00D45CE0" w:rsidRDefault="00D45CE0">
            <w:pPr>
              <w:ind w:left="135"/>
            </w:pPr>
          </w:p>
        </w:tc>
      </w:tr>
      <w:tr w:rsidR="00D45CE0" w14:paraId="0F9D159B" w14:textId="77777777" w:rsidTr="007E5428">
        <w:trPr>
          <w:trHeight w:val="144"/>
        </w:trPr>
        <w:tc>
          <w:tcPr>
            <w:tcW w:w="0" w:type="auto"/>
            <w:vMerge/>
          </w:tcPr>
          <w:p w14:paraId="2E25A5EF" w14:textId="77777777" w:rsidR="00D45CE0" w:rsidRDefault="00D45CE0"/>
        </w:tc>
        <w:tc>
          <w:tcPr>
            <w:tcW w:w="0" w:type="auto"/>
            <w:vMerge/>
          </w:tcPr>
          <w:p w14:paraId="755B8389" w14:textId="77777777" w:rsidR="00D45CE0" w:rsidRDefault="00D45CE0"/>
        </w:tc>
        <w:tc>
          <w:tcPr>
            <w:tcW w:w="793" w:type="dxa"/>
          </w:tcPr>
          <w:p w14:paraId="52D20412" w14:textId="77777777" w:rsidR="00D45CE0" w:rsidRDefault="00547235">
            <w:pPr>
              <w:ind w:left="135"/>
            </w:pPr>
            <w:r>
              <w:rPr>
                <w:rFonts w:ascii="Times New Roman" w:hAnsi="Times New Roman"/>
                <w:b/>
                <w:color w:val="000000"/>
                <w:sz w:val="24"/>
              </w:rPr>
              <w:t xml:space="preserve">Всего </w:t>
            </w:r>
          </w:p>
          <w:p w14:paraId="5DF3168E" w14:textId="77777777" w:rsidR="00D45CE0" w:rsidRDefault="00D45CE0">
            <w:pPr>
              <w:ind w:left="135"/>
            </w:pPr>
          </w:p>
        </w:tc>
        <w:tc>
          <w:tcPr>
            <w:tcW w:w="1485" w:type="dxa"/>
          </w:tcPr>
          <w:p w14:paraId="51B534A1" w14:textId="77777777" w:rsidR="00D45CE0" w:rsidRDefault="00547235">
            <w:pPr>
              <w:ind w:left="135"/>
            </w:pPr>
            <w:r>
              <w:rPr>
                <w:rFonts w:ascii="Times New Roman" w:hAnsi="Times New Roman"/>
                <w:b/>
                <w:color w:val="000000"/>
                <w:sz w:val="24"/>
              </w:rPr>
              <w:t xml:space="preserve">Контрольные работы </w:t>
            </w:r>
          </w:p>
          <w:p w14:paraId="2FB0E5AC" w14:textId="77777777" w:rsidR="00D45CE0" w:rsidRDefault="00D45CE0">
            <w:pPr>
              <w:ind w:left="135"/>
            </w:pPr>
          </w:p>
        </w:tc>
        <w:tc>
          <w:tcPr>
            <w:tcW w:w="1587" w:type="dxa"/>
          </w:tcPr>
          <w:p w14:paraId="3067C184" w14:textId="77777777" w:rsidR="00D45CE0" w:rsidRDefault="00547235">
            <w:pPr>
              <w:ind w:left="135"/>
            </w:pPr>
            <w:r>
              <w:rPr>
                <w:rFonts w:ascii="Times New Roman" w:hAnsi="Times New Roman"/>
                <w:b/>
                <w:color w:val="000000"/>
                <w:sz w:val="24"/>
              </w:rPr>
              <w:t xml:space="preserve">Практические работы </w:t>
            </w:r>
          </w:p>
          <w:p w14:paraId="1777AA1D" w14:textId="77777777" w:rsidR="00D45CE0" w:rsidRDefault="00D45CE0">
            <w:pPr>
              <w:ind w:left="135"/>
            </w:pPr>
          </w:p>
        </w:tc>
        <w:tc>
          <w:tcPr>
            <w:tcW w:w="0" w:type="auto"/>
            <w:vMerge/>
          </w:tcPr>
          <w:p w14:paraId="64C5E71C" w14:textId="77777777" w:rsidR="00D45CE0" w:rsidRDefault="00D45CE0"/>
        </w:tc>
        <w:tc>
          <w:tcPr>
            <w:tcW w:w="0" w:type="auto"/>
            <w:vMerge/>
          </w:tcPr>
          <w:p w14:paraId="17400F71" w14:textId="77777777" w:rsidR="00D45CE0" w:rsidRDefault="00D45CE0"/>
        </w:tc>
      </w:tr>
      <w:tr w:rsidR="00D45CE0" w14:paraId="374B1C20" w14:textId="77777777" w:rsidTr="007E5428">
        <w:trPr>
          <w:trHeight w:val="144"/>
        </w:trPr>
        <w:tc>
          <w:tcPr>
            <w:tcW w:w="356" w:type="dxa"/>
          </w:tcPr>
          <w:p w14:paraId="18528D97" w14:textId="77777777" w:rsidR="00D45CE0" w:rsidRDefault="00547235">
            <w:r>
              <w:rPr>
                <w:rFonts w:ascii="Times New Roman" w:hAnsi="Times New Roman"/>
                <w:color w:val="000000"/>
                <w:sz w:val="24"/>
              </w:rPr>
              <w:t>1</w:t>
            </w:r>
          </w:p>
        </w:tc>
        <w:tc>
          <w:tcPr>
            <w:tcW w:w="3520" w:type="dxa"/>
          </w:tcPr>
          <w:p w14:paraId="320E88C3" w14:textId="77777777" w:rsidR="00D45CE0" w:rsidRPr="00424874" w:rsidRDefault="00547235">
            <w:pPr>
              <w:ind w:left="135"/>
              <w:rPr>
                <w:lang w:val="ru-RU"/>
              </w:rPr>
            </w:pPr>
            <w:r w:rsidRPr="00424874">
              <w:rPr>
                <w:rFonts w:ascii="Times New Roman" w:hAnsi="Times New Roman"/>
                <w:color w:val="000000"/>
                <w:sz w:val="24"/>
                <w:lang w:val="ru-RU"/>
              </w:rPr>
              <w:t>Предмет органической химии, её возникновение, развитие и значение</w:t>
            </w:r>
          </w:p>
        </w:tc>
        <w:tc>
          <w:tcPr>
            <w:tcW w:w="793" w:type="dxa"/>
          </w:tcPr>
          <w:p w14:paraId="72A16F70"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63D0A48" w14:textId="77777777" w:rsidR="00D45CE0" w:rsidRDefault="00D45CE0">
            <w:pPr>
              <w:ind w:left="135"/>
              <w:jc w:val="center"/>
            </w:pPr>
          </w:p>
        </w:tc>
        <w:tc>
          <w:tcPr>
            <w:tcW w:w="1587" w:type="dxa"/>
          </w:tcPr>
          <w:p w14:paraId="5EC049E4" w14:textId="77777777" w:rsidR="00D45CE0" w:rsidRDefault="00D45CE0">
            <w:pPr>
              <w:ind w:left="135"/>
              <w:jc w:val="center"/>
            </w:pPr>
          </w:p>
        </w:tc>
        <w:tc>
          <w:tcPr>
            <w:tcW w:w="1120" w:type="dxa"/>
          </w:tcPr>
          <w:p w14:paraId="11DF9296" w14:textId="77777777" w:rsidR="00D45CE0" w:rsidRDefault="00D45CE0">
            <w:pPr>
              <w:ind w:left="135"/>
            </w:pPr>
          </w:p>
        </w:tc>
        <w:tc>
          <w:tcPr>
            <w:tcW w:w="1933" w:type="dxa"/>
          </w:tcPr>
          <w:p w14:paraId="49074767" w14:textId="77777777" w:rsidR="00D45CE0" w:rsidRDefault="00D45CE0">
            <w:pPr>
              <w:ind w:left="135"/>
            </w:pPr>
          </w:p>
        </w:tc>
      </w:tr>
      <w:tr w:rsidR="00D45CE0" w14:paraId="146672B5" w14:textId="77777777" w:rsidTr="007E5428">
        <w:trPr>
          <w:trHeight w:val="144"/>
        </w:trPr>
        <w:tc>
          <w:tcPr>
            <w:tcW w:w="356" w:type="dxa"/>
          </w:tcPr>
          <w:p w14:paraId="5782CC11" w14:textId="77777777" w:rsidR="00D45CE0" w:rsidRDefault="00547235">
            <w:r>
              <w:rPr>
                <w:rFonts w:ascii="Times New Roman" w:hAnsi="Times New Roman"/>
                <w:color w:val="000000"/>
                <w:sz w:val="24"/>
              </w:rPr>
              <w:t>2</w:t>
            </w:r>
          </w:p>
        </w:tc>
        <w:tc>
          <w:tcPr>
            <w:tcW w:w="3520" w:type="dxa"/>
          </w:tcPr>
          <w:p w14:paraId="4FDB9D37" w14:textId="77777777" w:rsidR="00D45CE0" w:rsidRPr="00424874" w:rsidRDefault="00547235">
            <w:pPr>
              <w:ind w:left="135"/>
              <w:rPr>
                <w:lang w:val="ru-RU"/>
              </w:rPr>
            </w:pPr>
            <w:r w:rsidRPr="00424874">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Pr>
          <w:p w14:paraId="372B162E"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0AFEBC54" w14:textId="77777777" w:rsidR="00D45CE0" w:rsidRDefault="00D45CE0">
            <w:pPr>
              <w:ind w:left="135"/>
              <w:jc w:val="center"/>
            </w:pPr>
          </w:p>
        </w:tc>
        <w:tc>
          <w:tcPr>
            <w:tcW w:w="1587" w:type="dxa"/>
          </w:tcPr>
          <w:p w14:paraId="698B9F48" w14:textId="77777777" w:rsidR="00D45CE0" w:rsidRDefault="00D45CE0">
            <w:pPr>
              <w:ind w:left="135"/>
              <w:jc w:val="center"/>
            </w:pPr>
          </w:p>
        </w:tc>
        <w:tc>
          <w:tcPr>
            <w:tcW w:w="1120" w:type="dxa"/>
          </w:tcPr>
          <w:p w14:paraId="2C6A72E9" w14:textId="77777777" w:rsidR="00D45CE0" w:rsidRDefault="00D45CE0">
            <w:pPr>
              <w:ind w:left="135"/>
            </w:pPr>
          </w:p>
        </w:tc>
        <w:tc>
          <w:tcPr>
            <w:tcW w:w="1933" w:type="dxa"/>
          </w:tcPr>
          <w:p w14:paraId="0AC721C0" w14:textId="77777777" w:rsidR="00D45CE0" w:rsidRDefault="00D45CE0">
            <w:pPr>
              <w:ind w:left="135"/>
            </w:pPr>
          </w:p>
        </w:tc>
      </w:tr>
      <w:tr w:rsidR="00D45CE0" w14:paraId="5D57DE7A" w14:textId="77777777" w:rsidTr="007E5428">
        <w:trPr>
          <w:trHeight w:val="144"/>
        </w:trPr>
        <w:tc>
          <w:tcPr>
            <w:tcW w:w="356" w:type="dxa"/>
          </w:tcPr>
          <w:p w14:paraId="394B46D2" w14:textId="77777777" w:rsidR="00D45CE0" w:rsidRDefault="00547235">
            <w:r>
              <w:rPr>
                <w:rFonts w:ascii="Times New Roman" w:hAnsi="Times New Roman"/>
                <w:color w:val="000000"/>
                <w:sz w:val="24"/>
              </w:rPr>
              <w:t>3</w:t>
            </w:r>
          </w:p>
        </w:tc>
        <w:tc>
          <w:tcPr>
            <w:tcW w:w="3520" w:type="dxa"/>
          </w:tcPr>
          <w:p w14:paraId="17E8C18E" w14:textId="77777777" w:rsidR="00D45CE0" w:rsidRPr="00424874" w:rsidRDefault="00547235" w:rsidP="00424874">
            <w:pPr>
              <w:ind w:left="135"/>
              <w:rPr>
                <w:lang w:val="ru-RU"/>
              </w:rPr>
            </w:pPr>
            <w:r w:rsidRPr="00424874">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Pr>
          <w:p w14:paraId="57562134"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E449FB5" w14:textId="77777777" w:rsidR="00D45CE0" w:rsidRDefault="00D45CE0">
            <w:pPr>
              <w:ind w:left="135"/>
              <w:jc w:val="center"/>
            </w:pPr>
          </w:p>
        </w:tc>
        <w:tc>
          <w:tcPr>
            <w:tcW w:w="1587" w:type="dxa"/>
          </w:tcPr>
          <w:p w14:paraId="49AFB819" w14:textId="77777777" w:rsidR="00D45CE0" w:rsidRDefault="00D45CE0">
            <w:pPr>
              <w:ind w:left="135"/>
              <w:jc w:val="center"/>
            </w:pPr>
          </w:p>
        </w:tc>
        <w:tc>
          <w:tcPr>
            <w:tcW w:w="1120" w:type="dxa"/>
          </w:tcPr>
          <w:p w14:paraId="75366CA6" w14:textId="77777777" w:rsidR="00D45CE0" w:rsidRDefault="00D45CE0">
            <w:pPr>
              <w:ind w:left="135"/>
            </w:pPr>
          </w:p>
        </w:tc>
        <w:tc>
          <w:tcPr>
            <w:tcW w:w="1933" w:type="dxa"/>
          </w:tcPr>
          <w:p w14:paraId="43F306C7" w14:textId="77777777" w:rsidR="00D45CE0" w:rsidRDefault="00D45CE0">
            <w:pPr>
              <w:ind w:left="135"/>
            </w:pPr>
          </w:p>
        </w:tc>
      </w:tr>
      <w:tr w:rsidR="00D45CE0" w14:paraId="3E82045C" w14:textId="77777777" w:rsidTr="007E5428">
        <w:trPr>
          <w:trHeight w:val="144"/>
        </w:trPr>
        <w:tc>
          <w:tcPr>
            <w:tcW w:w="356" w:type="dxa"/>
          </w:tcPr>
          <w:p w14:paraId="0EFED487" w14:textId="77777777" w:rsidR="00D45CE0" w:rsidRDefault="00547235">
            <w:r>
              <w:rPr>
                <w:rFonts w:ascii="Times New Roman" w:hAnsi="Times New Roman"/>
                <w:color w:val="000000"/>
                <w:sz w:val="24"/>
              </w:rPr>
              <w:t>4</w:t>
            </w:r>
          </w:p>
        </w:tc>
        <w:tc>
          <w:tcPr>
            <w:tcW w:w="3520" w:type="dxa"/>
          </w:tcPr>
          <w:p w14:paraId="612BE93A" w14:textId="77777777" w:rsidR="00D45CE0" w:rsidRPr="00424874" w:rsidRDefault="00547235">
            <w:pPr>
              <w:ind w:left="135"/>
              <w:rPr>
                <w:lang w:val="ru-RU"/>
              </w:rPr>
            </w:pPr>
            <w:r w:rsidRPr="00424874">
              <w:rPr>
                <w:rFonts w:ascii="Times New Roman" w:hAnsi="Times New Roman"/>
                <w:color w:val="000000"/>
                <w:sz w:val="24"/>
                <w:lang w:val="ru-RU"/>
              </w:rPr>
              <w:t>Алканы: состав и строение, гомологический ряд</w:t>
            </w:r>
          </w:p>
        </w:tc>
        <w:tc>
          <w:tcPr>
            <w:tcW w:w="793" w:type="dxa"/>
          </w:tcPr>
          <w:p w14:paraId="6C9F3A0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381DDDC" w14:textId="77777777" w:rsidR="00D45CE0" w:rsidRDefault="00D45CE0">
            <w:pPr>
              <w:ind w:left="135"/>
              <w:jc w:val="center"/>
            </w:pPr>
          </w:p>
        </w:tc>
        <w:tc>
          <w:tcPr>
            <w:tcW w:w="1587" w:type="dxa"/>
          </w:tcPr>
          <w:p w14:paraId="18290722" w14:textId="77777777" w:rsidR="00D45CE0" w:rsidRDefault="00D45CE0">
            <w:pPr>
              <w:ind w:left="135"/>
              <w:jc w:val="center"/>
            </w:pPr>
          </w:p>
        </w:tc>
        <w:tc>
          <w:tcPr>
            <w:tcW w:w="1120" w:type="dxa"/>
          </w:tcPr>
          <w:p w14:paraId="79035E64" w14:textId="77777777" w:rsidR="00D45CE0" w:rsidRDefault="00D45CE0">
            <w:pPr>
              <w:ind w:left="135"/>
            </w:pPr>
          </w:p>
        </w:tc>
        <w:tc>
          <w:tcPr>
            <w:tcW w:w="1933" w:type="dxa"/>
          </w:tcPr>
          <w:p w14:paraId="114927A1" w14:textId="77777777" w:rsidR="00D45CE0" w:rsidRDefault="00D45CE0">
            <w:pPr>
              <w:ind w:left="135"/>
            </w:pPr>
          </w:p>
        </w:tc>
      </w:tr>
      <w:tr w:rsidR="00D45CE0" w14:paraId="53EC2735" w14:textId="77777777" w:rsidTr="007E5428">
        <w:trPr>
          <w:trHeight w:val="144"/>
        </w:trPr>
        <w:tc>
          <w:tcPr>
            <w:tcW w:w="356" w:type="dxa"/>
          </w:tcPr>
          <w:p w14:paraId="1CEE1218" w14:textId="77777777" w:rsidR="00D45CE0" w:rsidRDefault="00547235">
            <w:r>
              <w:rPr>
                <w:rFonts w:ascii="Times New Roman" w:hAnsi="Times New Roman"/>
                <w:color w:val="000000"/>
                <w:sz w:val="24"/>
              </w:rPr>
              <w:t>5</w:t>
            </w:r>
          </w:p>
        </w:tc>
        <w:tc>
          <w:tcPr>
            <w:tcW w:w="3520" w:type="dxa"/>
          </w:tcPr>
          <w:p w14:paraId="7438DFEF" w14:textId="77777777" w:rsidR="00D45CE0" w:rsidRPr="00424874" w:rsidRDefault="00547235">
            <w:pPr>
              <w:ind w:left="135"/>
              <w:rPr>
                <w:lang w:val="ru-RU"/>
              </w:rPr>
            </w:pPr>
            <w:r w:rsidRPr="00424874">
              <w:rPr>
                <w:rFonts w:ascii="Times New Roman" w:hAnsi="Times New Roman"/>
                <w:color w:val="000000"/>
                <w:sz w:val="24"/>
                <w:lang w:val="ru-RU"/>
              </w:rPr>
              <w:t>Метан и этан — простейшие представители алканов</w:t>
            </w:r>
          </w:p>
        </w:tc>
        <w:tc>
          <w:tcPr>
            <w:tcW w:w="793" w:type="dxa"/>
          </w:tcPr>
          <w:p w14:paraId="44F3BD0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5A769EB" w14:textId="77777777" w:rsidR="00D45CE0" w:rsidRDefault="00D45CE0">
            <w:pPr>
              <w:ind w:left="135"/>
              <w:jc w:val="center"/>
            </w:pPr>
          </w:p>
        </w:tc>
        <w:tc>
          <w:tcPr>
            <w:tcW w:w="1587" w:type="dxa"/>
          </w:tcPr>
          <w:p w14:paraId="129734F0" w14:textId="77777777" w:rsidR="00D45CE0" w:rsidRDefault="00D45CE0">
            <w:pPr>
              <w:ind w:left="135"/>
              <w:jc w:val="center"/>
            </w:pPr>
          </w:p>
        </w:tc>
        <w:tc>
          <w:tcPr>
            <w:tcW w:w="1120" w:type="dxa"/>
          </w:tcPr>
          <w:p w14:paraId="4DD6A97D" w14:textId="77777777" w:rsidR="00D45CE0" w:rsidRDefault="00D45CE0">
            <w:pPr>
              <w:ind w:left="135"/>
            </w:pPr>
          </w:p>
        </w:tc>
        <w:tc>
          <w:tcPr>
            <w:tcW w:w="1933" w:type="dxa"/>
          </w:tcPr>
          <w:p w14:paraId="3F30F322" w14:textId="77777777" w:rsidR="00D45CE0" w:rsidRDefault="00D45CE0">
            <w:pPr>
              <w:ind w:left="135"/>
            </w:pPr>
          </w:p>
        </w:tc>
      </w:tr>
      <w:tr w:rsidR="00D45CE0" w14:paraId="7FD084A1" w14:textId="77777777" w:rsidTr="007E5428">
        <w:trPr>
          <w:trHeight w:val="144"/>
        </w:trPr>
        <w:tc>
          <w:tcPr>
            <w:tcW w:w="356" w:type="dxa"/>
          </w:tcPr>
          <w:p w14:paraId="7DB8831A" w14:textId="77777777" w:rsidR="00D45CE0" w:rsidRDefault="00547235">
            <w:pPr>
              <w:rPr>
                <w:rFonts w:ascii="Times New Roman" w:hAnsi="Times New Roman"/>
                <w:color w:val="000000"/>
                <w:sz w:val="24"/>
              </w:rPr>
            </w:pPr>
            <w:r>
              <w:rPr>
                <w:rFonts w:ascii="Times New Roman" w:hAnsi="Times New Roman"/>
                <w:color w:val="000000"/>
                <w:sz w:val="24"/>
              </w:rPr>
              <w:t>6</w:t>
            </w:r>
          </w:p>
          <w:p w14:paraId="25A8FD83" w14:textId="339BDEA1" w:rsidR="00424874" w:rsidRDefault="00424874"/>
        </w:tc>
        <w:tc>
          <w:tcPr>
            <w:tcW w:w="3520" w:type="dxa"/>
          </w:tcPr>
          <w:p w14:paraId="5F125B96" w14:textId="77777777" w:rsidR="00D45CE0" w:rsidRPr="00424874" w:rsidRDefault="00547235">
            <w:pPr>
              <w:ind w:left="135"/>
              <w:rPr>
                <w:lang w:val="ru-RU"/>
              </w:rPr>
            </w:pPr>
            <w:r w:rsidRPr="00424874">
              <w:rPr>
                <w:rFonts w:ascii="Times New Roman" w:hAnsi="Times New Roman"/>
                <w:color w:val="000000"/>
                <w:sz w:val="24"/>
                <w:lang w:val="ru-RU"/>
              </w:rPr>
              <w:t>Алкены: состав и строение, свойства</w:t>
            </w:r>
          </w:p>
        </w:tc>
        <w:tc>
          <w:tcPr>
            <w:tcW w:w="793" w:type="dxa"/>
          </w:tcPr>
          <w:p w14:paraId="5E5070E4"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4F07CE24" w14:textId="77777777" w:rsidR="00D45CE0" w:rsidRDefault="00D45CE0">
            <w:pPr>
              <w:ind w:left="135"/>
              <w:jc w:val="center"/>
            </w:pPr>
          </w:p>
        </w:tc>
        <w:tc>
          <w:tcPr>
            <w:tcW w:w="1587" w:type="dxa"/>
          </w:tcPr>
          <w:p w14:paraId="797C29D2" w14:textId="77777777" w:rsidR="00D45CE0" w:rsidRDefault="00D45CE0">
            <w:pPr>
              <w:ind w:left="135"/>
              <w:jc w:val="center"/>
            </w:pPr>
          </w:p>
        </w:tc>
        <w:tc>
          <w:tcPr>
            <w:tcW w:w="1120" w:type="dxa"/>
          </w:tcPr>
          <w:p w14:paraId="2B5D48F6" w14:textId="77777777" w:rsidR="00D45CE0" w:rsidRDefault="00D45CE0">
            <w:pPr>
              <w:ind w:left="135"/>
            </w:pPr>
          </w:p>
        </w:tc>
        <w:tc>
          <w:tcPr>
            <w:tcW w:w="1933" w:type="dxa"/>
          </w:tcPr>
          <w:p w14:paraId="34C4DFF5" w14:textId="77777777" w:rsidR="00D45CE0" w:rsidRDefault="00D45CE0">
            <w:pPr>
              <w:ind w:left="135"/>
            </w:pPr>
          </w:p>
        </w:tc>
      </w:tr>
      <w:tr w:rsidR="00D45CE0" w14:paraId="4CDEC972" w14:textId="77777777" w:rsidTr="007E5428">
        <w:trPr>
          <w:trHeight w:val="144"/>
        </w:trPr>
        <w:tc>
          <w:tcPr>
            <w:tcW w:w="356" w:type="dxa"/>
          </w:tcPr>
          <w:p w14:paraId="7D7D1164" w14:textId="77777777" w:rsidR="00D45CE0" w:rsidRDefault="00547235">
            <w:r>
              <w:rPr>
                <w:rFonts w:ascii="Times New Roman" w:hAnsi="Times New Roman"/>
                <w:color w:val="000000"/>
                <w:sz w:val="24"/>
              </w:rPr>
              <w:t>7</w:t>
            </w:r>
          </w:p>
        </w:tc>
        <w:tc>
          <w:tcPr>
            <w:tcW w:w="3520" w:type="dxa"/>
          </w:tcPr>
          <w:p w14:paraId="421121BD" w14:textId="77777777" w:rsidR="00D45CE0" w:rsidRPr="00424874" w:rsidRDefault="00547235">
            <w:pPr>
              <w:ind w:left="135"/>
              <w:rPr>
                <w:lang w:val="ru-RU"/>
              </w:rPr>
            </w:pPr>
            <w:r w:rsidRPr="00424874">
              <w:rPr>
                <w:rFonts w:ascii="Times New Roman" w:hAnsi="Times New Roman"/>
                <w:color w:val="000000"/>
                <w:sz w:val="24"/>
                <w:lang w:val="ru-RU"/>
              </w:rPr>
              <w:t>Этилен и пропилен — простейшие представители алкенов</w:t>
            </w:r>
          </w:p>
        </w:tc>
        <w:tc>
          <w:tcPr>
            <w:tcW w:w="793" w:type="dxa"/>
          </w:tcPr>
          <w:p w14:paraId="2648259B"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8D76BE6" w14:textId="77777777" w:rsidR="00D45CE0" w:rsidRDefault="00D45CE0">
            <w:pPr>
              <w:ind w:left="135"/>
              <w:jc w:val="center"/>
            </w:pPr>
          </w:p>
        </w:tc>
        <w:tc>
          <w:tcPr>
            <w:tcW w:w="1587" w:type="dxa"/>
          </w:tcPr>
          <w:p w14:paraId="3B53200F" w14:textId="77777777" w:rsidR="00D45CE0" w:rsidRDefault="00D45CE0">
            <w:pPr>
              <w:ind w:left="135"/>
              <w:jc w:val="center"/>
            </w:pPr>
          </w:p>
        </w:tc>
        <w:tc>
          <w:tcPr>
            <w:tcW w:w="1120" w:type="dxa"/>
          </w:tcPr>
          <w:p w14:paraId="7F01C08E" w14:textId="77777777" w:rsidR="00D45CE0" w:rsidRDefault="00D45CE0">
            <w:pPr>
              <w:ind w:left="135"/>
            </w:pPr>
          </w:p>
        </w:tc>
        <w:tc>
          <w:tcPr>
            <w:tcW w:w="1933" w:type="dxa"/>
          </w:tcPr>
          <w:p w14:paraId="0144F104" w14:textId="77777777" w:rsidR="00D45CE0" w:rsidRDefault="00D45CE0">
            <w:pPr>
              <w:ind w:left="135"/>
            </w:pPr>
          </w:p>
        </w:tc>
      </w:tr>
      <w:tr w:rsidR="00D45CE0" w14:paraId="0367BEF5" w14:textId="77777777" w:rsidTr="007E5428">
        <w:trPr>
          <w:trHeight w:val="144"/>
        </w:trPr>
        <w:tc>
          <w:tcPr>
            <w:tcW w:w="356" w:type="dxa"/>
          </w:tcPr>
          <w:p w14:paraId="19E2ED97" w14:textId="77777777" w:rsidR="00D45CE0" w:rsidRDefault="00547235">
            <w:r>
              <w:rPr>
                <w:rFonts w:ascii="Times New Roman" w:hAnsi="Times New Roman"/>
                <w:color w:val="000000"/>
                <w:sz w:val="24"/>
              </w:rPr>
              <w:t>8</w:t>
            </w:r>
          </w:p>
        </w:tc>
        <w:tc>
          <w:tcPr>
            <w:tcW w:w="3520" w:type="dxa"/>
          </w:tcPr>
          <w:p w14:paraId="31C16A43" w14:textId="77777777" w:rsidR="00D45CE0" w:rsidRPr="00424874" w:rsidRDefault="00547235">
            <w:pPr>
              <w:ind w:left="135"/>
              <w:rPr>
                <w:lang w:val="ru-RU"/>
              </w:rPr>
            </w:pPr>
            <w:r w:rsidRPr="00424874">
              <w:rPr>
                <w:rFonts w:ascii="Times New Roman" w:hAnsi="Times New Roman"/>
                <w:color w:val="000000"/>
                <w:sz w:val="24"/>
                <w:lang w:val="ru-RU"/>
              </w:rPr>
              <w:t>Практическая работа № 1. «Получение этилена и изучение его свойств»</w:t>
            </w:r>
          </w:p>
        </w:tc>
        <w:tc>
          <w:tcPr>
            <w:tcW w:w="793" w:type="dxa"/>
          </w:tcPr>
          <w:p w14:paraId="64164CDA"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468F3018" w14:textId="77777777" w:rsidR="00D45CE0" w:rsidRDefault="00D45CE0">
            <w:pPr>
              <w:ind w:left="135"/>
              <w:jc w:val="center"/>
            </w:pPr>
          </w:p>
        </w:tc>
        <w:tc>
          <w:tcPr>
            <w:tcW w:w="1587" w:type="dxa"/>
          </w:tcPr>
          <w:p w14:paraId="7E34EDF2" w14:textId="77777777" w:rsidR="00D45CE0" w:rsidRDefault="00547235">
            <w:pPr>
              <w:ind w:left="135"/>
              <w:jc w:val="center"/>
            </w:pPr>
            <w:r>
              <w:rPr>
                <w:rFonts w:ascii="Times New Roman" w:hAnsi="Times New Roman"/>
                <w:color w:val="000000"/>
                <w:sz w:val="24"/>
              </w:rPr>
              <w:t xml:space="preserve"> 1 </w:t>
            </w:r>
          </w:p>
        </w:tc>
        <w:tc>
          <w:tcPr>
            <w:tcW w:w="1120" w:type="dxa"/>
          </w:tcPr>
          <w:p w14:paraId="4F9945F7" w14:textId="77777777" w:rsidR="00D45CE0" w:rsidRDefault="00D45CE0">
            <w:pPr>
              <w:ind w:left="135"/>
            </w:pPr>
          </w:p>
        </w:tc>
        <w:tc>
          <w:tcPr>
            <w:tcW w:w="1933" w:type="dxa"/>
          </w:tcPr>
          <w:p w14:paraId="461DE1AF" w14:textId="77777777" w:rsidR="00D45CE0" w:rsidRDefault="00D45CE0">
            <w:pPr>
              <w:ind w:left="135"/>
            </w:pPr>
          </w:p>
        </w:tc>
      </w:tr>
      <w:tr w:rsidR="00D45CE0" w14:paraId="487B2032" w14:textId="77777777" w:rsidTr="007E5428">
        <w:trPr>
          <w:trHeight w:val="144"/>
        </w:trPr>
        <w:tc>
          <w:tcPr>
            <w:tcW w:w="356" w:type="dxa"/>
          </w:tcPr>
          <w:p w14:paraId="3E158250" w14:textId="77777777" w:rsidR="00D45CE0" w:rsidRDefault="00547235">
            <w:r>
              <w:rPr>
                <w:rFonts w:ascii="Times New Roman" w:hAnsi="Times New Roman"/>
                <w:color w:val="000000"/>
                <w:sz w:val="24"/>
              </w:rPr>
              <w:t>9</w:t>
            </w:r>
          </w:p>
        </w:tc>
        <w:tc>
          <w:tcPr>
            <w:tcW w:w="3520" w:type="dxa"/>
          </w:tcPr>
          <w:p w14:paraId="5A351193" w14:textId="77777777" w:rsidR="00D45CE0" w:rsidRPr="00424874" w:rsidRDefault="00547235">
            <w:pPr>
              <w:ind w:left="135"/>
              <w:rPr>
                <w:lang w:val="ru-RU"/>
              </w:rPr>
            </w:pPr>
            <w:r w:rsidRPr="00424874">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Pr>
          <w:p w14:paraId="40F01E6D"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6CC1643" w14:textId="77777777" w:rsidR="00D45CE0" w:rsidRDefault="00D45CE0">
            <w:pPr>
              <w:ind w:left="135"/>
              <w:jc w:val="center"/>
            </w:pPr>
          </w:p>
        </w:tc>
        <w:tc>
          <w:tcPr>
            <w:tcW w:w="1587" w:type="dxa"/>
          </w:tcPr>
          <w:p w14:paraId="6E7ED9EF" w14:textId="77777777" w:rsidR="00D45CE0" w:rsidRDefault="00D45CE0">
            <w:pPr>
              <w:ind w:left="135"/>
              <w:jc w:val="center"/>
            </w:pPr>
          </w:p>
        </w:tc>
        <w:tc>
          <w:tcPr>
            <w:tcW w:w="1120" w:type="dxa"/>
          </w:tcPr>
          <w:p w14:paraId="137B9E9D" w14:textId="77777777" w:rsidR="00D45CE0" w:rsidRDefault="00D45CE0">
            <w:pPr>
              <w:ind w:left="135"/>
            </w:pPr>
          </w:p>
        </w:tc>
        <w:tc>
          <w:tcPr>
            <w:tcW w:w="1933" w:type="dxa"/>
          </w:tcPr>
          <w:p w14:paraId="08809906" w14:textId="77777777" w:rsidR="00D45CE0" w:rsidRDefault="00D45CE0">
            <w:pPr>
              <w:ind w:left="135"/>
            </w:pPr>
          </w:p>
        </w:tc>
      </w:tr>
      <w:tr w:rsidR="00D45CE0" w14:paraId="253F9D1A" w14:textId="77777777" w:rsidTr="007E5428">
        <w:trPr>
          <w:trHeight w:val="144"/>
        </w:trPr>
        <w:tc>
          <w:tcPr>
            <w:tcW w:w="356" w:type="dxa"/>
          </w:tcPr>
          <w:p w14:paraId="368EEDAA" w14:textId="77777777" w:rsidR="00D45CE0" w:rsidRDefault="00547235">
            <w:r>
              <w:rPr>
                <w:rFonts w:ascii="Times New Roman" w:hAnsi="Times New Roman"/>
                <w:color w:val="000000"/>
                <w:sz w:val="24"/>
              </w:rPr>
              <w:t>10</w:t>
            </w:r>
          </w:p>
        </w:tc>
        <w:tc>
          <w:tcPr>
            <w:tcW w:w="3520" w:type="dxa"/>
          </w:tcPr>
          <w:p w14:paraId="244061E2" w14:textId="77777777" w:rsidR="00D45CE0" w:rsidRDefault="00547235">
            <w:pPr>
              <w:ind w:left="135"/>
            </w:pPr>
            <w:r w:rsidRPr="00424874">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Pr>
          <w:p w14:paraId="54F7EDBF" w14:textId="77777777" w:rsidR="00D45CE0" w:rsidRDefault="00547235">
            <w:pPr>
              <w:ind w:left="135"/>
              <w:jc w:val="center"/>
            </w:pPr>
            <w:r>
              <w:rPr>
                <w:rFonts w:ascii="Times New Roman" w:hAnsi="Times New Roman"/>
                <w:color w:val="000000"/>
                <w:sz w:val="24"/>
              </w:rPr>
              <w:t xml:space="preserve"> 1 </w:t>
            </w:r>
          </w:p>
        </w:tc>
        <w:tc>
          <w:tcPr>
            <w:tcW w:w="1485" w:type="dxa"/>
          </w:tcPr>
          <w:p w14:paraId="46689FA3" w14:textId="77777777" w:rsidR="00D45CE0" w:rsidRDefault="00D45CE0">
            <w:pPr>
              <w:ind w:left="135"/>
              <w:jc w:val="center"/>
            </w:pPr>
          </w:p>
        </w:tc>
        <w:tc>
          <w:tcPr>
            <w:tcW w:w="1587" w:type="dxa"/>
          </w:tcPr>
          <w:p w14:paraId="36C11598" w14:textId="77777777" w:rsidR="00D45CE0" w:rsidRDefault="00D45CE0">
            <w:pPr>
              <w:ind w:left="135"/>
              <w:jc w:val="center"/>
            </w:pPr>
          </w:p>
        </w:tc>
        <w:tc>
          <w:tcPr>
            <w:tcW w:w="1120" w:type="dxa"/>
          </w:tcPr>
          <w:p w14:paraId="286638D8" w14:textId="77777777" w:rsidR="00D45CE0" w:rsidRDefault="00D45CE0">
            <w:pPr>
              <w:ind w:left="135"/>
            </w:pPr>
          </w:p>
        </w:tc>
        <w:tc>
          <w:tcPr>
            <w:tcW w:w="1933" w:type="dxa"/>
          </w:tcPr>
          <w:p w14:paraId="749F7B06" w14:textId="77777777" w:rsidR="00D45CE0" w:rsidRDefault="00D45CE0">
            <w:pPr>
              <w:ind w:left="135"/>
            </w:pPr>
          </w:p>
        </w:tc>
      </w:tr>
      <w:tr w:rsidR="00D45CE0" w14:paraId="31A43615" w14:textId="77777777" w:rsidTr="007E5428">
        <w:trPr>
          <w:trHeight w:val="144"/>
        </w:trPr>
        <w:tc>
          <w:tcPr>
            <w:tcW w:w="356" w:type="dxa"/>
          </w:tcPr>
          <w:p w14:paraId="147AB51B" w14:textId="77777777" w:rsidR="00D45CE0" w:rsidRDefault="00547235">
            <w:r>
              <w:rPr>
                <w:rFonts w:ascii="Times New Roman" w:hAnsi="Times New Roman"/>
                <w:color w:val="000000"/>
                <w:sz w:val="24"/>
              </w:rPr>
              <w:t>11</w:t>
            </w:r>
          </w:p>
        </w:tc>
        <w:tc>
          <w:tcPr>
            <w:tcW w:w="3520" w:type="dxa"/>
          </w:tcPr>
          <w:p w14:paraId="42828B4D" w14:textId="77777777" w:rsidR="00D45CE0" w:rsidRPr="00424874" w:rsidRDefault="00547235">
            <w:pPr>
              <w:ind w:left="135"/>
              <w:rPr>
                <w:lang w:val="ru-RU"/>
              </w:rPr>
            </w:pPr>
            <w:r w:rsidRPr="00424874">
              <w:rPr>
                <w:rFonts w:ascii="Times New Roman" w:hAnsi="Times New Roman"/>
                <w:color w:val="000000"/>
                <w:sz w:val="24"/>
                <w:lang w:val="ru-RU"/>
              </w:rPr>
              <w:t xml:space="preserve">Вычисления по уравнению химической </w:t>
            </w:r>
            <w:r w:rsidRPr="00424874">
              <w:rPr>
                <w:rFonts w:ascii="Times New Roman" w:hAnsi="Times New Roman"/>
                <w:color w:val="000000"/>
                <w:sz w:val="24"/>
                <w:lang w:val="ru-RU"/>
              </w:rPr>
              <w:lastRenderedPageBreak/>
              <w:t>реакции</w:t>
            </w:r>
          </w:p>
        </w:tc>
        <w:tc>
          <w:tcPr>
            <w:tcW w:w="793" w:type="dxa"/>
          </w:tcPr>
          <w:p w14:paraId="2526CF2F" w14:textId="77777777" w:rsidR="00D45CE0" w:rsidRDefault="00547235">
            <w:pPr>
              <w:ind w:left="135"/>
              <w:jc w:val="center"/>
            </w:pPr>
            <w:r w:rsidRPr="004248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Pr>
          <w:p w14:paraId="5CE6F91E" w14:textId="77777777" w:rsidR="00D45CE0" w:rsidRDefault="00D45CE0">
            <w:pPr>
              <w:ind w:left="135"/>
              <w:jc w:val="center"/>
            </w:pPr>
          </w:p>
        </w:tc>
        <w:tc>
          <w:tcPr>
            <w:tcW w:w="1587" w:type="dxa"/>
          </w:tcPr>
          <w:p w14:paraId="23EFD2D6" w14:textId="77777777" w:rsidR="00D45CE0" w:rsidRDefault="00D45CE0">
            <w:pPr>
              <w:ind w:left="135"/>
              <w:jc w:val="center"/>
            </w:pPr>
          </w:p>
        </w:tc>
        <w:tc>
          <w:tcPr>
            <w:tcW w:w="1120" w:type="dxa"/>
          </w:tcPr>
          <w:p w14:paraId="4278148A" w14:textId="77777777" w:rsidR="00D45CE0" w:rsidRDefault="00D45CE0">
            <w:pPr>
              <w:ind w:left="135"/>
            </w:pPr>
          </w:p>
        </w:tc>
        <w:tc>
          <w:tcPr>
            <w:tcW w:w="1933" w:type="dxa"/>
          </w:tcPr>
          <w:p w14:paraId="13B8BFD6" w14:textId="77777777" w:rsidR="00D45CE0" w:rsidRDefault="00D45CE0">
            <w:pPr>
              <w:ind w:left="135"/>
            </w:pPr>
          </w:p>
        </w:tc>
      </w:tr>
      <w:tr w:rsidR="00D45CE0" w14:paraId="06D1603F" w14:textId="77777777" w:rsidTr="007E5428">
        <w:trPr>
          <w:trHeight w:val="144"/>
        </w:trPr>
        <w:tc>
          <w:tcPr>
            <w:tcW w:w="356" w:type="dxa"/>
          </w:tcPr>
          <w:p w14:paraId="03BB8618" w14:textId="77777777" w:rsidR="00D45CE0" w:rsidRDefault="00547235">
            <w:r>
              <w:rPr>
                <w:rFonts w:ascii="Times New Roman" w:hAnsi="Times New Roman"/>
                <w:color w:val="000000"/>
                <w:sz w:val="24"/>
              </w:rPr>
              <w:t>12</w:t>
            </w:r>
          </w:p>
        </w:tc>
        <w:tc>
          <w:tcPr>
            <w:tcW w:w="3520" w:type="dxa"/>
          </w:tcPr>
          <w:p w14:paraId="4C13FE9D" w14:textId="77777777" w:rsidR="00D45CE0" w:rsidRPr="00424874" w:rsidRDefault="00547235">
            <w:pPr>
              <w:ind w:left="135"/>
              <w:rPr>
                <w:lang w:val="ru-RU"/>
              </w:rPr>
            </w:pPr>
            <w:r w:rsidRPr="00424874">
              <w:rPr>
                <w:rFonts w:ascii="Times New Roman" w:hAnsi="Times New Roman"/>
                <w:color w:val="000000"/>
                <w:sz w:val="24"/>
                <w:lang w:val="ru-RU"/>
              </w:rPr>
              <w:t>Арены: бензол и толуол. Токсичность аренов</w:t>
            </w:r>
          </w:p>
        </w:tc>
        <w:tc>
          <w:tcPr>
            <w:tcW w:w="793" w:type="dxa"/>
          </w:tcPr>
          <w:p w14:paraId="361BBA35"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0C34FAE" w14:textId="77777777" w:rsidR="00D45CE0" w:rsidRDefault="00D45CE0">
            <w:pPr>
              <w:ind w:left="135"/>
              <w:jc w:val="center"/>
            </w:pPr>
          </w:p>
        </w:tc>
        <w:tc>
          <w:tcPr>
            <w:tcW w:w="1587" w:type="dxa"/>
          </w:tcPr>
          <w:p w14:paraId="3FD4AA8A" w14:textId="77777777" w:rsidR="00D45CE0" w:rsidRDefault="00D45CE0">
            <w:pPr>
              <w:ind w:left="135"/>
              <w:jc w:val="center"/>
            </w:pPr>
          </w:p>
        </w:tc>
        <w:tc>
          <w:tcPr>
            <w:tcW w:w="1120" w:type="dxa"/>
          </w:tcPr>
          <w:p w14:paraId="5C9F524A" w14:textId="77777777" w:rsidR="00D45CE0" w:rsidRDefault="00D45CE0">
            <w:pPr>
              <w:ind w:left="135"/>
            </w:pPr>
          </w:p>
        </w:tc>
        <w:tc>
          <w:tcPr>
            <w:tcW w:w="1933" w:type="dxa"/>
          </w:tcPr>
          <w:p w14:paraId="6724B8C6" w14:textId="77777777" w:rsidR="00D45CE0" w:rsidRDefault="00D45CE0">
            <w:pPr>
              <w:ind w:left="135"/>
            </w:pPr>
          </w:p>
        </w:tc>
      </w:tr>
      <w:tr w:rsidR="00D45CE0" w14:paraId="774B94A5" w14:textId="77777777" w:rsidTr="007E5428">
        <w:trPr>
          <w:trHeight w:val="144"/>
        </w:trPr>
        <w:tc>
          <w:tcPr>
            <w:tcW w:w="356" w:type="dxa"/>
          </w:tcPr>
          <w:p w14:paraId="2965FBF9" w14:textId="77777777" w:rsidR="00D45CE0" w:rsidRDefault="00547235">
            <w:r>
              <w:rPr>
                <w:rFonts w:ascii="Times New Roman" w:hAnsi="Times New Roman"/>
                <w:color w:val="000000"/>
                <w:sz w:val="24"/>
              </w:rPr>
              <w:t>13</w:t>
            </w:r>
          </w:p>
        </w:tc>
        <w:tc>
          <w:tcPr>
            <w:tcW w:w="3520" w:type="dxa"/>
          </w:tcPr>
          <w:p w14:paraId="488043F1" w14:textId="77777777" w:rsidR="00D45CE0" w:rsidRPr="00424874" w:rsidRDefault="00547235">
            <w:pPr>
              <w:ind w:left="135"/>
              <w:rPr>
                <w:lang w:val="ru-RU"/>
              </w:rPr>
            </w:pPr>
            <w:r w:rsidRPr="00424874">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Pr>
          <w:p w14:paraId="7BBB4F23"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BD7E2B5" w14:textId="77777777" w:rsidR="00D45CE0" w:rsidRDefault="00D45CE0">
            <w:pPr>
              <w:ind w:left="135"/>
              <w:jc w:val="center"/>
            </w:pPr>
          </w:p>
        </w:tc>
        <w:tc>
          <w:tcPr>
            <w:tcW w:w="1587" w:type="dxa"/>
          </w:tcPr>
          <w:p w14:paraId="0421104D" w14:textId="77777777" w:rsidR="00D45CE0" w:rsidRDefault="00D45CE0">
            <w:pPr>
              <w:ind w:left="135"/>
              <w:jc w:val="center"/>
            </w:pPr>
          </w:p>
        </w:tc>
        <w:tc>
          <w:tcPr>
            <w:tcW w:w="1120" w:type="dxa"/>
          </w:tcPr>
          <w:p w14:paraId="037B0596" w14:textId="77777777" w:rsidR="00D45CE0" w:rsidRDefault="00D45CE0">
            <w:pPr>
              <w:ind w:left="135"/>
            </w:pPr>
          </w:p>
        </w:tc>
        <w:tc>
          <w:tcPr>
            <w:tcW w:w="1933" w:type="dxa"/>
          </w:tcPr>
          <w:p w14:paraId="2191F408" w14:textId="77777777" w:rsidR="00D45CE0" w:rsidRDefault="00D45CE0">
            <w:pPr>
              <w:ind w:left="135"/>
            </w:pPr>
          </w:p>
        </w:tc>
      </w:tr>
      <w:tr w:rsidR="00D45CE0" w14:paraId="3D71C533" w14:textId="77777777" w:rsidTr="007E5428">
        <w:trPr>
          <w:trHeight w:val="144"/>
        </w:trPr>
        <w:tc>
          <w:tcPr>
            <w:tcW w:w="356" w:type="dxa"/>
          </w:tcPr>
          <w:p w14:paraId="2992718F" w14:textId="77777777" w:rsidR="00D45CE0" w:rsidRDefault="00547235">
            <w:r>
              <w:rPr>
                <w:rFonts w:ascii="Times New Roman" w:hAnsi="Times New Roman"/>
                <w:color w:val="000000"/>
                <w:sz w:val="24"/>
              </w:rPr>
              <w:t>14</w:t>
            </w:r>
          </w:p>
        </w:tc>
        <w:tc>
          <w:tcPr>
            <w:tcW w:w="3520" w:type="dxa"/>
          </w:tcPr>
          <w:p w14:paraId="721B38EA" w14:textId="77777777" w:rsidR="00D45CE0" w:rsidRPr="00424874" w:rsidRDefault="00547235" w:rsidP="00424874">
            <w:pPr>
              <w:ind w:left="135"/>
              <w:rPr>
                <w:lang w:val="ru-RU"/>
              </w:rPr>
            </w:pPr>
            <w:r w:rsidRPr="0042487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Pr>
          <w:p w14:paraId="19634B2B"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147624D" w14:textId="77777777" w:rsidR="00D45CE0" w:rsidRDefault="00D45CE0">
            <w:pPr>
              <w:ind w:left="135"/>
              <w:jc w:val="center"/>
            </w:pPr>
          </w:p>
        </w:tc>
        <w:tc>
          <w:tcPr>
            <w:tcW w:w="1587" w:type="dxa"/>
          </w:tcPr>
          <w:p w14:paraId="7A92E7DB" w14:textId="77777777" w:rsidR="00D45CE0" w:rsidRDefault="00D45CE0">
            <w:pPr>
              <w:ind w:left="135"/>
              <w:jc w:val="center"/>
            </w:pPr>
          </w:p>
        </w:tc>
        <w:tc>
          <w:tcPr>
            <w:tcW w:w="1120" w:type="dxa"/>
          </w:tcPr>
          <w:p w14:paraId="70D5AC20" w14:textId="77777777" w:rsidR="00D45CE0" w:rsidRDefault="00D45CE0">
            <w:pPr>
              <w:ind w:left="135"/>
            </w:pPr>
          </w:p>
        </w:tc>
        <w:tc>
          <w:tcPr>
            <w:tcW w:w="1933" w:type="dxa"/>
          </w:tcPr>
          <w:p w14:paraId="5039334C" w14:textId="77777777" w:rsidR="00D45CE0" w:rsidRDefault="00D45CE0">
            <w:pPr>
              <w:ind w:left="135"/>
            </w:pPr>
          </w:p>
        </w:tc>
      </w:tr>
      <w:tr w:rsidR="00D45CE0" w14:paraId="3CF452BA" w14:textId="77777777" w:rsidTr="007E5428">
        <w:trPr>
          <w:trHeight w:val="144"/>
        </w:trPr>
        <w:tc>
          <w:tcPr>
            <w:tcW w:w="356" w:type="dxa"/>
          </w:tcPr>
          <w:p w14:paraId="50A70028" w14:textId="77777777" w:rsidR="00D45CE0" w:rsidRDefault="00547235">
            <w:r>
              <w:rPr>
                <w:rFonts w:ascii="Times New Roman" w:hAnsi="Times New Roman"/>
                <w:color w:val="000000"/>
                <w:sz w:val="24"/>
              </w:rPr>
              <w:t>15</w:t>
            </w:r>
          </w:p>
        </w:tc>
        <w:tc>
          <w:tcPr>
            <w:tcW w:w="3520" w:type="dxa"/>
          </w:tcPr>
          <w:p w14:paraId="31BDD513" w14:textId="77777777" w:rsidR="00D45CE0" w:rsidRPr="00424874" w:rsidRDefault="00547235" w:rsidP="00424874">
            <w:pPr>
              <w:ind w:left="135"/>
              <w:rPr>
                <w:lang w:val="ru-RU"/>
              </w:rPr>
            </w:pPr>
            <w:r w:rsidRPr="0042487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Pr>
          <w:p w14:paraId="5AA40BDF"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62685F46" w14:textId="77777777" w:rsidR="00D45CE0" w:rsidRDefault="00D45CE0">
            <w:pPr>
              <w:ind w:left="135"/>
              <w:jc w:val="center"/>
            </w:pPr>
          </w:p>
        </w:tc>
        <w:tc>
          <w:tcPr>
            <w:tcW w:w="1587" w:type="dxa"/>
          </w:tcPr>
          <w:p w14:paraId="591BE488" w14:textId="77777777" w:rsidR="00D45CE0" w:rsidRDefault="00D45CE0">
            <w:pPr>
              <w:ind w:left="135"/>
              <w:jc w:val="center"/>
            </w:pPr>
          </w:p>
        </w:tc>
        <w:tc>
          <w:tcPr>
            <w:tcW w:w="1120" w:type="dxa"/>
          </w:tcPr>
          <w:p w14:paraId="1E1B2906" w14:textId="77777777" w:rsidR="00D45CE0" w:rsidRDefault="00D45CE0">
            <w:pPr>
              <w:ind w:left="135"/>
            </w:pPr>
          </w:p>
        </w:tc>
        <w:tc>
          <w:tcPr>
            <w:tcW w:w="1933" w:type="dxa"/>
          </w:tcPr>
          <w:p w14:paraId="13018913" w14:textId="77777777" w:rsidR="00D45CE0" w:rsidRDefault="00D45CE0">
            <w:pPr>
              <w:ind w:left="135"/>
            </w:pPr>
          </w:p>
        </w:tc>
      </w:tr>
      <w:tr w:rsidR="00D45CE0" w14:paraId="35DEA187" w14:textId="77777777" w:rsidTr="007E5428">
        <w:trPr>
          <w:trHeight w:val="144"/>
        </w:trPr>
        <w:tc>
          <w:tcPr>
            <w:tcW w:w="356" w:type="dxa"/>
          </w:tcPr>
          <w:p w14:paraId="04168596" w14:textId="77777777" w:rsidR="00D45CE0" w:rsidRDefault="00547235">
            <w:r>
              <w:rPr>
                <w:rFonts w:ascii="Times New Roman" w:hAnsi="Times New Roman"/>
                <w:color w:val="000000"/>
                <w:sz w:val="24"/>
              </w:rPr>
              <w:t>16</w:t>
            </w:r>
          </w:p>
        </w:tc>
        <w:tc>
          <w:tcPr>
            <w:tcW w:w="3520" w:type="dxa"/>
          </w:tcPr>
          <w:p w14:paraId="6F0F8110" w14:textId="77777777" w:rsidR="00D45CE0" w:rsidRPr="00424874" w:rsidRDefault="00547235">
            <w:pPr>
              <w:ind w:left="135"/>
              <w:rPr>
                <w:lang w:val="ru-RU"/>
              </w:rPr>
            </w:pPr>
            <w:r w:rsidRPr="00424874">
              <w:rPr>
                <w:rFonts w:ascii="Times New Roman" w:hAnsi="Times New Roman"/>
                <w:color w:val="000000"/>
                <w:sz w:val="24"/>
                <w:lang w:val="ru-RU"/>
              </w:rPr>
              <w:t>Контрольная работа по разделу «Углеводороды»</w:t>
            </w:r>
          </w:p>
        </w:tc>
        <w:tc>
          <w:tcPr>
            <w:tcW w:w="793" w:type="dxa"/>
          </w:tcPr>
          <w:p w14:paraId="40D73E25"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C77EAAF" w14:textId="77777777" w:rsidR="00D45CE0" w:rsidRDefault="00547235">
            <w:pPr>
              <w:ind w:left="135"/>
              <w:jc w:val="center"/>
            </w:pPr>
            <w:r>
              <w:rPr>
                <w:rFonts w:ascii="Times New Roman" w:hAnsi="Times New Roman"/>
                <w:color w:val="000000"/>
                <w:sz w:val="24"/>
              </w:rPr>
              <w:t xml:space="preserve"> 1 </w:t>
            </w:r>
          </w:p>
        </w:tc>
        <w:tc>
          <w:tcPr>
            <w:tcW w:w="1587" w:type="dxa"/>
          </w:tcPr>
          <w:p w14:paraId="3F72FBDD" w14:textId="77777777" w:rsidR="00D45CE0" w:rsidRDefault="00D45CE0">
            <w:pPr>
              <w:ind w:left="135"/>
              <w:jc w:val="center"/>
            </w:pPr>
          </w:p>
        </w:tc>
        <w:tc>
          <w:tcPr>
            <w:tcW w:w="1120" w:type="dxa"/>
          </w:tcPr>
          <w:p w14:paraId="39352148" w14:textId="77777777" w:rsidR="00D45CE0" w:rsidRDefault="00D45CE0">
            <w:pPr>
              <w:ind w:left="135"/>
            </w:pPr>
          </w:p>
        </w:tc>
        <w:tc>
          <w:tcPr>
            <w:tcW w:w="1933" w:type="dxa"/>
          </w:tcPr>
          <w:p w14:paraId="464A9262" w14:textId="77777777" w:rsidR="00D45CE0" w:rsidRDefault="00D45CE0">
            <w:pPr>
              <w:ind w:left="135"/>
            </w:pPr>
          </w:p>
        </w:tc>
      </w:tr>
      <w:tr w:rsidR="00D45CE0" w14:paraId="70EE987B" w14:textId="77777777" w:rsidTr="007E5428">
        <w:trPr>
          <w:trHeight w:val="144"/>
        </w:trPr>
        <w:tc>
          <w:tcPr>
            <w:tcW w:w="356" w:type="dxa"/>
          </w:tcPr>
          <w:p w14:paraId="38E78F69" w14:textId="77777777" w:rsidR="00D45CE0" w:rsidRDefault="00547235">
            <w:r>
              <w:rPr>
                <w:rFonts w:ascii="Times New Roman" w:hAnsi="Times New Roman"/>
                <w:color w:val="000000"/>
                <w:sz w:val="24"/>
              </w:rPr>
              <w:t>17</w:t>
            </w:r>
          </w:p>
        </w:tc>
        <w:tc>
          <w:tcPr>
            <w:tcW w:w="3520" w:type="dxa"/>
          </w:tcPr>
          <w:p w14:paraId="2675810B" w14:textId="77777777" w:rsidR="00D45CE0" w:rsidRDefault="00547235">
            <w:pPr>
              <w:ind w:left="135"/>
            </w:pPr>
            <w:r w:rsidRPr="00424874">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Pr>
          <w:p w14:paraId="04E44AEE" w14:textId="77777777" w:rsidR="00D45CE0" w:rsidRDefault="00547235">
            <w:pPr>
              <w:ind w:left="135"/>
              <w:jc w:val="center"/>
            </w:pPr>
            <w:r>
              <w:rPr>
                <w:rFonts w:ascii="Times New Roman" w:hAnsi="Times New Roman"/>
                <w:color w:val="000000"/>
                <w:sz w:val="24"/>
              </w:rPr>
              <w:t xml:space="preserve"> 1 </w:t>
            </w:r>
          </w:p>
        </w:tc>
        <w:tc>
          <w:tcPr>
            <w:tcW w:w="1485" w:type="dxa"/>
          </w:tcPr>
          <w:p w14:paraId="451B4E53" w14:textId="77777777" w:rsidR="00D45CE0" w:rsidRDefault="00D45CE0">
            <w:pPr>
              <w:ind w:left="135"/>
              <w:jc w:val="center"/>
            </w:pPr>
          </w:p>
        </w:tc>
        <w:tc>
          <w:tcPr>
            <w:tcW w:w="1587" w:type="dxa"/>
          </w:tcPr>
          <w:p w14:paraId="43989307" w14:textId="77777777" w:rsidR="00D45CE0" w:rsidRDefault="00D45CE0">
            <w:pPr>
              <w:ind w:left="135"/>
              <w:jc w:val="center"/>
            </w:pPr>
          </w:p>
        </w:tc>
        <w:tc>
          <w:tcPr>
            <w:tcW w:w="1120" w:type="dxa"/>
          </w:tcPr>
          <w:p w14:paraId="4F4D5B51" w14:textId="77777777" w:rsidR="00D45CE0" w:rsidRDefault="00D45CE0">
            <w:pPr>
              <w:ind w:left="135"/>
            </w:pPr>
          </w:p>
        </w:tc>
        <w:tc>
          <w:tcPr>
            <w:tcW w:w="1933" w:type="dxa"/>
          </w:tcPr>
          <w:p w14:paraId="65B52238" w14:textId="77777777" w:rsidR="00D45CE0" w:rsidRDefault="00D45CE0">
            <w:pPr>
              <w:ind w:left="135"/>
            </w:pPr>
          </w:p>
        </w:tc>
      </w:tr>
      <w:tr w:rsidR="00D45CE0" w14:paraId="3574397C" w14:textId="77777777" w:rsidTr="007E5428">
        <w:trPr>
          <w:trHeight w:val="144"/>
        </w:trPr>
        <w:tc>
          <w:tcPr>
            <w:tcW w:w="356" w:type="dxa"/>
          </w:tcPr>
          <w:p w14:paraId="0C5C943B" w14:textId="77777777" w:rsidR="00D45CE0" w:rsidRDefault="00547235">
            <w:r>
              <w:rPr>
                <w:rFonts w:ascii="Times New Roman" w:hAnsi="Times New Roman"/>
                <w:color w:val="000000"/>
                <w:sz w:val="24"/>
              </w:rPr>
              <w:t>18</w:t>
            </w:r>
          </w:p>
        </w:tc>
        <w:tc>
          <w:tcPr>
            <w:tcW w:w="3520" w:type="dxa"/>
          </w:tcPr>
          <w:p w14:paraId="56AF647D" w14:textId="77777777" w:rsidR="00D45CE0" w:rsidRPr="00424874" w:rsidRDefault="00547235">
            <w:pPr>
              <w:ind w:left="135"/>
              <w:rPr>
                <w:lang w:val="ru-RU"/>
              </w:rPr>
            </w:pPr>
            <w:r w:rsidRPr="00424874">
              <w:rPr>
                <w:rFonts w:ascii="Times New Roman" w:hAnsi="Times New Roman"/>
                <w:color w:val="000000"/>
                <w:sz w:val="24"/>
                <w:lang w:val="ru-RU"/>
              </w:rPr>
              <w:t>Многоатомные спирты: этиленгликоль и глицерин</w:t>
            </w:r>
          </w:p>
        </w:tc>
        <w:tc>
          <w:tcPr>
            <w:tcW w:w="793" w:type="dxa"/>
          </w:tcPr>
          <w:p w14:paraId="21AEED13"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4EC9A753" w14:textId="77777777" w:rsidR="00D45CE0" w:rsidRDefault="00D45CE0">
            <w:pPr>
              <w:ind w:left="135"/>
              <w:jc w:val="center"/>
            </w:pPr>
          </w:p>
        </w:tc>
        <w:tc>
          <w:tcPr>
            <w:tcW w:w="1587" w:type="dxa"/>
          </w:tcPr>
          <w:p w14:paraId="2925088D" w14:textId="77777777" w:rsidR="00D45CE0" w:rsidRDefault="00D45CE0">
            <w:pPr>
              <w:ind w:left="135"/>
              <w:jc w:val="center"/>
            </w:pPr>
          </w:p>
        </w:tc>
        <w:tc>
          <w:tcPr>
            <w:tcW w:w="1120" w:type="dxa"/>
          </w:tcPr>
          <w:p w14:paraId="0CC5C432" w14:textId="77777777" w:rsidR="00D45CE0" w:rsidRDefault="00D45CE0">
            <w:pPr>
              <w:ind w:left="135"/>
            </w:pPr>
          </w:p>
        </w:tc>
        <w:tc>
          <w:tcPr>
            <w:tcW w:w="1933" w:type="dxa"/>
          </w:tcPr>
          <w:p w14:paraId="1A0463C5" w14:textId="77777777" w:rsidR="00D45CE0" w:rsidRDefault="00D45CE0">
            <w:pPr>
              <w:ind w:left="135"/>
            </w:pPr>
          </w:p>
        </w:tc>
      </w:tr>
      <w:tr w:rsidR="00D45CE0" w14:paraId="28740C9C" w14:textId="77777777" w:rsidTr="007E5428">
        <w:trPr>
          <w:trHeight w:val="144"/>
        </w:trPr>
        <w:tc>
          <w:tcPr>
            <w:tcW w:w="356" w:type="dxa"/>
          </w:tcPr>
          <w:p w14:paraId="46CE175F" w14:textId="77777777" w:rsidR="00D45CE0" w:rsidRDefault="00547235">
            <w:r>
              <w:rPr>
                <w:rFonts w:ascii="Times New Roman" w:hAnsi="Times New Roman"/>
                <w:color w:val="000000"/>
                <w:sz w:val="24"/>
              </w:rPr>
              <w:t>19</w:t>
            </w:r>
          </w:p>
        </w:tc>
        <w:tc>
          <w:tcPr>
            <w:tcW w:w="3520" w:type="dxa"/>
          </w:tcPr>
          <w:p w14:paraId="6B6382BB" w14:textId="77777777" w:rsidR="00D45CE0" w:rsidRPr="00424874" w:rsidRDefault="00547235">
            <w:pPr>
              <w:ind w:left="135"/>
              <w:rPr>
                <w:lang w:val="ru-RU"/>
              </w:rPr>
            </w:pPr>
            <w:r w:rsidRPr="00424874">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Pr>
          <w:p w14:paraId="639B3D5D"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558DF552" w14:textId="77777777" w:rsidR="00D45CE0" w:rsidRDefault="00D45CE0">
            <w:pPr>
              <w:ind w:left="135"/>
              <w:jc w:val="center"/>
            </w:pPr>
          </w:p>
        </w:tc>
        <w:tc>
          <w:tcPr>
            <w:tcW w:w="1587" w:type="dxa"/>
          </w:tcPr>
          <w:p w14:paraId="42093124" w14:textId="77777777" w:rsidR="00D45CE0" w:rsidRDefault="00D45CE0">
            <w:pPr>
              <w:ind w:left="135"/>
              <w:jc w:val="center"/>
            </w:pPr>
          </w:p>
        </w:tc>
        <w:tc>
          <w:tcPr>
            <w:tcW w:w="1120" w:type="dxa"/>
          </w:tcPr>
          <w:p w14:paraId="75AF108F" w14:textId="77777777" w:rsidR="00D45CE0" w:rsidRDefault="00D45CE0">
            <w:pPr>
              <w:ind w:left="135"/>
            </w:pPr>
          </w:p>
        </w:tc>
        <w:tc>
          <w:tcPr>
            <w:tcW w:w="1933" w:type="dxa"/>
          </w:tcPr>
          <w:p w14:paraId="581B4006" w14:textId="77777777" w:rsidR="00D45CE0" w:rsidRDefault="00D45CE0">
            <w:pPr>
              <w:ind w:left="135"/>
            </w:pPr>
          </w:p>
        </w:tc>
      </w:tr>
      <w:tr w:rsidR="00D45CE0" w14:paraId="58B6CD9A" w14:textId="77777777" w:rsidTr="007E5428">
        <w:trPr>
          <w:trHeight w:val="144"/>
        </w:trPr>
        <w:tc>
          <w:tcPr>
            <w:tcW w:w="356" w:type="dxa"/>
          </w:tcPr>
          <w:p w14:paraId="07147BC4" w14:textId="77777777" w:rsidR="00D45CE0" w:rsidRDefault="00547235">
            <w:r>
              <w:rPr>
                <w:rFonts w:ascii="Times New Roman" w:hAnsi="Times New Roman"/>
                <w:color w:val="000000"/>
                <w:sz w:val="24"/>
              </w:rPr>
              <w:t>20</w:t>
            </w:r>
          </w:p>
        </w:tc>
        <w:tc>
          <w:tcPr>
            <w:tcW w:w="3520" w:type="dxa"/>
          </w:tcPr>
          <w:p w14:paraId="37DCBF6F" w14:textId="77777777" w:rsidR="00D45CE0" w:rsidRPr="00424874" w:rsidRDefault="00547235">
            <w:pPr>
              <w:ind w:left="135"/>
              <w:rPr>
                <w:lang w:val="ru-RU"/>
              </w:rPr>
            </w:pPr>
            <w:r w:rsidRPr="00424874">
              <w:rPr>
                <w:rFonts w:ascii="Times New Roman" w:hAnsi="Times New Roman"/>
                <w:color w:val="000000"/>
                <w:sz w:val="24"/>
                <w:lang w:val="ru-RU"/>
              </w:rPr>
              <w:t>Альдегиды: формальдегид и ацетальдегид. Ацетон</w:t>
            </w:r>
          </w:p>
        </w:tc>
        <w:tc>
          <w:tcPr>
            <w:tcW w:w="793" w:type="dxa"/>
          </w:tcPr>
          <w:p w14:paraId="2AA8C5C4"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7B7ABC6" w14:textId="77777777" w:rsidR="00D45CE0" w:rsidRDefault="00D45CE0">
            <w:pPr>
              <w:ind w:left="135"/>
              <w:jc w:val="center"/>
            </w:pPr>
          </w:p>
        </w:tc>
        <w:tc>
          <w:tcPr>
            <w:tcW w:w="1587" w:type="dxa"/>
          </w:tcPr>
          <w:p w14:paraId="4C458DEA" w14:textId="77777777" w:rsidR="00D45CE0" w:rsidRDefault="00D45CE0">
            <w:pPr>
              <w:ind w:left="135"/>
              <w:jc w:val="center"/>
            </w:pPr>
          </w:p>
        </w:tc>
        <w:tc>
          <w:tcPr>
            <w:tcW w:w="1120" w:type="dxa"/>
          </w:tcPr>
          <w:p w14:paraId="236232AF" w14:textId="77777777" w:rsidR="00D45CE0" w:rsidRDefault="00D45CE0">
            <w:pPr>
              <w:ind w:left="135"/>
            </w:pPr>
          </w:p>
        </w:tc>
        <w:tc>
          <w:tcPr>
            <w:tcW w:w="1933" w:type="dxa"/>
          </w:tcPr>
          <w:p w14:paraId="093F33E7" w14:textId="77777777" w:rsidR="00D45CE0" w:rsidRDefault="00D45CE0">
            <w:pPr>
              <w:ind w:left="135"/>
            </w:pPr>
          </w:p>
        </w:tc>
      </w:tr>
      <w:tr w:rsidR="00D45CE0" w14:paraId="09E013F7" w14:textId="77777777" w:rsidTr="007E5428">
        <w:trPr>
          <w:trHeight w:val="144"/>
        </w:trPr>
        <w:tc>
          <w:tcPr>
            <w:tcW w:w="356" w:type="dxa"/>
          </w:tcPr>
          <w:p w14:paraId="77FA7EFC" w14:textId="77777777" w:rsidR="00D45CE0" w:rsidRDefault="00547235">
            <w:r>
              <w:rPr>
                <w:rFonts w:ascii="Times New Roman" w:hAnsi="Times New Roman"/>
                <w:color w:val="000000"/>
                <w:sz w:val="24"/>
              </w:rPr>
              <w:t>21</w:t>
            </w:r>
          </w:p>
        </w:tc>
        <w:tc>
          <w:tcPr>
            <w:tcW w:w="3520" w:type="dxa"/>
          </w:tcPr>
          <w:p w14:paraId="5FE674EB" w14:textId="77777777" w:rsidR="00D45CE0" w:rsidRPr="00424874" w:rsidRDefault="00547235">
            <w:pPr>
              <w:ind w:left="135"/>
              <w:rPr>
                <w:lang w:val="ru-RU"/>
              </w:rPr>
            </w:pPr>
            <w:r w:rsidRPr="00424874">
              <w:rPr>
                <w:rFonts w:ascii="Times New Roman" w:hAnsi="Times New Roman"/>
                <w:color w:val="000000"/>
                <w:sz w:val="24"/>
                <w:lang w:val="ru-RU"/>
              </w:rPr>
              <w:t>Одноосновные предельные карбоновые кислоты: муравьиная и уксусная</w:t>
            </w:r>
          </w:p>
        </w:tc>
        <w:tc>
          <w:tcPr>
            <w:tcW w:w="793" w:type="dxa"/>
          </w:tcPr>
          <w:p w14:paraId="27204074"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B5556E5" w14:textId="77777777" w:rsidR="00D45CE0" w:rsidRDefault="00D45CE0">
            <w:pPr>
              <w:ind w:left="135"/>
              <w:jc w:val="center"/>
            </w:pPr>
          </w:p>
        </w:tc>
        <w:tc>
          <w:tcPr>
            <w:tcW w:w="1587" w:type="dxa"/>
          </w:tcPr>
          <w:p w14:paraId="33F33DDF" w14:textId="77777777" w:rsidR="00D45CE0" w:rsidRDefault="00D45CE0">
            <w:pPr>
              <w:ind w:left="135"/>
              <w:jc w:val="center"/>
            </w:pPr>
          </w:p>
        </w:tc>
        <w:tc>
          <w:tcPr>
            <w:tcW w:w="1120" w:type="dxa"/>
          </w:tcPr>
          <w:p w14:paraId="15997413" w14:textId="77777777" w:rsidR="00D45CE0" w:rsidRDefault="00D45CE0">
            <w:pPr>
              <w:ind w:left="135"/>
            </w:pPr>
          </w:p>
        </w:tc>
        <w:tc>
          <w:tcPr>
            <w:tcW w:w="1933" w:type="dxa"/>
          </w:tcPr>
          <w:p w14:paraId="3B06AB22" w14:textId="77777777" w:rsidR="00D45CE0" w:rsidRDefault="00D45CE0">
            <w:pPr>
              <w:ind w:left="135"/>
            </w:pPr>
          </w:p>
        </w:tc>
      </w:tr>
      <w:tr w:rsidR="00D45CE0" w14:paraId="31B9BF94" w14:textId="77777777" w:rsidTr="007E5428">
        <w:trPr>
          <w:trHeight w:val="144"/>
        </w:trPr>
        <w:tc>
          <w:tcPr>
            <w:tcW w:w="356" w:type="dxa"/>
          </w:tcPr>
          <w:p w14:paraId="746AB1AF" w14:textId="77777777" w:rsidR="00D45CE0" w:rsidRDefault="00547235">
            <w:r>
              <w:rPr>
                <w:rFonts w:ascii="Times New Roman" w:hAnsi="Times New Roman"/>
                <w:color w:val="000000"/>
                <w:sz w:val="24"/>
              </w:rPr>
              <w:t>22</w:t>
            </w:r>
          </w:p>
        </w:tc>
        <w:tc>
          <w:tcPr>
            <w:tcW w:w="3520" w:type="dxa"/>
          </w:tcPr>
          <w:p w14:paraId="3C2F874D" w14:textId="77777777" w:rsidR="00D45CE0" w:rsidRPr="00424874" w:rsidRDefault="00547235">
            <w:pPr>
              <w:ind w:left="135"/>
              <w:rPr>
                <w:lang w:val="ru-RU"/>
              </w:rPr>
            </w:pPr>
            <w:r w:rsidRPr="00424874">
              <w:rPr>
                <w:rFonts w:ascii="Times New Roman" w:hAnsi="Times New Roman"/>
                <w:color w:val="000000"/>
                <w:sz w:val="24"/>
                <w:lang w:val="ru-RU"/>
              </w:rPr>
              <w:t>Практическая работа № 2. «Свойства раствора уксусной кислоты»</w:t>
            </w:r>
          </w:p>
        </w:tc>
        <w:tc>
          <w:tcPr>
            <w:tcW w:w="793" w:type="dxa"/>
          </w:tcPr>
          <w:p w14:paraId="06667137"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311EF19" w14:textId="77777777" w:rsidR="00D45CE0" w:rsidRDefault="00D45CE0">
            <w:pPr>
              <w:ind w:left="135"/>
              <w:jc w:val="center"/>
            </w:pPr>
          </w:p>
        </w:tc>
        <w:tc>
          <w:tcPr>
            <w:tcW w:w="1587" w:type="dxa"/>
          </w:tcPr>
          <w:p w14:paraId="020E5AB1" w14:textId="77777777" w:rsidR="00D45CE0" w:rsidRDefault="00547235">
            <w:pPr>
              <w:ind w:left="135"/>
              <w:jc w:val="center"/>
            </w:pPr>
            <w:r>
              <w:rPr>
                <w:rFonts w:ascii="Times New Roman" w:hAnsi="Times New Roman"/>
                <w:color w:val="000000"/>
                <w:sz w:val="24"/>
              </w:rPr>
              <w:t xml:space="preserve"> 1 </w:t>
            </w:r>
          </w:p>
        </w:tc>
        <w:tc>
          <w:tcPr>
            <w:tcW w:w="1120" w:type="dxa"/>
          </w:tcPr>
          <w:p w14:paraId="7BB9EC26" w14:textId="77777777" w:rsidR="00D45CE0" w:rsidRDefault="00D45CE0">
            <w:pPr>
              <w:ind w:left="135"/>
            </w:pPr>
          </w:p>
        </w:tc>
        <w:tc>
          <w:tcPr>
            <w:tcW w:w="1933" w:type="dxa"/>
          </w:tcPr>
          <w:p w14:paraId="26A56253" w14:textId="77777777" w:rsidR="00D45CE0" w:rsidRDefault="00D45CE0">
            <w:pPr>
              <w:ind w:left="135"/>
            </w:pPr>
          </w:p>
        </w:tc>
      </w:tr>
      <w:tr w:rsidR="00D45CE0" w14:paraId="5146154B" w14:textId="77777777" w:rsidTr="007E5428">
        <w:trPr>
          <w:trHeight w:val="144"/>
        </w:trPr>
        <w:tc>
          <w:tcPr>
            <w:tcW w:w="356" w:type="dxa"/>
          </w:tcPr>
          <w:p w14:paraId="3DF757CC" w14:textId="77777777" w:rsidR="00D45CE0" w:rsidRDefault="00547235">
            <w:r>
              <w:rPr>
                <w:rFonts w:ascii="Times New Roman" w:hAnsi="Times New Roman"/>
                <w:color w:val="000000"/>
                <w:sz w:val="24"/>
              </w:rPr>
              <w:t>23</w:t>
            </w:r>
          </w:p>
        </w:tc>
        <w:tc>
          <w:tcPr>
            <w:tcW w:w="3520" w:type="dxa"/>
          </w:tcPr>
          <w:p w14:paraId="54F00E71" w14:textId="77777777" w:rsidR="00D45CE0" w:rsidRPr="00424874" w:rsidRDefault="00547235" w:rsidP="00424874">
            <w:pPr>
              <w:ind w:left="135"/>
              <w:rPr>
                <w:lang w:val="ru-RU"/>
              </w:rPr>
            </w:pPr>
            <w:r w:rsidRPr="00424874">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Pr>
          <w:p w14:paraId="1866DD05"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3D39C5BC" w14:textId="77777777" w:rsidR="00D45CE0" w:rsidRDefault="00D45CE0" w:rsidP="00424874">
            <w:pPr>
              <w:ind w:left="135"/>
              <w:jc w:val="center"/>
            </w:pPr>
          </w:p>
        </w:tc>
        <w:tc>
          <w:tcPr>
            <w:tcW w:w="1587" w:type="dxa"/>
          </w:tcPr>
          <w:p w14:paraId="6C638A9F" w14:textId="77777777" w:rsidR="00D45CE0" w:rsidRDefault="00D45CE0" w:rsidP="00424874">
            <w:pPr>
              <w:ind w:left="135"/>
              <w:jc w:val="center"/>
            </w:pPr>
          </w:p>
        </w:tc>
        <w:tc>
          <w:tcPr>
            <w:tcW w:w="1120" w:type="dxa"/>
          </w:tcPr>
          <w:p w14:paraId="41C9E0FC" w14:textId="77777777" w:rsidR="00D45CE0" w:rsidRDefault="00D45CE0" w:rsidP="00424874">
            <w:pPr>
              <w:ind w:left="135"/>
            </w:pPr>
          </w:p>
        </w:tc>
        <w:tc>
          <w:tcPr>
            <w:tcW w:w="1933" w:type="dxa"/>
          </w:tcPr>
          <w:p w14:paraId="78C8FAAF" w14:textId="77777777" w:rsidR="00D45CE0" w:rsidRDefault="00D45CE0" w:rsidP="00424874">
            <w:pPr>
              <w:ind w:left="135"/>
            </w:pPr>
          </w:p>
        </w:tc>
      </w:tr>
      <w:tr w:rsidR="00D45CE0" w14:paraId="70B2D8A3" w14:textId="77777777" w:rsidTr="007E5428">
        <w:trPr>
          <w:trHeight w:val="144"/>
        </w:trPr>
        <w:tc>
          <w:tcPr>
            <w:tcW w:w="356" w:type="dxa"/>
          </w:tcPr>
          <w:p w14:paraId="08ABB2B2" w14:textId="77777777" w:rsidR="00D45CE0" w:rsidRDefault="00547235">
            <w:r>
              <w:rPr>
                <w:rFonts w:ascii="Times New Roman" w:hAnsi="Times New Roman"/>
                <w:color w:val="000000"/>
                <w:sz w:val="24"/>
              </w:rPr>
              <w:t>24</w:t>
            </w:r>
          </w:p>
        </w:tc>
        <w:tc>
          <w:tcPr>
            <w:tcW w:w="3520" w:type="dxa"/>
          </w:tcPr>
          <w:p w14:paraId="3DF2FEFA" w14:textId="77777777" w:rsidR="00D45CE0" w:rsidRPr="00424874" w:rsidRDefault="00547235" w:rsidP="00424874">
            <w:pPr>
              <w:ind w:left="135"/>
              <w:rPr>
                <w:lang w:val="ru-RU"/>
              </w:rPr>
            </w:pPr>
            <w:r w:rsidRPr="00424874">
              <w:rPr>
                <w:rFonts w:ascii="Times New Roman" w:hAnsi="Times New Roman"/>
                <w:color w:val="000000"/>
                <w:sz w:val="24"/>
                <w:lang w:val="ru-RU"/>
              </w:rPr>
              <w:t>Мыла как соли высших карбоновых кислот, их моющее действие</w:t>
            </w:r>
          </w:p>
        </w:tc>
        <w:tc>
          <w:tcPr>
            <w:tcW w:w="793" w:type="dxa"/>
          </w:tcPr>
          <w:p w14:paraId="2E2C8C05"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7E04756D" w14:textId="77777777" w:rsidR="00D45CE0" w:rsidRDefault="00D45CE0" w:rsidP="00424874">
            <w:pPr>
              <w:ind w:left="135"/>
              <w:jc w:val="center"/>
            </w:pPr>
          </w:p>
        </w:tc>
        <w:tc>
          <w:tcPr>
            <w:tcW w:w="1587" w:type="dxa"/>
          </w:tcPr>
          <w:p w14:paraId="0C19E018" w14:textId="77777777" w:rsidR="00D45CE0" w:rsidRDefault="00D45CE0" w:rsidP="00424874">
            <w:pPr>
              <w:ind w:left="135"/>
              <w:jc w:val="center"/>
            </w:pPr>
          </w:p>
        </w:tc>
        <w:tc>
          <w:tcPr>
            <w:tcW w:w="1120" w:type="dxa"/>
          </w:tcPr>
          <w:p w14:paraId="57B6B82F" w14:textId="77777777" w:rsidR="00D45CE0" w:rsidRDefault="00D45CE0" w:rsidP="00424874">
            <w:pPr>
              <w:ind w:left="135"/>
            </w:pPr>
          </w:p>
        </w:tc>
        <w:tc>
          <w:tcPr>
            <w:tcW w:w="1933" w:type="dxa"/>
          </w:tcPr>
          <w:p w14:paraId="17C4B726" w14:textId="77777777" w:rsidR="00D45CE0" w:rsidRDefault="00D45CE0" w:rsidP="00424874">
            <w:pPr>
              <w:ind w:left="135"/>
            </w:pPr>
          </w:p>
        </w:tc>
      </w:tr>
      <w:tr w:rsidR="00D45CE0" w14:paraId="37CDE233" w14:textId="77777777" w:rsidTr="007E5428">
        <w:trPr>
          <w:trHeight w:val="144"/>
        </w:trPr>
        <w:tc>
          <w:tcPr>
            <w:tcW w:w="356" w:type="dxa"/>
          </w:tcPr>
          <w:p w14:paraId="182DC906" w14:textId="77777777" w:rsidR="00D45CE0" w:rsidRDefault="00547235">
            <w:r>
              <w:rPr>
                <w:rFonts w:ascii="Times New Roman" w:hAnsi="Times New Roman"/>
                <w:color w:val="000000"/>
                <w:sz w:val="24"/>
              </w:rPr>
              <w:t>25</w:t>
            </w:r>
          </w:p>
        </w:tc>
        <w:tc>
          <w:tcPr>
            <w:tcW w:w="3520" w:type="dxa"/>
          </w:tcPr>
          <w:p w14:paraId="2F859C8F" w14:textId="77777777" w:rsidR="00D45CE0" w:rsidRDefault="00547235" w:rsidP="00424874">
            <w:pPr>
              <w:ind w:left="135"/>
            </w:pPr>
            <w:r w:rsidRPr="00424874">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Pr>
          <w:p w14:paraId="33D3E853" w14:textId="77777777" w:rsidR="00D45CE0" w:rsidRDefault="00547235" w:rsidP="00424874">
            <w:pPr>
              <w:ind w:left="135"/>
              <w:jc w:val="center"/>
            </w:pPr>
            <w:r>
              <w:rPr>
                <w:rFonts w:ascii="Times New Roman" w:hAnsi="Times New Roman"/>
                <w:color w:val="000000"/>
                <w:sz w:val="24"/>
              </w:rPr>
              <w:t xml:space="preserve"> 1 </w:t>
            </w:r>
          </w:p>
        </w:tc>
        <w:tc>
          <w:tcPr>
            <w:tcW w:w="1485" w:type="dxa"/>
          </w:tcPr>
          <w:p w14:paraId="638491D7" w14:textId="77777777" w:rsidR="00D45CE0" w:rsidRDefault="00D45CE0" w:rsidP="00424874">
            <w:pPr>
              <w:ind w:left="135"/>
              <w:jc w:val="center"/>
            </w:pPr>
          </w:p>
        </w:tc>
        <w:tc>
          <w:tcPr>
            <w:tcW w:w="1587" w:type="dxa"/>
          </w:tcPr>
          <w:p w14:paraId="6FDBCF34" w14:textId="77777777" w:rsidR="00D45CE0" w:rsidRDefault="00D45CE0" w:rsidP="00424874">
            <w:pPr>
              <w:ind w:left="135"/>
              <w:jc w:val="center"/>
            </w:pPr>
          </w:p>
        </w:tc>
        <w:tc>
          <w:tcPr>
            <w:tcW w:w="1120" w:type="dxa"/>
          </w:tcPr>
          <w:p w14:paraId="5EA8DF85" w14:textId="77777777" w:rsidR="00D45CE0" w:rsidRDefault="00D45CE0" w:rsidP="00424874">
            <w:pPr>
              <w:ind w:left="135"/>
            </w:pPr>
          </w:p>
        </w:tc>
        <w:tc>
          <w:tcPr>
            <w:tcW w:w="1933" w:type="dxa"/>
          </w:tcPr>
          <w:p w14:paraId="0F93E53C" w14:textId="77777777" w:rsidR="00D45CE0" w:rsidRDefault="00D45CE0" w:rsidP="00424874">
            <w:pPr>
              <w:ind w:left="135"/>
            </w:pPr>
          </w:p>
        </w:tc>
      </w:tr>
      <w:tr w:rsidR="00D45CE0" w14:paraId="37B0BD8B" w14:textId="77777777" w:rsidTr="007E5428">
        <w:trPr>
          <w:trHeight w:val="144"/>
        </w:trPr>
        <w:tc>
          <w:tcPr>
            <w:tcW w:w="356" w:type="dxa"/>
          </w:tcPr>
          <w:p w14:paraId="706B893A" w14:textId="77777777" w:rsidR="00D45CE0" w:rsidRDefault="00547235">
            <w:r>
              <w:rPr>
                <w:rFonts w:ascii="Times New Roman" w:hAnsi="Times New Roman"/>
                <w:color w:val="000000"/>
                <w:sz w:val="24"/>
              </w:rPr>
              <w:t>26</w:t>
            </w:r>
          </w:p>
        </w:tc>
        <w:tc>
          <w:tcPr>
            <w:tcW w:w="3520" w:type="dxa"/>
          </w:tcPr>
          <w:p w14:paraId="687C79F1" w14:textId="77777777" w:rsidR="00D45CE0" w:rsidRPr="00424874" w:rsidRDefault="00547235" w:rsidP="00424874">
            <w:pPr>
              <w:ind w:left="135"/>
              <w:rPr>
                <w:lang w:val="ru-RU"/>
              </w:rPr>
            </w:pPr>
            <w:r w:rsidRPr="00424874">
              <w:rPr>
                <w:rFonts w:ascii="Times New Roman" w:hAnsi="Times New Roman"/>
                <w:color w:val="000000"/>
                <w:sz w:val="24"/>
                <w:lang w:val="ru-RU"/>
              </w:rPr>
              <w:t xml:space="preserve">Жиры: гидролиз, применение, </w:t>
            </w:r>
            <w:r w:rsidRPr="00424874">
              <w:rPr>
                <w:rFonts w:ascii="Times New Roman" w:hAnsi="Times New Roman"/>
                <w:color w:val="000000"/>
                <w:sz w:val="24"/>
                <w:lang w:val="ru-RU"/>
              </w:rPr>
              <w:lastRenderedPageBreak/>
              <w:t>биологическая роль жиров</w:t>
            </w:r>
          </w:p>
        </w:tc>
        <w:tc>
          <w:tcPr>
            <w:tcW w:w="793" w:type="dxa"/>
          </w:tcPr>
          <w:p w14:paraId="0A5F06C5" w14:textId="77777777" w:rsidR="00D45CE0" w:rsidRDefault="00547235" w:rsidP="00424874">
            <w:pPr>
              <w:ind w:left="135"/>
              <w:jc w:val="center"/>
            </w:pPr>
            <w:r w:rsidRPr="004248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Pr>
          <w:p w14:paraId="7A935C79" w14:textId="77777777" w:rsidR="00D45CE0" w:rsidRDefault="00D45CE0" w:rsidP="00424874">
            <w:pPr>
              <w:ind w:left="135"/>
              <w:jc w:val="center"/>
            </w:pPr>
          </w:p>
        </w:tc>
        <w:tc>
          <w:tcPr>
            <w:tcW w:w="1587" w:type="dxa"/>
          </w:tcPr>
          <w:p w14:paraId="024F94E8" w14:textId="77777777" w:rsidR="00D45CE0" w:rsidRDefault="00D45CE0" w:rsidP="00424874">
            <w:pPr>
              <w:ind w:left="135"/>
              <w:jc w:val="center"/>
            </w:pPr>
          </w:p>
        </w:tc>
        <w:tc>
          <w:tcPr>
            <w:tcW w:w="1120" w:type="dxa"/>
          </w:tcPr>
          <w:p w14:paraId="42104101" w14:textId="77777777" w:rsidR="00D45CE0" w:rsidRDefault="00D45CE0" w:rsidP="00424874">
            <w:pPr>
              <w:ind w:left="135"/>
            </w:pPr>
          </w:p>
        </w:tc>
        <w:tc>
          <w:tcPr>
            <w:tcW w:w="1933" w:type="dxa"/>
          </w:tcPr>
          <w:p w14:paraId="049A8A1A" w14:textId="77777777" w:rsidR="00D45CE0" w:rsidRDefault="00D45CE0" w:rsidP="00424874">
            <w:pPr>
              <w:ind w:left="135"/>
            </w:pPr>
          </w:p>
        </w:tc>
      </w:tr>
      <w:tr w:rsidR="00D45CE0" w14:paraId="76A6DDC4" w14:textId="77777777" w:rsidTr="007E5428">
        <w:trPr>
          <w:trHeight w:val="144"/>
        </w:trPr>
        <w:tc>
          <w:tcPr>
            <w:tcW w:w="356" w:type="dxa"/>
          </w:tcPr>
          <w:p w14:paraId="12645CE2" w14:textId="77777777" w:rsidR="00D45CE0" w:rsidRDefault="00547235">
            <w:r>
              <w:rPr>
                <w:rFonts w:ascii="Times New Roman" w:hAnsi="Times New Roman"/>
                <w:color w:val="000000"/>
                <w:sz w:val="24"/>
              </w:rPr>
              <w:t>27</w:t>
            </w:r>
          </w:p>
        </w:tc>
        <w:tc>
          <w:tcPr>
            <w:tcW w:w="3520" w:type="dxa"/>
          </w:tcPr>
          <w:p w14:paraId="2F4C0658" w14:textId="77777777" w:rsidR="00D45CE0" w:rsidRPr="00424874" w:rsidRDefault="00547235" w:rsidP="00424874">
            <w:pPr>
              <w:ind w:left="135"/>
              <w:rPr>
                <w:lang w:val="ru-RU"/>
              </w:rPr>
            </w:pPr>
            <w:r w:rsidRPr="00424874">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Pr>
          <w:p w14:paraId="129C394F"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0E4F4F4A" w14:textId="77777777" w:rsidR="00D45CE0" w:rsidRDefault="00D45CE0" w:rsidP="00424874">
            <w:pPr>
              <w:ind w:left="135"/>
              <w:jc w:val="center"/>
            </w:pPr>
          </w:p>
        </w:tc>
        <w:tc>
          <w:tcPr>
            <w:tcW w:w="1587" w:type="dxa"/>
          </w:tcPr>
          <w:p w14:paraId="13A17738" w14:textId="77777777" w:rsidR="00D45CE0" w:rsidRDefault="00D45CE0" w:rsidP="00424874">
            <w:pPr>
              <w:ind w:left="135"/>
              <w:jc w:val="center"/>
            </w:pPr>
          </w:p>
        </w:tc>
        <w:tc>
          <w:tcPr>
            <w:tcW w:w="1120" w:type="dxa"/>
          </w:tcPr>
          <w:p w14:paraId="34674EB3" w14:textId="77777777" w:rsidR="00D45CE0" w:rsidRDefault="00D45CE0" w:rsidP="00424874">
            <w:pPr>
              <w:ind w:left="135"/>
            </w:pPr>
          </w:p>
        </w:tc>
        <w:tc>
          <w:tcPr>
            <w:tcW w:w="1933" w:type="dxa"/>
          </w:tcPr>
          <w:p w14:paraId="7A42FB12" w14:textId="77777777" w:rsidR="00D45CE0" w:rsidRDefault="00D45CE0" w:rsidP="00424874">
            <w:pPr>
              <w:ind w:left="135"/>
            </w:pPr>
          </w:p>
        </w:tc>
      </w:tr>
      <w:tr w:rsidR="00D45CE0" w14:paraId="1B6AE4A9" w14:textId="77777777" w:rsidTr="007E5428">
        <w:trPr>
          <w:trHeight w:val="144"/>
        </w:trPr>
        <w:tc>
          <w:tcPr>
            <w:tcW w:w="356" w:type="dxa"/>
          </w:tcPr>
          <w:p w14:paraId="7A96AEB2" w14:textId="77777777" w:rsidR="00D45CE0" w:rsidRDefault="00547235">
            <w:r>
              <w:rPr>
                <w:rFonts w:ascii="Times New Roman" w:hAnsi="Times New Roman"/>
                <w:color w:val="000000"/>
                <w:sz w:val="24"/>
              </w:rPr>
              <w:t>28</w:t>
            </w:r>
          </w:p>
        </w:tc>
        <w:tc>
          <w:tcPr>
            <w:tcW w:w="3520" w:type="dxa"/>
          </w:tcPr>
          <w:p w14:paraId="01B8E4AB" w14:textId="77777777" w:rsidR="00D45CE0" w:rsidRPr="00424874" w:rsidRDefault="00547235" w:rsidP="00424874">
            <w:pPr>
              <w:ind w:left="135"/>
              <w:rPr>
                <w:lang w:val="ru-RU"/>
              </w:rPr>
            </w:pPr>
            <w:r w:rsidRPr="00424874">
              <w:rPr>
                <w:rFonts w:ascii="Times New Roman" w:hAnsi="Times New Roman"/>
                <w:color w:val="000000"/>
                <w:sz w:val="24"/>
                <w:lang w:val="ru-RU"/>
              </w:rPr>
              <w:t>Крахмал и целлюлоза как природные полимеры</w:t>
            </w:r>
          </w:p>
        </w:tc>
        <w:tc>
          <w:tcPr>
            <w:tcW w:w="793" w:type="dxa"/>
          </w:tcPr>
          <w:p w14:paraId="2D292D4B"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FBB606E" w14:textId="77777777" w:rsidR="00D45CE0" w:rsidRDefault="00D45CE0" w:rsidP="00424874">
            <w:pPr>
              <w:ind w:left="135"/>
              <w:jc w:val="center"/>
            </w:pPr>
          </w:p>
        </w:tc>
        <w:tc>
          <w:tcPr>
            <w:tcW w:w="1587" w:type="dxa"/>
          </w:tcPr>
          <w:p w14:paraId="726F1FB2" w14:textId="77777777" w:rsidR="00D45CE0" w:rsidRDefault="00D45CE0" w:rsidP="00424874">
            <w:pPr>
              <w:ind w:left="135"/>
              <w:jc w:val="center"/>
            </w:pPr>
          </w:p>
        </w:tc>
        <w:tc>
          <w:tcPr>
            <w:tcW w:w="1120" w:type="dxa"/>
          </w:tcPr>
          <w:p w14:paraId="2C1FD14C" w14:textId="77777777" w:rsidR="00D45CE0" w:rsidRDefault="00D45CE0" w:rsidP="00424874">
            <w:pPr>
              <w:ind w:left="135"/>
            </w:pPr>
          </w:p>
        </w:tc>
        <w:tc>
          <w:tcPr>
            <w:tcW w:w="1933" w:type="dxa"/>
          </w:tcPr>
          <w:p w14:paraId="5BAD1E29" w14:textId="77777777" w:rsidR="00D45CE0" w:rsidRDefault="00D45CE0" w:rsidP="00424874">
            <w:pPr>
              <w:ind w:left="135"/>
            </w:pPr>
          </w:p>
        </w:tc>
      </w:tr>
      <w:tr w:rsidR="00D45CE0" w14:paraId="0E4258DD" w14:textId="77777777" w:rsidTr="007E5428">
        <w:trPr>
          <w:trHeight w:val="144"/>
        </w:trPr>
        <w:tc>
          <w:tcPr>
            <w:tcW w:w="356" w:type="dxa"/>
          </w:tcPr>
          <w:p w14:paraId="6ED2F218" w14:textId="77777777" w:rsidR="00D45CE0" w:rsidRDefault="00547235">
            <w:r>
              <w:rPr>
                <w:rFonts w:ascii="Times New Roman" w:hAnsi="Times New Roman"/>
                <w:color w:val="000000"/>
                <w:sz w:val="24"/>
              </w:rPr>
              <w:t>29</w:t>
            </w:r>
          </w:p>
        </w:tc>
        <w:tc>
          <w:tcPr>
            <w:tcW w:w="3520" w:type="dxa"/>
          </w:tcPr>
          <w:p w14:paraId="2D9E8698" w14:textId="77777777" w:rsidR="00D45CE0" w:rsidRPr="00424874" w:rsidRDefault="00547235" w:rsidP="00424874">
            <w:pPr>
              <w:ind w:left="135"/>
              <w:rPr>
                <w:lang w:val="ru-RU"/>
              </w:rPr>
            </w:pPr>
            <w:r w:rsidRPr="00424874">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Pr>
          <w:p w14:paraId="359E4312"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137FD8D1" w14:textId="77777777" w:rsidR="00D45CE0" w:rsidRDefault="00547235" w:rsidP="00424874">
            <w:pPr>
              <w:ind w:left="135"/>
              <w:jc w:val="center"/>
            </w:pPr>
            <w:r>
              <w:rPr>
                <w:rFonts w:ascii="Times New Roman" w:hAnsi="Times New Roman"/>
                <w:color w:val="000000"/>
                <w:sz w:val="24"/>
              </w:rPr>
              <w:t xml:space="preserve"> 1 </w:t>
            </w:r>
          </w:p>
        </w:tc>
        <w:tc>
          <w:tcPr>
            <w:tcW w:w="1587" w:type="dxa"/>
          </w:tcPr>
          <w:p w14:paraId="2AAD8426" w14:textId="77777777" w:rsidR="00D45CE0" w:rsidRDefault="00D45CE0" w:rsidP="00424874">
            <w:pPr>
              <w:ind w:left="135"/>
              <w:jc w:val="center"/>
            </w:pPr>
          </w:p>
        </w:tc>
        <w:tc>
          <w:tcPr>
            <w:tcW w:w="1120" w:type="dxa"/>
          </w:tcPr>
          <w:p w14:paraId="5DB35E73" w14:textId="77777777" w:rsidR="00D45CE0" w:rsidRDefault="00D45CE0" w:rsidP="00424874">
            <w:pPr>
              <w:ind w:left="135"/>
            </w:pPr>
          </w:p>
        </w:tc>
        <w:tc>
          <w:tcPr>
            <w:tcW w:w="1933" w:type="dxa"/>
          </w:tcPr>
          <w:p w14:paraId="453B47E8" w14:textId="77777777" w:rsidR="00D45CE0" w:rsidRDefault="00D45CE0" w:rsidP="00424874">
            <w:pPr>
              <w:ind w:left="135"/>
            </w:pPr>
          </w:p>
        </w:tc>
      </w:tr>
      <w:tr w:rsidR="00D45CE0" w14:paraId="02CFA8B0" w14:textId="77777777" w:rsidTr="007E5428">
        <w:trPr>
          <w:trHeight w:val="144"/>
        </w:trPr>
        <w:tc>
          <w:tcPr>
            <w:tcW w:w="356" w:type="dxa"/>
          </w:tcPr>
          <w:p w14:paraId="2257D800" w14:textId="77777777" w:rsidR="00D45CE0" w:rsidRDefault="00547235">
            <w:r>
              <w:rPr>
                <w:rFonts w:ascii="Times New Roman" w:hAnsi="Times New Roman"/>
                <w:color w:val="000000"/>
                <w:sz w:val="24"/>
              </w:rPr>
              <w:t>30</w:t>
            </w:r>
          </w:p>
        </w:tc>
        <w:tc>
          <w:tcPr>
            <w:tcW w:w="3520" w:type="dxa"/>
          </w:tcPr>
          <w:p w14:paraId="1F0636F1" w14:textId="77777777" w:rsidR="00D45CE0" w:rsidRDefault="00547235" w:rsidP="00424874">
            <w:pPr>
              <w:ind w:left="135"/>
            </w:pPr>
            <w:r>
              <w:rPr>
                <w:rFonts w:ascii="Times New Roman" w:hAnsi="Times New Roman"/>
                <w:color w:val="000000"/>
                <w:sz w:val="24"/>
              </w:rPr>
              <w:t>Амины: метиламин и анилин</w:t>
            </w:r>
          </w:p>
        </w:tc>
        <w:tc>
          <w:tcPr>
            <w:tcW w:w="793" w:type="dxa"/>
          </w:tcPr>
          <w:p w14:paraId="4C768534" w14:textId="77777777" w:rsidR="00D45CE0" w:rsidRDefault="00547235" w:rsidP="00424874">
            <w:pPr>
              <w:ind w:left="135"/>
              <w:jc w:val="center"/>
            </w:pPr>
            <w:r>
              <w:rPr>
                <w:rFonts w:ascii="Times New Roman" w:hAnsi="Times New Roman"/>
                <w:color w:val="000000"/>
                <w:sz w:val="24"/>
              </w:rPr>
              <w:t xml:space="preserve"> 1 </w:t>
            </w:r>
          </w:p>
        </w:tc>
        <w:tc>
          <w:tcPr>
            <w:tcW w:w="1485" w:type="dxa"/>
          </w:tcPr>
          <w:p w14:paraId="79E10AEE" w14:textId="77777777" w:rsidR="00D45CE0" w:rsidRDefault="00D45CE0" w:rsidP="00424874">
            <w:pPr>
              <w:ind w:left="135"/>
              <w:jc w:val="center"/>
            </w:pPr>
          </w:p>
        </w:tc>
        <w:tc>
          <w:tcPr>
            <w:tcW w:w="1587" w:type="dxa"/>
          </w:tcPr>
          <w:p w14:paraId="496D5402" w14:textId="77777777" w:rsidR="00D45CE0" w:rsidRDefault="00D45CE0" w:rsidP="00424874">
            <w:pPr>
              <w:ind w:left="135"/>
              <w:jc w:val="center"/>
            </w:pPr>
          </w:p>
        </w:tc>
        <w:tc>
          <w:tcPr>
            <w:tcW w:w="1120" w:type="dxa"/>
          </w:tcPr>
          <w:p w14:paraId="023C9AD6" w14:textId="77777777" w:rsidR="00D45CE0" w:rsidRDefault="00D45CE0" w:rsidP="00424874">
            <w:pPr>
              <w:ind w:left="135"/>
            </w:pPr>
          </w:p>
        </w:tc>
        <w:tc>
          <w:tcPr>
            <w:tcW w:w="1933" w:type="dxa"/>
          </w:tcPr>
          <w:p w14:paraId="6A0CA981" w14:textId="77777777" w:rsidR="00D45CE0" w:rsidRDefault="00D45CE0" w:rsidP="00424874">
            <w:pPr>
              <w:ind w:left="135"/>
            </w:pPr>
          </w:p>
        </w:tc>
      </w:tr>
      <w:tr w:rsidR="00D45CE0" w14:paraId="413ABE99" w14:textId="77777777" w:rsidTr="007E5428">
        <w:trPr>
          <w:trHeight w:val="144"/>
        </w:trPr>
        <w:tc>
          <w:tcPr>
            <w:tcW w:w="356" w:type="dxa"/>
          </w:tcPr>
          <w:p w14:paraId="738724DA" w14:textId="77777777" w:rsidR="00D45CE0" w:rsidRDefault="00547235">
            <w:r>
              <w:rPr>
                <w:rFonts w:ascii="Times New Roman" w:hAnsi="Times New Roman"/>
                <w:color w:val="000000"/>
                <w:sz w:val="24"/>
              </w:rPr>
              <w:t>31</w:t>
            </w:r>
          </w:p>
        </w:tc>
        <w:tc>
          <w:tcPr>
            <w:tcW w:w="3520" w:type="dxa"/>
          </w:tcPr>
          <w:p w14:paraId="229DB2E4" w14:textId="77777777" w:rsidR="00D45CE0" w:rsidRDefault="00547235" w:rsidP="00424874">
            <w:pPr>
              <w:ind w:left="135"/>
            </w:pPr>
            <w:r w:rsidRPr="00424874">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793" w:type="dxa"/>
          </w:tcPr>
          <w:p w14:paraId="16E48A68" w14:textId="77777777" w:rsidR="00D45CE0" w:rsidRDefault="00547235" w:rsidP="00424874">
            <w:pPr>
              <w:ind w:left="135"/>
              <w:jc w:val="center"/>
            </w:pPr>
            <w:r>
              <w:rPr>
                <w:rFonts w:ascii="Times New Roman" w:hAnsi="Times New Roman"/>
                <w:color w:val="000000"/>
                <w:sz w:val="24"/>
              </w:rPr>
              <w:t xml:space="preserve"> 1 </w:t>
            </w:r>
          </w:p>
        </w:tc>
        <w:tc>
          <w:tcPr>
            <w:tcW w:w="1485" w:type="dxa"/>
          </w:tcPr>
          <w:p w14:paraId="589E6663" w14:textId="77777777" w:rsidR="00D45CE0" w:rsidRDefault="00D45CE0" w:rsidP="00424874">
            <w:pPr>
              <w:ind w:left="135"/>
              <w:jc w:val="center"/>
            </w:pPr>
          </w:p>
        </w:tc>
        <w:tc>
          <w:tcPr>
            <w:tcW w:w="1587" w:type="dxa"/>
          </w:tcPr>
          <w:p w14:paraId="4FCABD0E" w14:textId="77777777" w:rsidR="00D45CE0" w:rsidRDefault="00D45CE0" w:rsidP="00424874">
            <w:pPr>
              <w:ind w:left="135"/>
              <w:jc w:val="center"/>
            </w:pPr>
          </w:p>
        </w:tc>
        <w:tc>
          <w:tcPr>
            <w:tcW w:w="1120" w:type="dxa"/>
          </w:tcPr>
          <w:p w14:paraId="2FC39ACD" w14:textId="77777777" w:rsidR="00D45CE0" w:rsidRDefault="00D45CE0" w:rsidP="00424874">
            <w:pPr>
              <w:ind w:left="135"/>
            </w:pPr>
          </w:p>
        </w:tc>
        <w:tc>
          <w:tcPr>
            <w:tcW w:w="1933" w:type="dxa"/>
          </w:tcPr>
          <w:p w14:paraId="7E1686B5" w14:textId="77777777" w:rsidR="00D45CE0" w:rsidRDefault="00D45CE0" w:rsidP="00424874">
            <w:pPr>
              <w:ind w:left="135"/>
            </w:pPr>
          </w:p>
        </w:tc>
      </w:tr>
      <w:tr w:rsidR="00D45CE0" w14:paraId="2926553C" w14:textId="77777777" w:rsidTr="007E5428">
        <w:trPr>
          <w:trHeight w:val="144"/>
        </w:trPr>
        <w:tc>
          <w:tcPr>
            <w:tcW w:w="356" w:type="dxa"/>
          </w:tcPr>
          <w:p w14:paraId="05AEBC57" w14:textId="77777777" w:rsidR="00D45CE0" w:rsidRDefault="00547235">
            <w:r>
              <w:rPr>
                <w:rFonts w:ascii="Times New Roman" w:hAnsi="Times New Roman"/>
                <w:color w:val="000000"/>
                <w:sz w:val="24"/>
              </w:rPr>
              <w:t>32</w:t>
            </w:r>
          </w:p>
        </w:tc>
        <w:tc>
          <w:tcPr>
            <w:tcW w:w="3520" w:type="dxa"/>
          </w:tcPr>
          <w:p w14:paraId="1B7C1765" w14:textId="77777777" w:rsidR="00D45CE0" w:rsidRPr="00424874" w:rsidRDefault="00547235" w:rsidP="00424874">
            <w:pPr>
              <w:ind w:left="135"/>
              <w:rPr>
                <w:lang w:val="ru-RU"/>
              </w:rPr>
            </w:pPr>
            <w:r w:rsidRPr="00424874">
              <w:rPr>
                <w:rFonts w:ascii="Times New Roman" w:hAnsi="Times New Roman"/>
                <w:color w:val="000000"/>
                <w:sz w:val="24"/>
                <w:lang w:val="ru-RU"/>
              </w:rPr>
              <w:t>Белки как природные высокомолекулярные соединения</w:t>
            </w:r>
          </w:p>
        </w:tc>
        <w:tc>
          <w:tcPr>
            <w:tcW w:w="793" w:type="dxa"/>
          </w:tcPr>
          <w:p w14:paraId="029A439B"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7320307A" w14:textId="77777777" w:rsidR="00D45CE0" w:rsidRDefault="00D45CE0" w:rsidP="00424874">
            <w:pPr>
              <w:ind w:left="135"/>
              <w:jc w:val="center"/>
            </w:pPr>
          </w:p>
        </w:tc>
        <w:tc>
          <w:tcPr>
            <w:tcW w:w="1587" w:type="dxa"/>
          </w:tcPr>
          <w:p w14:paraId="34F0A7BE" w14:textId="77777777" w:rsidR="00D45CE0" w:rsidRDefault="00D45CE0" w:rsidP="00424874">
            <w:pPr>
              <w:ind w:left="135"/>
              <w:jc w:val="center"/>
            </w:pPr>
          </w:p>
        </w:tc>
        <w:tc>
          <w:tcPr>
            <w:tcW w:w="1120" w:type="dxa"/>
          </w:tcPr>
          <w:p w14:paraId="0F5FF254" w14:textId="77777777" w:rsidR="00D45CE0" w:rsidRDefault="00D45CE0" w:rsidP="00424874">
            <w:pPr>
              <w:ind w:left="135"/>
            </w:pPr>
          </w:p>
        </w:tc>
        <w:tc>
          <w:tcPr>
            <w:tcW w:w="1933" w:type="dxa"/>
          </w:tcPr>
          <w:p w14:paraId="6EE02CDF" w14:textId="77777777" w:rsidR="00D45CE0" w:rsidRDefault="00D45CE0" w:rsidP="00424874">
            <w:pPr>
              <w:ind w:left="135"/>
            </w:pPr>
          </w:p>
        </w:tc>
      </w:tr>
      <w:tr w:rsidR="00D45CE0" w14:paraId="35651333" w14:textId="77777777" w:rsidTr="007E5428">
        <w:trPr>
          <w:trHeight w:val="144"/>
        </w:trPr>
        <w:tc>
          <w:tcPr>
            <w:tcW w:w="356" w:type="dxa"/>
          </w:tcPr>
          <w:p w14:paraId="3EA099C4" w14:textId="77777777" w:rsidR="00D45CE0" w:rsidRDefault="00547235">
            <w:r>
              <w:rPr>
                <w:rFonts w:ascii="Times New Roman" w:hAnsi="Times New Roman"/>
                <w:color w:val="000000"/>
                <w:sz w:val="24"/>
              </w:rPr>
              <w:t>33</w:t>
            </w:r>
          </w:p>
        </w:tc>
        <w:tc>
          <w:tcPr>
            <w:tcW w:w="3520" w:type="dxa"/>
          </w:tcPr>
          <w:p w14:paraId="3237CC2C" w14:textId="77777777" w:rsidR="00D45CE0" w:rsidRPr="00424874" w:rsidRDefault="00547235" w:rsidP="00424874">
            <w:pPr>
              <w:ind w:left="135"/>
              <w:rPr>
                <w:lang w:val="ru-RU"/>
              </w:rPr>
            </w:pPr>
            <w:r w:rsidRPr="00424874">
              <w:rPr>
                <w:rFonts w:ascii="Times New Roman" w:hAnsi="Times New Roman"/>
                <w:color w:val="000000"/>
                <w:sz w:val="24"/>
                <w:lang w:val="ru-RU"/>
              </w:rPr>
              <w:t>Основные понятия химии высокомолекулярных соединений</w:t>
            </w:r>
          </w:p>
        </w:tc>
        <w:tc>
          <w:tcPr>
            <w:tcW w:w="793" w:type="dxa"/>
          </w:tcPr>
          <w:p w14:paraId="21A070E7"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Pr>
          <w:p w14:paraId="23181B3F" w14:textId="77777777" w:rsidR="00D45CE0" w:rsidRDefault="00D45CE0" w:rsidP="00424874">
            <w:pPr>
              <w:ind w:left="135"/>
              <w:jc w:val="center"/>
            </w:pPr>
          </w:p>
        </w:tc>
        <w:tc>
          <w:tcPr>
            <w:tcW w:w="1587" w:type="dxa"/>
          </w:tcPr>
          <w:p w14:paraId="6EDA04BE" w14:textId="77777777" w:rsidR="00D45CE0" w:rsidRDefault="00D45CE0" w:rsidP="00424874">
            <w:pPr>
              <w:ind w:left="135"/>
              <w:jc w:val="center"/>
            </w:pPr>
          </w:p>
        </w:tc>
        <w:tc>
          <w:tcPr>
            <w:tcW w:w="1120" w:type="dxa"/>
          </w:tcPr>
          <w:p w14:paraId="3CF4EA74" w14:textId="77777777" w:rsidR="00D45CE0" w:rsidRDefault="00D45CE0" w:rsidP="00424874">
            <w:pPr>
              <w:ind w:left="135"/>
            </w:pPr>
          </w:p>
        </w:tc>
        <w:tc>
          <w:tcPr>
            <w:tcW w:w="1933" w:type="dxa"/>
          </w:tcPr>
          <w:p w14:paraId="1AD340AE" w14:textId="77777777" w:rsidR="00D45CE0" w:rsidRDefault="00D45CE0" w:rsidP="00424874">
            <w:pPr>
              <w:ind w:left="135"/>
            </w:pPr>
          </w:p>
        </w:tc>
      </w:tr>
      <w:tr w:rsidR="00D45CE0" w14:paraId="7FD03C41" w14:textId="77777777" w:rsidTr="007E5428">
        <w:trPr>
          <w:trHeight w:val="144"/>
        </w:trPr>
        <w:tc>
          <w:tcPr>
            <w:tcW w:w="356" w:type="dxa"/>
          </w:tcPr>
          <w:p w14:paraId="019E6A04" w14:textId="77777777" w:rsidR="00D45CE0" w:rsidRDefault="00547235">
            <w:r>
              <w:rPr>
                <w:rFonts w:ascii="Times New Roman" w:hAnsi="Times New Roman"/>
                <w:color w:val="000000"/>
                <w:sz w:val="24"/>
              </w:rPr>
              <w:t>34</w:t>
            </w:r>
          </w:p>
        </w:tc>
        <w:tc>
          <w:tcPr>
            <w:tcW w:w="3520" w:type="dxa"/>
          </w:tcPr>
          <w:p w14:paraId="3555D0CE" w14:textId="77777777" w:rsidR="00D45CE0" w:rsidRDefault="00547235" w:rsidP="00424874">
            <w:pPr>
              <w:ind w:left="135"/>
            </w:pPr>
            <w:r w:rsidRPr="00424874">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Pr>
          <w:p w14:paraId="38382EE7" w14:textId="77777777" w:rsidR="00D45CE0" w:rsidRDefault="00547235" w:rsidP="00424874">
            <w:pPr>
              <w:ind w:left="135"/>
              <w:jc w:val="center"/>
            </w:pPr>
            <w:r>
              <w:rPr>
                <w:rFonts w:ascii="Times New Roman" w:hAnsi="Times New Roman"/>
                <w:color w:val="000000"/>
                <w:sz w:val="24"/>
              </w:rPr>
              <w:t xml:space="preserve"> 1 </w:t>
            </w:r>
          </w:p>
        </w:tc>
        <w:tc>
          <w:tcPr>
            <w:tcW w:w="1485" w:type="dxa"/>
          </w:tcPr>
          <w:p w14:paraId="5E6C1E82" w14:textId="77777777" w:rsidR="00D45CE0" w:rsidRDefault="00D45CE0" w:rsidP="00424874">
            <w:pPr>
              <w:ind w:left="135"/>
              <w:jc w:val="center"/>
            </w:pPr>
          </w:p>
        </w:tc>
        <w:tc>
          <w:tcPr>
            <w:tcW w:w="1587" w:type="dxa"/>
          </w:tcPr>
          <w:p w14:paraId="74DB476D" w14:textId="77777777" w:rsidR="00D45CE0" w:rsidRDefault="00D45CE0" w:rsidP="00424874">
            <w:pPr>
              <w:ind w:left="135"/>
              <w:jc w:val="center"/>
            </w:pPr>
          </w:p>
        </w:tc>
        <w:tc>
          <w:tcPr>
            <w:tcW w:w="1120" w:type="dxa"/>
          </w:tcPr>
          <w:p w14:paraId="1B501783" w14:textId="77777777" w:rsidR="00D45CE0" w:rsidRDefault="00D45CE0" w:rsidP="00424874">
            <w:pPr>
              <w:ind w:left="135"/>
            </w:pPr>
          </w:p>
        </w:tc>
        <w:tc>
          <w:tcPr>
            <w:tcW w:w="1933" w:type="dxa"/>
          </w:tcPr>
          <w:p w14:paraId="6AA2BA41" w14:textId="77777777" w:rsidR="00D45CE0" w:rsidRDefault="00D45CE0" w:rsidP="00424874">
            <w:pPr>
              <w:ind w:left="135"/>
            </w:pPr>
          </w:p>
        </w:tc>
      </w:tr>
      <w:tr w:rsidR="00D45CE0" w14:paraId="795EE2FC" w14:textId="77777777" w:rsidTr="007E5428">
        <w:trPr>
          <w:trHeight w:val="144"/>
        </w:trPr>
        <w:tc>
          <w:tcPr>
            <w:tcW w:w="0" w:type="auto"/>
            <w:gridSpan w:val="2"/>
          </w:tcPr>
          <w:p w14:paraId="72A49859" w14:textId="77777777" w:rsidR="00D45CE0" w:rsidRPr="00424874" w:rsidRDefault="00547235" w:rsidP="00424874">
            <w:pPr>
              <w:ind w:left="135"/>
              <w:rPr>
                <w:lang w:val="ru-RU"/>
              </w:rPr>
            </w:pPr>
            <w:r w:rsidRPr="00424874">
              <w:rPr>
                <w:rFonts w:ascii="Times New Roman" w:hAnsi="Times New Roman"/>
                <w:color w:val="000000"/>
                <w:sz w:val="24"/>
                <w:lang w:val="ru-RU"/>
              </w:rPr>
              <w:t>ОБЩЕЕ КОЛИЧЕСТВО ЧАСОВ ПО ПРОГРАММЕ</w:t>
            </w:r>
          </w:p>
        </w:tc>
        <w:tc>
          <w:tcPr>
            <w:tcW w:w="1246" w:type="dxa"/>
          </w:tcPr>
          <w:p w14:paraId="2F758F96" w14:textId="77777777" w:rsidR="00D45CE0" w:rsidRDefault="00547235" w:rsidP="00424874">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Pr>
          <w:p w14:paraId="4C122DB5" w14:textId="77777777" w:rsidR="00D45CE0" w:rsidRDefault="00547235" w:rsidP="00424874">
            <w:pPr>
              <w:ind w:left="135"/>
              <w:jc w:val="center"/>
            </w:pPr>
            <w:r>
              <w:rPr>
                <w:rFonts w:ascii="Times New Roman" w:hAnsi="Times New Roman"/>
                <w:color w:val="000000"/>
                <w:sz w:val="24"/>
              </w:rPr>
              <w:t xml:space="preserve"> 2 </w:t>
            </w:r>
          </w:p>
        </w:tc>
        <w:tc>
          <w:tcPr>
            <w:tcW w:w="1587" w:type="dxa"/>
          </w:tcPr>
          <w:p w14:paraId="707045C7" w14:textId="77777777" w:rsidR="00D45CE0" w:rsidRDefault="00547235" w:rsidP="00424874">
            <w:pPr>
              <w:ind w:left="135"/>
              <w:jc w:val="center"/>
            </w:pPr>
            <w:r>
              <w:rPr>
                <w:rFonts w:ascii="Times New Roman" w:hAnsi="Times New Roman"/>
                <w:color w:val="000000"/>
                <w:sz w:val="24"/>
              </w:rPr>
              <w:t xml:space="preserve"> 2 </w:t>
            </w:r>
          </w:p>
        </w:tc>
        <w:tc>
          <w:tcPr>
            <w:tcW w:w="0" w:type="auto"/>
            <w:gridSpan w:val="2"/>
          </w:tcPr>
          <w:p w14:paraId="1E31D902" w14:textId="77777777" w:rsidR="00D45CE0" w:rsidRDefault="00D45CE0" w:rsidP="00424874"/>
        </w:tc>
      </w:tr>
    </w:tbl>
    <w:p w14:paraId="4836E5C4" w14:textId="77777777" w:rsidR="00D45CE0" w:rsidRDefault="00D45CE0">
      <w:pPr>
        <w:sectPr w:rsidR="00D45CE0">
          <w:pgSz w:w="16383" w:h="11906" w:orient="landscape"/>
          <w:pgMar w:top="1134" w:right="850" w:bottom="1134" w:left="1701" w:header="720" w:footer="720" w:gutter="0"/>
          <w:cols w:space="720"/>
        </w:sectPr>
      </w:pPr>
    </w:p>
    <w:p w14:paraId="7D1972BB" w14:textId="77777777" w:rsidR="00D45CE0" w:rsidRDefault="00547235">
      <w:pPr>
        <w:spacing w:after="0"/>
        <w:ind w:left="120"/>
      </w:pPr>
      <w:r>
        <w:rPr>
          <w:rFonts w:ascii="Times New Roman" w:hAnsi="Times New Roman"/>
          <w:b/>
          <w:color w:val="000000"/>
          <w:sz w:val="28"/>
        </w:rPr>
        <w:lastRenderedPageBreak/>
        <w:t xml:space="preserve"> 11 КЛАСС </w:t>
      </w:r>
    </w:p>
    <w:tbl>
      <w:tblPr>
        <w:tblStyle w:val="11"/>
        <w:tblW w:w="0" w:type="auto"/>
        <w:tblLook w:val="04A0" w:firstRow="1" w:lastRow="0" w:firstColumn="1" w:lastColumn="0" w:noHBand="0" w:noVBand="1"/>
      </w:tblPr>
      <w:tblGrid>
        <w:gridCol w:w="814"/>
        <w:gridCol w:w="4756"/>
        <w:gridCol w:w="1127"/>
        <w:gridCol w:w="1849"/>
        <w:gridCol w:w="1918"/>
        <w:gridCol w:w="1355"/>
        <w:gridCol w:w="2229"/>
      </w:tblGrid>
      <w:tr w:rsidR="00D45CE0" w14:paraId="133E5AA9" w14:textId="77777777" w:rsidTr="00F441C3">
        <w:trPr>
          <w:trHeight w:val="144"/>
        </w:trPr>
        <w:tc>
          <w:tcPr>
            <w:tcW w:w="317" w:type="dxa"/>
            <w:vMerge w:val="restart"/>
          </w:tcPr>
          <w:p w14:paraId="54536AAA" w14:textId="77777777" w:rsidR="00D45CE0" w:rsidRDefault="00547235">
            <w:pPr>
              <w:ind w:left="135"/>
            </w:pPr>
            <w:r>
              <w:rPr>
                <w:rFonts w:ascii="Times New Roman" w:hAnsi="Times New Roman"/>
                <w:b/>
                <w:color w:val="000000"/>
                <w:sz w:val="24"/>
              </w:rPr>
              <w:t xml:space="preserve">№ п/п </w:t>
            </w:r>
          </w:p>
          <w:p w14:paraId="1F2FE9FB" w14:textId="77777777" w:rsidR="00D45CE0" w:rsidRDefault="00D45CE0">
            <w:pPr>
              <w:ind w:left="135"/>
            </w:pPr>
          </w:p>
        </w:tc>
        <w:tc>
          <w:tcPr>
            <w:tcW w:w="4136" w:type="dxa"/>
            <w:vMerge w:val="restart"/>
          </w:tcPr>
          <w:p w14:paraId="0C2FFD15" w14:textId="77777777" w:rsidR="00D45CE0" w:rsidRDefault="00547235">
            <w:pPr>
              <w:ind w:left="135"/>
            </w:pPr>
            <w:r>
              <w:rPr>
                <w:rFonts w:ascii="Times New Roman" w:hAnsi="Times New Roman"/>
                <w:b/>
                <w:color w:val="000000"/>
                <w:sz w:val="24"/>
              </w:rPr>
              <w:t xml:space="preserve">Тема урока </w:t>
            </w:r>
          </w:p>
          <w:p w14:paraId="280CB944" w14:textId="77777777" w:rsidR="00D45CE0" w:rsidRDefault="00D45CE0">
            <w:pPr>
              <w:ind w:left="135"/>
            </w:pPr>
          </w:p>
        </w:tc>
        <w:tc>
          <w:tcPr>
            <w:tcW w:w="0" w:type="auto"/>
            <w:gridSpan w:val="3"/>
          </w:tcPr>
          <w:p w14:paraId="0B2C26BF" w14:textId="77777777" w:rsidR="00D45CE0" w:rsidRDefault="00547235">
            <w:r>
              <w:rPr>
                <w:rFonts w:ascii="Times New Roman" w:hAnsi="Times New Roman"/>
                <w:b/>
                <w:color w:val="000000"/>
                <w:sz w:val="24"/>
              </w:rPr>
              <w:t>Количество часов</w:t>
            </w:r>
          </w:p>
        </w:tc>
        <w:tc>
          <w:tcPr>
            <w:tcW w:w="1059" w:type="dxa"/>
            <w:vMerge w:val="restart"/>
          </w:tcPr>
          <w:p w14:paraId="37D713FA" w14:textId="77777777" w:rsidR="00D45CE0" w:rsidRDefault="00547235">
            <w:pPr>
              <w:ind w:left="135"/>
            </w:pPr>
            <w:r>
              <w:rPr>
                <w:rFonts w:ascii="Times New Roman" w:hAnsi="Times New Roman"/>
                <w:b/>
                <w:color w:val="000000"/>
                <w:sz w:val="24"/>
              </w:rPr>
              <w:t xml:space="preserve">Дата изучения </w:t>
            </w:r>
          </w:p>
          <w:p w14:paraId="51262633" w14:textId="77777777" w:rsidR="00D45CE0" w:rsidRDefault="00D45CE0">
            <w:pPr>
              <w:ind w:left="135"/>
            </w:pPr>
          </w:p>
        </w:tc>
        <w:tc>
          <w:tcPr>
            <w:tcW w:w="1856" w:type="dxa"/>
            <w:vMerge w:val="restart"/>
          </w:tcPr>
          <w:p w14:paraId="3F945E33" w14:textId="77777777" w:rsidR="00D45CE0" w:rsidRDefault="00547235">
            <w:pPr>
              <w:ind w:left="135"/>
            </w:pPr>
            <w:r>
              <w:rPr>
                <w:rFonts w:ascii="Times New Roman" w:hAnsi="Times New Roman"/>
                <w:b/>
                <w:color w:val="000000"/>
                <w:sz w:val="24"/>
              </w:rPr>
              <w:t xml:space="preserve">Электронные цифровые образовательные ресурсы </w:t>
            </w:r>
          </w:p>
          <w:p w14:paraId="39EEA50B" w14:textId="77777777" w:rsidR="00D45CE0" w:rsidRDefault="00D45CE0">
            <w:pPr>
              <w:ind w:left="135"/>
            </w:pPr>
          </w:p>
        </w:tc>
      </w:tr>
      <w:tr w:rsidR="00D45CE0" w14:paraId="5B6F9E5E" w14:textId="77777777" w:rsidTr="00F441C3">
        <w:trPr>
          <w:trHeight w:val="144"/>
        </w:trPr>
        <w:tc>
          <w:tcPr>
            <w:tcW w:w="0" w:type="auto"/>
            <w:vMerge/>
          </w:tcPr>
          <w:p w14:paraId="5A28B9B1" w14:textId="77777777" w:rsidR="00D45CE0" w:rsidRDefault="00D45CE0"/>
        </w:tc>
        <w:tc>
          <w:tcPr>
            <w:tcW w:w="0" w:type="auto"/>
            <w:vMerge/>
          </w:tcPr>
          <w:p w14:paraId="6768B342" w14:textId="77777777" w:rsidR="00D45CE0" w:rsidRDefault="00D45CE0"/>
        </w:tc>
        <w:tc>
          <w:tcPr>
            <w:tcW w:w="726" w:type="dxa"/>
          </w:tcPr>
          <w:p w14:paraId="36B1E3C3" w14:textId="77777777" w:rsidR="00D45CE0" w:rsidRDefault="00547235">
            <w:pPr>
              <w:ind w:left="135"/>
            </w:pPr>
            <w:r>
              <w:rPr>
                <w:rFonts w:ascii="Times New Roman" w:hAnsi="Times New Roman"/>
                <w:b/>
                <w:color w:val="000000"/>
                <w:sz w:val="24"/>
              </w:rPr>
              <w:t xml:space="preserve">Всего </w:t>
            </w:r>
          </w:p>
          <w:p w14:paraId="617B822F" w14:textId="77777777" w:rsidR="00D45CE0" w:rsidRDefault="00D45CE0">
            <w:pPr>
              <w:ind w:left="135"/>
            </w:pPr>
          </w:p>
        </w:tc>
        <w:tc>
          <w:tcPr>
            <w:tcW w:w="1408" w:type="dxa"/>
          </w:tcPr>
          <w:p w14:paraId="5A3E36D0" w14:textId="77777777" w:rsidR="00D45CE0" w:rsidRDefault="00547235">
            <w:pPr>
              <w:ind w:left="135"/>
            </w:pPr>
            <w:r>
              <w:rPr>
                <w:rFonts w:ascii="Times New Roman" w:hAnsi="Times New Roman"/>
                <w:b/>
                <w:color w:val="000000"/>
                <w:sz w:val="24"/>
              </w:rPr>
              <w:t xml:space="preserve">Контрольные работы </w:t>
            </w:r>
          </w:p>
          <w:p w14:paraId="1FC9BF6D" w14:textId="77777777" w:rsidR="00D45CE0" w:rsidRDefault="00D45CE0">
            <w:pPr>
              <w:ind w:left="135"/>
            </w:pPr>
          </w:p>
        </w:tc>
        <w:tc>
          <w:tcPr>
            <w:tcW w:w="1515" w:type="dxa"/>
          </w:tcPr>
          <w:p w14:paraId="19C187B9" w14:textId="77777777" w:rsidR="00D45CE0" w:rsidRDefault="00547235">
            <w:pPr>
              <w:ind w:left="135"/>
            </w:pPr>
            <w:r>
              <w:rPr>
                <w:rFonts w:ascii="Times New Roman" w:hAnsi="Times New Roman"/>
                <w:b/>
                <w:color w:val="000000"/>
                <w:sz w:val="24"/>
              </w:rPr>
              <w:t xml:space="preserve">Практические работы </w:t>
            </w:r>
          </w:p>
          <w:p w14:paraId="308096DB" w14:textId="77777777" w:rsidR="00D45CE0" w:rsidRDefault="00D45CE0">
            <w:pPr>
              <w:ind w:left="135"/>
            </w:pPr>
          </w:p>
        </w:tc>
        <w:tc>
          <w:tcPr>
            <w:tcW w:w="0" w:type="auto"/>
            <w:vMerge/>
          </w:tcPr>
          <w:p w14:paraId="50281072" w14:textId="77777777" w:rsidR="00D45CE0" w:rsidRDefault="00D45CE0"/>
        </w:tc>
        <w:tc>
          <w:tcPr>
            <w:tcW w:w="0" w:type="auto"/>
            <w:vMerge/>
          </w:tcPr>
          <w:p w14:paraId="2C0BCACB" w14:textId="77777777" w:rsidR="00D45CE0" w:rsidRDefault="00D45CE0"/>
        </w:tc>
      </w:tr>
      <w:tr w:rsidR="00D45CE0" w14:paraId="5D2D50A0" w14:textId="77777777" w:rsidTr="00F441C3">
        <w:trPr>
          <w:trHeight w:val="144"/>
        </w:trPr>
        <w:tc>
          <w:tcPr>
            <w:tcW w:w="317" w:type="dxa"/>
          </w:tcPr>
          <w:p w14:paraId="641B6712" w14:textId="77777777" w:rsidR="00D45CE0" w:rsidRDefault="00547235">
            <w:r>
              <w:rPr>
                <w:rFonts w:ascii="Times New Roman" w:hAnsi="Times New Roman"/>
                <w:color w:val="000000"/>
                <w:sz w:val="24"/>
              </w:rPr>
              <w:t>1</w:t>
            </w:r>
          </w:p>
        </w:tc>
        <w:tc>
          <w:tcPr>
            <w:tcW w:w="4136" w:type="dxa"/>
          </w:tcPr>
          <w:p w14:paraId="0A4DFF19" w14:textId="77777777" w:rsidR="00D45CE0" w:rsidRPr="00424874" w:rsidRDefault="00547235">
            <w:pPr>
              <w:ind w:left="135"/>
              <w:rPr>
                <w:lang w:val="ru-RU"/>
              </w:rPr>
            </w:pPr>
            <w:r w:rsidRPr="00424874">
              <w:rPr>
                <w:rFonts w:ascii="Times New Roman" w:hAnsi="Times New Roman"/>
                <w:color w:val="000000"/>
                <w:sz w:val="24"/>
                <w:lang w:val="ru-RU"/>
              </w:rPr>
              <w:t>Химический элемент. Атом. Электронная конфигурация атомов</w:t>
            </w:r>
          </w:p>
        </w:tc>
        <w:tc>
          <w:tcPr>
            <w:tcW w:w="726" w:type="dxa"/>
          </w:tcPr>
          <w:p w14:paraId="6D40289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5161FFC6" w14:textId="77777777" w:rsidR="00D45CE0" w:rsidRDefault="00D45CE0">
            <w:pPr>
              <w:ind w:left="135"/>
              <w:jc w:val="center"/>
            </w:pPr>
          </w:p>
        </w:tc>
        <w:tc>
          <w:tcPr>
            <w:tcW w:w="1515" w:type="dxa"/>
          </w:tcPr>
          <w:p w14:paraId="379E1D61" w14:textId="77777777" w:rsidR="00D45CE0" w:rsidRDefault="00D45CE0">
            <w:pPr>
              <w:ind w:left="135"/>
              <w:jc w:val="center"/>
            </w:pPr>
          </w:p>
        </w:tc>
        <w:tc>
          <w:tcPr>
            <w:tcW w:w="1059" w:type="dxa"/>
          </w:tcPr>
          <w:p w14:paraId="47D9F2E5" w14:textId="77777777" w:rsidR="00D45CE0" w:rsidRDefault="00D45CE0">
            <w:pPr>
              <w:ind w:left="135"/>
            </w:pPr>
          </w:p>
        </w:tc>
        <w:tc>
          <w:tcPr>
            <w:tcW w:w="1856" w:type="dxa"/>
          </w:tcPr>
          <w:p w14:paraId="0F48212C" w14:textId="77777777" w:rsidR="00D45CE0" w:rsidRDefault="00D45CE0">
            <w:pPr>
              <w:ind w:left="135"/>
            </w:pPr>
          </w:p>
        </w:tc>
      </w:tr>
      <w:tr w:rsidR="00D45CE0" w14:paraId="17427E58" w14:textId="77777777" w:rsidTr="00F441C3">
        <w:trPr>
          <w:trHeight w:val="144"/>
        </w:trPr>
        <w:tc>
          <w:tcPr>
            <w:tcW w:w="317" w:type="dxa"/>
          </w:tcPr>
          <w:p w14:paraId="2E7AFA72" w14:textId="77777777" w:rsidR="00D45CE0" w:rsidRDefault="00547235">
            <w:r>
              <w:rPr>
                <w:rFonts w:ascii="Times New Roman" w:hAnsi="Times New Roman"/>
                <w:color w:val="000000"/>
                <w:sz w:val="24"/>
              </w:rPr>
              <w:t>2</w:t>
            </w:r>
          </w:p>
        </w:tc>
        <w:tc>
          <w:tcPr>
            <w:tcW w:w="4136" w:type="dxa"/>
          </w:tcPr>
          <w:p w14:paraId="3EE6A59B" w14:textId="77777777" w:rsidR="00D45CE0" w:rsidRPr="00424874" w:rsidRDefault="00547235">
            <w:pPr>
              <w:ind w:left="135"/>
              <w:rPr>
                <w:lang w:val="ru-RU"/>
              </w:rPr>
            </w:pPr>
            <w:r w:rsidRPr="00424874">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Pr>
          <w:p w14:paraId="316BFC02"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16AFA442" w14:textId="77777777" w:rsidR="00D45CE0" w:rsidRDefault="00D45CE0">
            <w:pPr>
              <w:ind w:left="135"/>
              <w:jc w:val="center"/>
            </w:pPr>
          </w:p>
        </w:tc>
        <w:tc>
          <w:tcPr>
            <w:tcW w:w="1515" w:type="dxa"/>
          </w:tcPr>
          <w:p w14:paraId="6B3D2F0C" w14:textId="77777777" w:rsidR="00D45CE0" w:rsidRDefault="00D45CE0">
            <w:pPr>
              <w:ind w:left="135"/>
              <w:jc w:val="center"/>
            </w:pPr>
          </w:p>
        </w:tc>
        <w:tc>
          <w:tcPr>
            <w:tcW w:w="1059" w:type="dxa"/>
          </w:tcPr>
          <w:p w14:paraId="2542CC9B" w14:textId="77777777" w:rsidR="00D45CE0" w:rsidRDefault="00D45CE0">
            <w:pPr>
              <w:ind w:left="135"/>
            </w:pPr>
          </w:p>
        </w:tc>
        <w:tc>
          <w:tcPr>
            <w:tcW w:w="1856" w:type="dxa"/>
          </w:tcPr>
          <w:p w14:paraId="0EB029DB" w14:textId="77777777" w:rsidR="00D45CE0" w:rsidRDefault="00D45CE0">
            <w:pPr>
              <w:ind w:left="135"/>
            </w:pPr>
          </w:p>
        </w:tc>
      </w:tr>
      <w:tr w:rsidR="00D45CE0" w14:paraId="4B9E59BE" w14:textId="77777777" w:rsidTr="00F441C3">
        <w:trPr>
          <w:trHeight w:val="144"/>
        </w:trPr>
        <w:tc>
          <w:tcPr>
            <w:tcW w:w="317" w:type="dxa"/>
          </w:tcPr>
          <w:p w14:paraId="6CF5A9E4" w14:textId="77777777" w:rsidR="00D45CE0" w:rsidRDefault="00547235">
            <w:r>
              <w:rPr>
                <w:rFonts w:ascii="Times New Roman" w:hAnsi="Times New Roman"/>
                <w:color w:val="000000"/>
                <w:sz w:val="24"/>
              </w:rPr>
              <w:t>3</w:t>
            </w:r>
          </w:p>
        </w:tc>
        <w:tc>
          <w:tcPr>
            <w:tcW w:w="4136" w:type="dxa"/>
          </w:tcPr>
          <w:p w14:paraId="27838B50" w14:textId="77777777" w:rsidR="00D45CE0" w:rsidRPr="00424874" w:rsidRDefault="00547235">
            <w:pPr>
              <w:ind w:left="135"/>
              <w:rPr>
                <w:lang w:val="ru-RU"/>
              </w:rPr>
            </w:pPr>
            <w:r w:rsidRPr="00424874">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Pr>
          <w:p w14:paraId="7C843CB9"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781A7C0A" w14:textId="77777777" w:rsidR="00D45CE0" w:rsidRDefault="00D45CE0">
            <w:pPr>
              <w:ind w:left="135"/>
              <w:jc w:val="center"/>
            </w:pPr>
          </w:p>
        </w:tc>
        <w:tc>
          <w:tcPr>
            <w:tcW w:w="1515" w:type="dxa"/>
          </w:tcPr>
          <w:p w14:paraId="2B158F22" w14:textId="77777777" w:rsidR="00D45CE0" w:rsidRDefault="00D45CE0">
            <w:pPr>
              <w:ind w:left="135"/>
              <w:jc w:val="center"/>
            </w:pPr>
          </w:p>
        </w:tc>
        <w:tc>
          <w:tcPr>
            <w:tcW w:w="1059" w:type="dxa"/>
          </w:tcPr>
          <w:p w14:paraId="7520DCCC" w14:textId="77777777" w:rsidR="00D45CE0" w:rsidRDefault="00D45CE0">
            <w:pPr>
              <w:ind w:left="135"/>
            </w:pPr>
          </w:p>
        </w:tc>
        <w:tc>
          <w:tcPr>
            <w:tcW w:w="1856" w:type="dxa"/>
          </w:tcPr>
          <w:p w14:paraId="08C368F6" w14:textId="77777777" w:rsidR="00D45CE0" w:rsidRDefault="00D45CE0">
            <w:pPr>
              <w:ind w:left="135"/>
            </w:pPr>
          </w:p>
        </w:tc>
      </w:tr>
      <w:tr w:rsidR="00D45CE0" w14:paraId="4709A9D8" w14:textId="77777777" w:rsidTr="00F441C3">
        <w:trPr>
          <w:trHeight w:val="144"/>
        </w:trPr>
        <w:tc>
          <w:tcPr>
            <w:tcW w:w="317" w:type="dxa"/>
          </w:tcPr>
          <w:p w14:paraId="14E5A697" w14:textId="77777777" w:rsidR="00D45CE0" w:rsidRDefault="00547235">
            <w:r>
              <w:rPr>
                <w:rFonts w:ascii="Times New Roman" w:hAnsi="Times New Roman"/>
                <w:color w:val="000000"/>
                <w:sz w:val="24"/>
              </w:rPr>
              <w:t>4</w:t>
            </w:r>
          </w:p>
        </w:tc>
        <w:tc>
          <w:tcPr>
            <w:tcW w:w="4136" w:type="dxa"/>
          </w:tcPr>
          <w:p w14:paraId="4934BD28" w14:textId="77777777" w:rsidR="00D45CE0" w:rsidRDefault="00547235">
            <w:pPr>
              <w:ind w:left="135"/>
            </w:pPr>
            <w:r w:rsidRPr="00424874">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Pr>
          <w:p w14:paraId="07497A42" w14:textId="77777777" w:rsidR="00D45CE0" w:rsidRDefault="00547235">
            <w:pPr>
              <w:ind w:left="135"/>
              <w:jc w:val="center"/>
            </w:pPr>
            <w:r>
              <w:rPr>
                <w:rFonts w:ascii="Times New Roman" w:hAnsi="Times New Roman"/>
                <w:color w:val="000000"/>
                <w:sz w:val="24"/>
              </w:rPr>
              <w:t xml:space="preserve"> 1 </w:t>
            </w:r>
          </w:p>
        </w:tc>
        <w:tc>
          <w:tcPr>
            <w:tcW w:w="1408" w:type="dxa"/>
          </w:tcPr>
          <w:p w14:paraId="28E3D779" w14:textId="77777777" w:rsidR="00D45CE0" w:rsidRDefault="00D45CE0">
            <w:pPr>
              <w:ind w:left="135"/>
              <w:jc w:val="center"/>
            </w:pPr>
          </w:p>
        </w:tc>
        <w:tc>
          <w:tcPr>
            <w:tcW w:w="1515" w:type="dxa"/>
          </w:tcPr>
          <w:p w14:paraId="47CDF7DA" w14:textId="77777777" w:rsidR="00D45CE0" w:rsidRDefault="00D45CE0">
            <w:pPr>
              <w:ind w:left="135"/>
              <w:jc w:val="center"/>
            </w:pPr>
          </w:p>
        </w:tc>
        <w:tc>
          <w:tcPr>
            <w:tcW w:w="1059" w:type="dxa"/>
          </w:tcPr>
          <w:p w14:paraId="43AA3731" w14:textId="77777777" w:rsidR="00D45CE0" w:rsidRDefault="00D45CE0">
            <w:pPr>
              <w:ind w:left="135"/>
            </w:pPr>
          </w:p>
        </w:tc>
        <w:tc>
          <w:tcPr>
            <w:tcW w:w="1856" w:type="dxa"/>
          </w:tcPr>
          <w:p w14:paraId="74143A33" w14:textId="77777777" w:rsidR="00D45CE0" w:rsidRDefault="00D45CE0">
            <w:pPr>
              <w:ind w:left="135"/>
            </w:pPr>
          </w:p>
        </w:tc>
      </w:tr>
      <w:tr w:rsidR="00D45CE0" w14:paraId="65FCBFB9" w14:textId="77777777" w:rsidTr="00F441C3">
        <w:trPr>
          <w:trHeight w:val="144"/>
        </w:trPr>
        <w:tc>
          <w:tcPr>
            <w:tcW w:w="317" w:type="dxa"/>
          </w:tcPr>
          <w:p w14:paraId="58C58BEC" w14:textId="77777777" w:rsidR="00D45CE0" w:rsidRDefault="00547235">
            <w:r>
              <w:rPr>
                <w:rFonts w:ascii="Times New Roman" w:hAnsi="Times New Roman"/>
                <w:color w:val="000000"/>
                <w:sz w:val="24"/>
              </w:rPr>
              <w:t>5</w:t>
            </w:r>
          </w:p>
        </w:tc>
        <w:tc>
          <w:tcPr>
            <w:tcW w:w="4136" w:type="dxa"/>
          </w:tcPr>
          <w:p w14:paraId="2D95CF60" w14:textId="77777777" w:rsidR="00D45CE0" w:rsidRPr="00424874" w:rsidRDefault="00547235">
            <w:pPr>
              <w:ind w:left="135"/>
              <w:rPr>
                <w:lang w:val="ru-RU"/>
              </w:rPr>
            </w:pPr>
            <w:r w:rsidRPr="00424874">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Pr>
          <w:p w14:paraId="67416C44"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53E3571A" w14:textId="77777777" w:rsidR="00D45CE0" w:rsidRDefault="00D45CE0">
            <w:pPr>
              <w:ind w:left="135"/>
              <w:jc w:val="center"/>
            </w:pPr>
          </w:p>
        </w:tc>
        <w:tc>
          <w:tcPr>
            <w:tcW w:w="1515" w:type="dxa"/>
          </w:tcPr>
          <w:p w14:paraId="53915796" w14:textId="77777777" w:rsidR="00D45CE0" w:rsidRDefault="00D45CE0">
            <w:pPr>
              <w:ind w:left="135"/>
              <w:jc w:val="center"/>
            </w:pPr>
          </w:p>
        </w:tc>
        <w:tc>
          <w:tcPr>
            <w:tcW w:w="1059" w:type="dxa"/>
          </w:tcPr>
          <w:p w14:paraId="09D9F8DA" w14:textId="77777777" w:rsidR="00D45CE0" w:rsidRDefault="00D45CE0">
            <w:pPr>
              <w:ind w:left="135"/>
            </w:pPr>
          </w:p>
        </w:tc>
        <w:tc>
          <w:tcPr>
            <w:tcW w:w="1856" w:type="dxa"/>
          </w:tcPr>
          <w:p w14:paraId="0A2C7121" w14:textId="77777777" w:rsidR="00D45CE0" w:rsidRDefault="00D45CE0">
            <w:pPr>
              <w:ind w:left="135"/>
            </w:pPr>
          </w:p>
        </w:tc>
      </w:tr>
      <w:tr w:rsidR="00D45CE0" w14:paraId="152B0B39" w14:textId="77777777" w:rsidTr="00F441C3">
        <w:trPr>
          <w:trHeight w:val="144"/>
        </w:trPr>
        <w:tc>
          <w:tcPr>
            <w:tcW w:w="317" w:type="dxa"/>
          </w:tcPr>
          <w:p w14:paraId="2C541A03" w14:textId="77777777" w:rsidR="00D45CE0" w:rsidRDefault="00547235">
            <w:r>
              <w:rPr>
                <w:rFonts w:ascii="Times New Roman" w:hAnsi="Times New Roman"/>
                <w:color w:val="000000"/>
                <w:sz w:val="24"/>
              </w:rPr>
              <w:t>6</w:t>
            </w:r>
          </w:p>
        </w:tc>
        <w:tc>
          <w:tcPr>
            <w:tcW w:w="4136" w:type="dxa"/>
          </w:tcPr>
          <w:p w14:paraId="3176BDF5" w14:textId="77777777" w:rsidR="00D45CE0" w:rsidRPr="00424874" w:rsidRDefault="00547235">
            <w:pPr>
              <w:ind w:left="135"/>
              <w:rPr>
                <w:lang w:val="ru-RU"/>
              </w:rPr>
            </w:pPr>
            <w:r w:rsidRPr="00424874">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Pr>
          <w:p w14:paraId="336223D1"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5704CB29" w14:textId="77777777" w:rsidR="00D45CE0" w:rsidRDefault="00D45CE0">
            <w:pPr>
              <w:ind w:left="135"/>
              <w:jc w:val="center"/>
            </w:pPr>
          </w:p>
        </w:tc>
        <w:tc>
          <w:tcPr>
            <w:tcW w:w="1515" w:type="dxa"/>
          </w:tcPr>
          <w:p w14:paraId="6DF2D39C" w14:textId="77777777" w:rsidR="00D45CE0" w:rsidRDefault="00D45CE0">
            <w:pPr>
              <w:ind w:left="135"/>
              <w:jc w:val="center"/>
            </w:pPr>
          </w:p>
        </w:tc>
        <w:tc>
          <w:tcPr>
            <w:tcW w:w="1059" w:type="dxa"/>
          </w:tcPr>
          <w:p w14:paraId="17AD0135" w14:textId="77777777" w:rsidR="00D45CE0" w:rsidRDefault="00D45CE0">
            <w:pPr>
              <w:ind w:left="135"/>
            </w:pPr>
          </w:p>
        </w:tc>
        <w:tc>
          <w:tcPr>
            <w:tcW w:w="1856" w:type="dxa"/>
          </w:tcPr>
          <w:p w14:paraId="631419B4" w14:textId="77777777" w:rsidR="00D45CE0" w:rsidRDefault="00D45CE0">
            <w:pPr>
              <w:ind w:left="135"/>
            </w:pPr>
          </w:p>
        </w:tc>
      </w:tr>
      <w:tr w:rsidR="00D45CE0" w14:paraId="39D1D76A" w14:textId="77777777" w:rsidTr="00F441C3">
        <w:trPr>
          <w:trHeight w:val="144"/>
        </w:trPr>
        <w:tc>
          <w:tcPr>
            <w:tcW w:w="317" w:type="dxa"/>
          </w:tcPr>
          <w:p w14:paraId="2F5A54B6" w14:textId="77777777" w:rsidR="00D45CE0" w:rsidRDefault="00547235">
            <w:r>
              <w:rPr>
                <w:rFonts w:ascii="Times New Roman" w:hAnsi="Times New Roman"/>
                <w:color w:val="000000"/>
                <w:sz w:val="24"/>
              </w:rPr>
              <w:t>7</w:t>
            </w:r>
          </w:p>
        </w:tc>
        <w:tc>
          <w:tcPr>
            <w:tcW w:w="4136" w:type="dxa"/>
          </w:tcPr>
          <w:p w14:paraId="37709D23" w14:textId="77777777" w:rsidR="00D45CE0" w:rsidRPr="00424874" w:rsidRDefault="00547235">
            <w:pPr>
              <w:ind w:left="135"/>
              <w:rPr>
                <w:lang w:val="ru-RU"/>
              </w:rPr>
            </w:pPr>
            <w:r w:rsidRPr="00424874">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Pr>
          <w:p w14:paraId="76492B71"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7014852F" w14:textId="77777777" w:rsidR="00D45CE0" w:rsidRDefault="00D45CE0">
            <w:pPr>
              <w:ind w:left="135"/>
              <w:jc w:val="center"/>
            </w:pPr>
          </w:p>
        </w:tc>
        <w:tc>
          <w:tcPr>
            <w:tcW w:w="1515" w:type="dxa"/>
          </w:tcPr>
          <w:p w14:paraId="5E465515" w14:textId="77777777" w:rsidR="00D45CE0" w:rsidRDefault="00D45CE0">
            <w:pPr>
              <w:ind w:left="135"/>
              <w:jc w:val="center"/>
            </w:pPr>
          </w:p>
        </w:tc>
        <w:tc>
          <w:tcPr>
            <w:tcW w:w="1059" w:type="dxa"/>
          </w:tcPr>
          <w:p w14:paraId="4B3AEDF4" w14:textId="77777777" w:rsidR="00D45CE0" w:rsidRDefault="00D45CE0">
            <w:pPr>
              <w:ind w:left="135"/>
            </w:pPr>
          </w:p>
        </w:tc>
        <w:tc>
          <w:tcPr>
            <w:tcW w:w="1856" w:type="dxa"/>
          </w:tcPr>
          <w:p w14:paraId="2EC795FD" w14:textId="77777777" w:rsidR="00D45CE0" w:rsidRDefault="00D45CE0">
            <w:pPr>
              <w:ind w:left="135"/>
            </w:pPr>
          </w:p>
        </w:tc>
      </w:tr>
      <w:tr w:rsidR="00D45CE0" w14:paraId="477A67D8" w14:textId="77777777" w:rsidTr="00F441C3">
        <w:trPr>
          <w:trHeight w:val="144"/>
        </w:trPr>
        <w:tc>
          <w:tcPr>
            <w:tcW w:w="317" w:type="dxa"/>
          </w:tcPr>
          <w:p w14:paraId="4241C271" w14:textId="77777777" w:rsidR="00D45CE0" w:rsidRDefault="00547235">
            <w:r>
              <w:rPr>
                <w:rFonts w:ascii="Times New Roman" w:hAnsi="Times New Roman"/>
                <w:color w:val="000000"/>
                <w:sz w:val="24"/>
              </w:rPr>
              <w:t>8</w:t>
            </w:r>
          </w:p>
        </w:tc>
        <w:tc>
          <w:tcPr>
            <w:tcW w:w="4136" w:type="dxa"/>
          </w:tcPr>
          <w:p w14:paraId="6FCD4715" w14:textId="77777777" w:rsidR="00D45CE0" w:rsidRPr="00424874" w:rsidRDefault="00547235">
            <w:pPr>
              <w:ind w:left="135"/>
              <w:rPr>
                <w:lang w:val="ru-RU"/>
              </w:rPr>
            </w:pPr>
            <w:r w:rsidRPr="00424874">
              <w:rPr>
                <w:rFonts w:ascii="Times New Roman" w:hAnsi="Times New Roman"/>
                <w:color w:val="000000"/>
                <w:sz w:val="24"/>
                <w:lang w:val="ru-RU"/>
              </w:rPr>
              <w:t xml:space="preserve">Классификация химических реакций в неорганической и органической химии. </w:t>
            </w:r>
            <w:r w:rsidRPr="00424874">
              <w:rPr>
                <w:rFonts w:ascii="Times New Roman" w:hAnsi="Times New Roman"/>
                <w:color w:val="000000"/>
                <w:sz w:val="24"/>
                <w:lang w:val="ru-RU"/>
              </w:rPr>
              <w:lastRenderedPageBreak/>
              <w:t>Закон сохранения массы веществ; закон сохранения и превращения энергии при химических реакциях</w:t>
            </w:r>
          </w:p>
        </w:tc>
        <w:tc>
          <w:tcPr>
            <w:tcW w:w="726" w:type="dxa"/>
          </w:tcPr>
          <w:p w14:paraId="312CEF42" w14:textId="77777777" w:rsidR="00D45CE0" w:rsidRDefault="00547235">
            <w:pPr>
              <w:ind w:left="135"/>
              <w:jc w:val="center"/>
            </w:pPr>
            <w:r w:rsidRPr="004248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Pr>
          <w:p w14:paraId="23E38FEB" w14:textId="77777777" w:rsidR="00D45CE0" w:rsidRDefault="00D45CE0">
            <w:pPr>
              <w:ind w:left="135"/>
              <w:jc w:val="center"/>
            </w:pPr>
          </w:p>
        </w:tc>
        <w:tc>
          <w:tcPr>
            <w:tcW w:w="1515" w:type="dxa"/>
          </w:tcPr>
          <w:p w14:paraId="6C14F526" w14:textId="77777777" w:rsidR="00D45CE0" w:rsidRDefault="00D45CE0">
            <w:pPr>
              <w:ind w:left="135"/>
              <w:jc w:val="center"/>
            </w:pPr>
          </w:p>
        </w:tc>
        <w:tc>
          <w:tcPr>
            <w:tcW w:w="1059" w:type="dxa"/>
          </w:tcPr>
          <w:p w14:paraId="7B0D9748" w14:textId="77777777" w:rsidR="00D45CE0" w:rsidRDefault="00D45CE0">
            <w:pPr>
              <w:ind w:left="135"/>
            </w:pPr>
          </w:p>
        </w:tc>
        <w:tc>
          <w:tcPr>
            <w:tcW w:w="1856" w:type="dxa"/>
          </w:tcPr>
          <w:p w14:paraId="53719553" w14:textId="77777777" w:rsidR="00D45CE0" w:rsidRDefault="00D45CE0">
            <w:pPr>
              <w:ind w:left="135"/>
            </w:pPr>
          </w:p>
        </w:tc>
      </w:tr>
      <w:tr w:rsidR="00D45CE0" w14:paraId="24AAFADD" w14:textId="77777777" w:rsidTr="00F441C3">
        <w:trPr>
          <w:trHeight w:val="144"/>
        </w:trPr>
        <w:tc>
          <w:tcPr>
            <w:tcW w:w="317" w:type="dxa"/>
          </w:tcPr>
          <w:p w14:paraId="3DEEA961" w14:textId="77777777" w:rsidR="00D45CE0" w:rsidRDefault="00547235">
            <w:r>
              <w:rPr>
                <w:rFonts w:ascii="Times New Roman" w:hAnsi="Times New Roman"/>
                <w:color w:val="000000"/>
                <w:sz w:val="24"/>
              </w:rPr>
              <w:t>9</w:t>
            </w:r>
          </w:p>
        </w:tc>
        <w:tc>
          <w:tcPr>
            <w:tcW w:w="4136" w:type="dxa"/>
          </w:tcPr>
          <w:p w14:paraId="07E4B4E6" w14:textId="77777777" w:rsidR="00D45CE0" w:rsidRPr="00424874" w:rsidRDefault="00547235">
            <w:pPr>
              <w:ind w:left="135"/>
              <w:rPr>
                <w:lang w:val="ru-RU"/>
              </w:rPr>
            </w:pPr>
            <w:r w:rsidRPr="00424874">
              <w:rPr>
                <w:rFonts w:ascii="Times New Roman" w:hAnsi="Times New Roman"/>
                <w:color w:val="000000"/>
                <w:sz w:val="24"/>
                <w:lang w:val="ru-RU"/>
              </w:rPr>
              <w:t>Скорость реакции. Обратимые реакции. Химическое равновесие</w:t>
            </w:r>
          </w:p>
        </w:tc>
        <w:tc>
          <w:tcPr>
            <w:tcW w:w="726" w:type="dxa"/>
          </w:tcPr>
          <w:p w14:paraId="6BFC9A0B"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54AE8491" w14:textId="77777777" w:rsidR="00D45CE0" w:rsidRDefault="00D45CE0">
            <w:pPr>
              <w:ind w:left="135"/>
              <w:jc w:val="center"/>
            </w:pPr>
          </w:p>
        </w:tc>
        <w:tc>
          <w:tcPr>
            <w:tcW w:w="1515" w:type="dxa"/>
          </w:tcPr>
          <w:p w14:paraId="46209028" w14:textId="77777777" w:rsidR="00D45CE0" w:rsidRDefault="00D45CE0">
            <w:pPr>
              <w:ind w:left="135"/>
              <w:jc w:val="center"/>
            </w:pPr>
          </w:p>
        </w:tc>
        <w:tc>
          <w:tcPr>
            <w:tcW w:w="1059" w:type="dxa"/>
          </w:tcPr>
          <w:p w14:paraId="6A47346E" w14:textId="77777777" w:rsidR="00D45CE0" w:rsidRDefault="00D45CE0">
            <w:pPr>
              <w:ind w:left="135"/>
            </w:pPr>
          </w:p>
        </w:tc>
        <w:tc>
          <w:tcPr>
            <w:tcW w:w="1856" w:type="dxa"/>
          </w:tcPr>
          <w:p w14:paraId="48B3615D" w14:textId="77777777" w:rsidR="00D45CE0" w:rsidRDefault="00D45CE0">
            <w:pPr>
              <w:ind w:left="135"/>
            </w:pPr>
          </w:p>
        </w:tc>
      </w:tr>
      <w:tr w:rsidR="00D45CE0" w14:paraId="761E6AAE" w14:textId="77777777" w:rsidTr="00F441C3">
        <w:trPr>
          <w:trHeight w:val="144"/>
        </w:trPr>
        <w:tc>
          <w:tcPr>
            <w:tcW w:w="317" w:type="dxa"/>
          </w:tcPr>
          <w:p w14:paraId="4E66AE1A" w14:textId="77777777" w:rsidR="00D45CE0" w:rsidRDefault="00547235">
            <w:r>
              <w:rPr>
                <w:rFonts w:ascii="Times New Roman" w:hAnsi="Times New Roman"/>
                <w:color w:val="000000"/>
                <w:sz w:val="24"/>
              </w:rPr>
              <w:t>10</w:t>
            </w:r>
          </w:p>
        </w:tc>
        <w:tc>
          <w:tcPr>
            <w:tcW w:w="4136" w:type="dxa"/>
          </w:tcPr>
          <w:p w14:paraId="5431EFAA" w14:textId="77777777" w:rsidR="00D45CE0" w:rsidRPr="00424874" w:rsidRDefault="00547235">
            <w:pPr>
              <w:ind w:left="135"/>
              <w:rPr>
                <w:lang w:val="ru-RU"/>
              </w:rPr>
            </w:pPr>
            <w:r w:rsidRPr="00424874">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Pr>
          <w:p w14:paraId="1AC42CE5"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72FB0263" w14:textId="77777777" w:rsidR="00D45CE0" w:rsidRDefault="00D45CE0">
            <w:pPr>
              <w:ind w:left="135"/>
              <w:jc w:val="center"/>
            </w:pPr>
          </w:p>
        </w:tc>
        <w:tc>
          <w:tcPr>
            <w:tcW w:w="1515" w:type="dxa"/>
          </w:tcPr>
          <w:p w14:paraId="22978ED2" w14:textId="77777777" w:rsidR="00D45CE0" w:rsidRDefault="00547235">
            <w:pPr>
              <w:ind w:left="135"/>
              <w:jc w:val="center"/>
            </w:pPr>
            <w:r>
              <w:rPr>
                <w:rFonts w:ascii="Times New Roman" w:hAnsi="Times New Roman"/>
                <w:color w:val="000000"/>
                <w:sz w:val="24"/>
              </w:rPr>
              <w:t xml:space="preserve"> 1 </w:t>
            </w:r>
          </w:p>
        </w:tc>
        <w:tc>
          <w:tcPr>
            <w:tcW w:w="1059" w:type="dxa"/>
          </w:tcPr>
          <w:p w14:paraId="2B4ED5B3" w14:textId="77777777" w:rsidR="00D45CE0" w:rsidRDefault="00D45CE0">
            <w:pPr>
              <w:ind w:left="135"/>
            </w:pPr>
          </w:p>
        </w:tc>
        <w:tc>
          <w:tcPr>
            <w:tcW w:w="1856" w:type="dxa"/>
          </w:tcPr>
          <w:p w14:paraId="0A68EB7A" w14:textId="77777777" w:rsidR="00D45CE0" w:rsidRDefault="00D45CE0">
            <w:pPr>
              <w:ind w:left="135"/>
            </w:pPr>
          </w:p>
        </w:tc>
      </w:tr>
      <w:tr w:rsidR="00D45CE0" w14:paraId="2D5493EC" w14:textId="77777777" w:rsidTr="00F441C3">
        <w:trPr>
          <w:trHeight w:val="144"/>
        </w:trPr>
        <w:tc>
          <w:tcPr>
            <w:tcW w:w="317" w:type="dxa"/>
          </w:tcPr>
          <w:p w14:paraId="07EF7A5E" w14:textId="77777777" w:rsidR="00D45CE0" w:rsidRDefault="00547235">
            <w:r>
              <w:rPr>
                <w:rFonts w:ascii="Times New Roman" w:hAnsi="Times New Roman"/>
                <w:color w:val="000000"/>
                <w:sz w:val="24"/>
              </w:rPr>
              <w:t>11</w:t>
            </w:r>
          </w:p>
        </w:tc>
        <w:tc>
          <w:tcPr>
            <w:tcW w:w="4136" w:type="dxa"/>
          </w:tcPr>
          <w:p w14:paraId="09362405" w14:textId="77777777" w:rsidR="00D45CE0" w:rsidRDefault="00547235">
            <w:pPr>
              <w:ind w:left="135"/>
            </w:pPr>
            <w:r w:rsidRPr="00424874">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424874">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Pr>
          <w:p w14:paraId="7D108C4F" w14:textId="77777777" w:rsidR="00D45CE0" w:rsidRDefault="00547235">
            <w:pPr>
              <w:ind w:left="135"/>
              <w:jc w:val="center"/>
            </w:pPr>
            <w:r>
              <w:rPr>
                <w:rFonts w:ascii="Times New Roman" w:hAnsi="Times New Roman"/>
                <w:color w:val="000000"/>
                <w:sz w:val="24"/>
              </w:rPr>
              <w:t xml:space="preserve"> 1 </w:t>
            </w:r>
          </w:p>
        </w:tc>
        <w:tc>
          <w:tcPr>
            <w:tcW w:w="1408" w:type="dxa"/>
          </w:tcPr>
          <w:p w14:paraId="7EE3B140" w14:textId="77777777" w:rsidR="00D45CE0" w:rsidRDefault="00D45CE0">
            <w:pPr>
              <w:ind w:left="135"/>
              <w:jc w:val="center"/>
            </w:pPr>
          </w:p>
        </w:tc>
        <w:tc>
          <w:tcPr>
            <w:tcW w:w="1515" w:type="dxa"/>
          </w:tcPr>
          <w:p w14:paraId="0013DC84" w14:textId="77777777" w:rsidR="00D45CE0" w:rsidRDefault="00D45CE0">
            <w:pPr>
              <w:ind w:left="135"/>
              <w:jc w:val="center"/>
            </w:pPr>
          </w:p>
        </w:tc>
        <w:tc>
          <w:tcPr>
            <w:tcW w:w="1059" w:type="dxa"/>
          </w:tcPr>
          <w:p w14:paraId="14FF5599" w14:textId="77777777" w:rsidR="00D45CE0" w:rsidRDefault="00D45CE0">
            <w:pPr>
              <w:ind w:left="135"/>
            </w:pPr>
          </w:p>
        </w:tc>
        <w:tc>
          <w:tcPr>
            <w:tcW w:w="1856" w:type="dxa"/>
          </w:tcPr>
          <w:p w14:paraId="2283976A" w14:textId="77777777" w:rsidR="00D45CE0" w:rsidRDefault="00D45CE0">
            <w:pPr>
              <w:ind w:left="135"/>
            </w:pPr>
          </w:p>
        </w:tc>
      </w:tr>
      <w:tr w:rsidR="00D45CE0" w14:paraId="2789CEA9" w14:textId="77777777" w:rsidTr="00F441C3">
        <w:trPr>
          <w:trHeight w:val="144"/>
        </w:trPr>
        <w:tc>
          <w:tcPr>
            <w:tcW w:w="317" w:type="dxa"/>
          </w:tcPr>
          <w:p w14:paraId="20BB80E7" w14:textId="77777777" w:rsidR="00D45CE0" w:rsidRDefault="00547235">
            <w:r>
              <w:rPr>
                <w:rFonts w:ascii="Times New Roman" w:hAnsi="Times New Roman"/>
                <w:color w:val="000000"/>
                <w:sz w:val="24"/>
              </w:rPr>
              <w:t>12</w:t>
            </w:r>
          </w:p>
        </w:tc>
        <w:tc>
          <w:tcPr>
            <w:tcW w:w="4136" w:type="dxa"/>
          </w:tcPr>
          <w:p w14:paraId="544CF249" w14:textId="77777777" w:rsidR="00D45CE0" w:rsidRPr="00424874" w:rsidRDefault="00547235">
            <w:pPr>
              <w:ind w:left="135"/>
              <w:rPr>
                <w:lang w:val="ru-RU"/>
              </w:rPr>
            </w:pPr>
            <w:r w:rsidRPr="00424874">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Pr>
          <w:p w14:paraId="26F7C897"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0AD71C2E" w14:textId="77777777" w:rsidR="00D45CE0" w:rsidRDefault="00D45CE0">
            <w:pPr>
              <w:ind w:left="135"/>
              <w:jc w:val="center"/>
            </w:pPr>
          </w:p>
        </w:tc>
        <w:tc>
          <w:tcPr>
            <w:tcW w:w="1515" w:type="dxa"/>
          </w:tcPr>
          <w:p w14:paraId="7960C396" w14:textId="77777777" w:rsidR="00D45CE0" w:rsidRDefault="00D45CE0">
            <w:pPr>
              <w:ind w:left="135"/>
              <w:jc w:val="center"/>
            </w:pPr>
          </w:p>
        </w:tc>
        <w:tc>
          <w:tcPr>
            <w:tcW w:w="1059" w:type="dxa"/>
          </w:tcPr>
          <w:p w14:paraId="103C3826" w14:textId="77777777" w:rsidR="00D45CE0" w:rsidRDefault="00D45CE0">
            <w:pPr>
              <w:ind w:left="135"/>
            </w:pPr>
          </w:p>
        </w:tc>
        <w:tc>
          <w:tcPr>
            <w:tcW w:w="1856" w:type="dxa"/>
          </w:tcPr>
          <w:p w14:paraId="7142B795" w14:textId="77777777" w:rsidR="00D45CE0" w:rsidRDefault="00D45CE0">
            <w:pPr>
              <w:ind w:left="135"/>
            </w:pPr>
          </w:p>
        </w:tc>
      </w:tr>
      <w:tr w:rsidR="00D45CE0" w14:paraId="3DDAAC5C" w14:textId="77777777" w:rsidTr="00F441C3">
        <w:trPr>
          <w:trHeight w:val="144"/>
        </w:trPr>
        <w:tc>
          <w:tcPr>
            <w:tcW w:w="317" w:type="dxa"/>
          </w:tcPr>
          <w:p w14:paraId="6CC9E2DD" w14:textId="77777777" w:rsidR="00D45CE0" w:rsidRDefault="00547235">
            <w:r>
              <w:rPr>
                <w:rFonts w:ascii="Times New Roman" w:hAnsi="Times New Roman"/>
                <w:color w:val="000000"/>
                <w:sz w:val="24"/>
              </w:rPr>
              <w:t>13</w:t>
            </w:r>
          </w:p>
        </w:tc>
        <w:tc>
          <w:tcPr>
            <w:tcW w:w="4136" w:type="dxa"/>
          </w:tcPr>
          <w:p w14:paraId="18111E57" w14:textId="77777777" w:rsidR="00D45CE0" w:rsidRPr="00424874" w:rsidRDefault="00547235">
            <w:pPr>
              <w:ind w:left="135"/>
              <w:rPr>
                <w:lang w:val="ru-RU"/>
              </w:rPr>
            </w:pPr>
            <w:r w:rsidRPr="00424874">
              <w:rPr>
                <w:rFonts w:ascii="Times New Roman" w:hAnsi="Times New Roman"/>
                <w:color w:val="000000"/>
                <w:sz w:val="24"/>
                <w:lang w:val="ru-RU"/>
              </w:rPr>
              <w:t>Контрольная работа по разделу «Теоретические основы химии»</w:t>
            </w:r>
          </w:p>
        </w:tc>
        <w:tc>
          <w:tcPr>
            <w:tcW w:w="726" w:type="dxa"/>
          </w:tcPr>
          <w:p w14:paraId="63C5B25D"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325893EB" w14:textId="77777777" w:rsidR="00D45CE0" w:rsidRDefault="00547235">
            <w:pPr>
              <w:ind w:left="135"/>
              <w:jc w:val="center"/>
            </w:pPr>
            <w:r>
              <w:rPr>
                <w:rFonts w:ascii="Times New Roman" w:hAnsi="Times New Roman"/>
                <w:color w:val="000000"/>
                <w:sz w:val="24"/>
              </w:rPr>
              <w:t xml:space="preserve"> 1 </w:t>
            </w:r>
          </w:p>
        </w:tc>
        <w:tc>
          <w:tcPr>
            <w:tcW w:w="1515" w:type="dxa"/>
          </w:tcPr>
          <w:p w14:paraId="0B2F7B10" w14:textId="77777777" w:rsidR="00D45CE0" w:rsidRDefault="00D45CE0">
            <w:pPr>
              <w:ind w:left="135"/>
              <w:jc w:val="center"/>
            </w:pPr>
          </w:p>
        </w:tc>
        <w:tc>
          <w:tcPr>
            <w:tcW w:w="1059" w:type="dxa"/>
          </w:tcPr>
          <w:p w14:paraId="3790BC60" w14:textId="77777777" w:rsidR="00D45CE0" w:rsidRDefault="00D45CE0">
            <w:pPr>
              <w:ind w:left="135"/>
            </w:pPr>
          </w:p>
        </w:tc>
        <w:tc>
          <w:tcPr>
            <w:tcW w:w="1856" w:type="dxa"/>
          </w:tcPr>
          <w:p w14:paraId="4697851E" w14:textId="77777777" w:rsidR="00D45CE0" w:rsidRDefault="00D45CE0">
            <w:pPr>
              <w:ind w:left="135"/>
            </w:pPr>
          </w:p>
        </w:tc>
      </w:tr>
      <w:tr w:rsidR="00D45CE0" w14:paraId="0E2F674A" w14:textId="77777777" w:rsidTr="00F441C3">
        <w:trPr>
          <w:trHeight w:val="144"/>
        </w:trPr>
        <w:tc>
          <w:tcPr>
            <w:tcW w:w="317" w:type="dxa"/>
          </w:tcPr>
          <w:p w14:paraId="091324CF" w14:textId="77777777" w:rsidR="00D45CE0" w:rsidRDefault="00547235">
            <w:r>
              <w:rPr>
                <w:rFonts w:ascii="Times New Roman" w:hAnsi="Times New Roman"/>
                <w:color w:val="000000"/>
                <w:sz w:val="24"/>
              </w:rPr>
              <w:t>14</w:t>
            </w:r>
          </w:p>
        </w:tc>
        <w:tc>
          <w:tcPr>
            <w:tcW w:w="4136" w:type="dxa"/>
          </w:tcPr>
          <w:p w14:paraId="3E77D571" w14:textId="77777777" w:rsidR="00D45CE0" w:rsidRDefault="00547235">
            <w:pPr>
              <w:ind w:left="135"/>
            </w:pPr>
            <w:r w:rsidRPr="00424874">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Pr>
          <w:p w14:paraId="16442B64" w14:textId="77777777" w:rsidR="00D45CE0" w:rsidRDefault="00547235">
            <w:pPr>
              <w:ind w:left="135"/>
              <w:jc w:val="center"/>
            </w:pPr>
            <w:r>
              <w:rPr>
                <w:rFonts w:ascii="Times New Roman" w:hAnsi="Times New Roman"/>
                <w:color w:val="000000"/>
                <w:sz w:val="24"/>
              </w:rPr>
              <w:t xml:space="preserve"> 1 </w:t>
            </w:r>
          </w:p>
        </w:tc>
        <w:tc>
          <w:tcPr>
            <w:tcW w:w="1408" w:type="dxa"/>
          </w:tcPr>
          <w:p w14:paraId="50415EEA" w14:textId="77777777" w:rsidR="00D45CE0" w:rsidRDefault="00D45CE0">
            <w:pPr>
              <w:ind w:left="135"/>
              <w:jc w:val="center"/>
            </w:pPr>
          </w:p>
        </w:tc>
        <w:tc>
          <w:tcPr>
            <w:tcW w:w="1515" w:type="dxa"/>
          </w:tcPr>
          <w:p w14:paraId="76E30AB3" w14:textId="77777777" w:rsidR="00D45CE0" w:rsidRDefault="00D45CE0">
            <w:pPr>
              <w:ind w:left="135"/>
              <w:jc w:val="center"/>
            </w:pPr>
          </w:p>
        </w:tc>
        <w:tc>
          <w:tcPr>
            <w:tcW w:w="1059" w:type="dxa"/>
          </w:tcPr>
          <w:p w14:paraId="7F1E711B" w14:textId="77777777" w:rsidR="00D45CE0" w:rsidRDefault="00D45CE0">
            <w:pPr>
              <w:ind w:left="135"/>
            </w:pPr>
          </w:p>
        </w:tc>
        <w:tc>
          <w:tcPr>
            <w:tcW w:w="1856" w:type="dxa"/>
          </w:tcPr>
          <w:p w14:paraId="4DE61138" w14:textId="77777777" w:rsidR="00D45CE0" w:rsidRDefault="00D45CE0">
            <w:pPr>
              <w:ind w:left="135"/>
            </w:pPr>
          </w:p>
        </w:tc>
      </w:tr>
      <w:tr w:rsidR="00D45CE0" w14:paraId="5DC5277F" w14:textId="77777777" w:rsidTr="00F441C3">
        <w:trPr>
          <w:trHeight w:val="144"/>
        </w:trPr>
        <w:tc>
          <w:tcPr>
            <w:tcW w:w="317" w:type="dxa"/>
          </w:tcPr>
          <w:p w14:paraId="4B9A4278" w14:textId="77777777" w:rsidR="00D45CE0" w:rsidRDefault="00547235">
            <w:r>
              <w:rPr>
                <w:rFonts w:ascii="Times New Roman" w:hAnsi="Times New Roman"/>
                <w:color w:val="000000"/>
                <w:sz w:val="24"/>
              </w:rPr>
              <w:t>15</w:t>
            </w:r>
          </w:p>
        </w:tc>
        <w:tc>
          <w:tcPr>
            <w:tcW w:w="4136" w:type="dxa"/>
          </w:tcPr>
          <w:p w14:paraId="77F4E575" w14:textId="77777777" w:rsidR="00D45CE0" w:rsidRPr="00424874" w:rsidRDefault="00547235">
            <w:pPr>
              <w:ind w:left="135"/>
              <w:rPr>
                <w:lang w:val="ru-RU"/>
              </w:rPr>
            </w:pPr>
            <w:r w:rsidRPr="00424874">
              <w:rPr>
                <w:rFonts w:ascii="Times New Roman" w:hAnsi="Times New Roman"/>
                <w:color w:val="000000"/>
                <w:sz w:val="24"/>
                <w:lang w:val="ru-RU"/>
              </w:rPr>
              <w:t>Сплавы металлов. Электрохимический ряд напряжений металлов</w:t>
            </w:r>
          </w:p>
        </w:tc>
        <w:tc>
          <w:tcPr>
            <w:tcW w:w="726" w:type="dxa"/>
          </w:tcPr>
          <w:p w14:paraId="0913C0FA"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55DEF9E1" w14:textId="77777777" w:rsidR="00D45CE0" w:rsidRDefault="00D45CE0">
            <w:pPr>
              <w:ind w:left="135"/>
              <w:jc w:val="center"/>
            </w:pPr>
          </w:p>
        </w:tc>
        <w:tc>
          <w:tcPr>
            <w:tcW w:w="1515" w:type="dxa"/>
          </w:tcPr>
          <w:p w14:paraId="66251C61" w14:textId="77777777" w:rsidR="00D45CE0" w:rsidRDefault="00D45CE0">
            <w:pPr>
              <w:ind w:left="135"/>
              <w:jc w:val="center"/>
            </w:pPr>
          </w:p>
        </w:tc>
        <w:tc>
          <w:tcPr>
            <w:tcW w:w="1059" w:type="dxa"/>
          </w:tcPr>
          <w:p w14:paraId="38BEA7CE" w14:textId="77777777" w:rsidR="00D45CE0" w:rsidRDefault="00D45CE0">
            <w:pPr>
              <w:ind w:left="135"/>
            </w:pPr>
          </w:p>
        </w:tc>
        <w:tc>
          <w:tcPr>
            <w:tcW w:w="1856" w:type="dxa"/>
          </w:tcPr>
          <w:p w14:paraId="05385944" w14:textId="77777777" w:rsidR="00D45CE0" w:rsidRDefault="00D45CE0">
            <w:pPr>
              <w:ind w:left="135"/>
            </w:pPr>
          </w:p>
        </w:tc>
      </w:tr>
      <w:tr w:rsidR="00D45CE0" w14:paraId="0D468670" w14:textId="77777777" w:rsidTr="00F441C3">
        <w:trPr>
          <w:trHeight w:val="144"/>
        </w:trPr>
        <w:tc>
          <w:tcPr>
            <w:tcW w:w="317" w:type="dxa"/>
          </w:tcPr>
          <w:p w14:paraId="6F8909E7" w14:textId="77777777" w:rsidR="00D45CE0" w:rsidRDefault="00547235">
            <w:r>
              <w:rPr>
                <w:rFonts w:ascii="Times New Roman" w:hAnsi="Times New Roman"/>
                <w:color w:val="000000"/>
                <w:sz w:val="24"/>
              </w:rPr>
              <w:t>16</w:t>
            </w:r>
          </w:p>
        </w:tc>
        <w:tc>
          <w:tcPr>
            <w:tcW w:w="4136" w:type="dxa"/>
          </w:tcPr>
          <w:p w14:paraId="774DC9CB" w14:textId="77777777" w:rsidR="00D45CE0" w:rsidRPr="00424874" w:rsidRDefault="00547235">
            <w:pPr>
              <w:ind w:left="135"/>
              <w:rPr>
                <w:lang w:val="ru-RU"/>
              </w:rPr>
            </w:pPr>
            <w:r w:rsidRPr="00424874">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Pr>
          <w:p w14:paraId="7E4359B8"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78D5D41D" w14:textId="77777777" w:rsidR="00D45CE0" w:rsidRDefault="00D45CE0">
            <w:pPr>
              <w:ind w:left="135"/>
              <w:jc w:val="center"/>
            </w:pPr>
          </w:p>
        </w:tc>
        <w:tc>
          <w:tcPr>
            <w:tcW w:w="1515" w:type="dxa"/>
          </w:tcPr>
          <w:p w14:paraId="3E374882" w14:textId="77777777" w:rsidR="00D45CE0" w:rsidRDefault="00D45CE0">
            <w:pPr>
              <w:ind w:left="135"/>
              <w:jc w:val="center"/>
            </w:pPr>
          </w:p>
        </w:tc>
        <w:tc>
          <w:tcPr>
            <w:tcW w:w="1059" w:type="dxa"/>
          </w:tcPr>
          <w:p w14:paraId="69E57353" w14:textId="77777777" w:rsidR="00D45CE0" w:rsidRDefault="00D45CE0">
            <w:pPr>
              <w:ind w:left="135"/>
            </w:pPr>
          </w:p>
        </w:tc>
        <w:tc>
          <w:tcPr>
            <w:tcW w:w="1856" w:type="dxa"/>
          </w:tcPr>
          <w:p w14:paraId="228617A9" w14:textId="77777777" w:rsidR="00D45CE0" w:rsidRDefault="00D45CE0">
            <w:pPr>
              <w:ind w:left="135"/>
            </w:pPr>
          </w:p>
        </w:tc>
      </w:tr>
      <w:tr w:rsidR="00D45CE0" w14:paraId="141520FA" w14:textId="77777777" w:rsidTr="00F441C3">
        <w:trPr>
          <w:trHeight w:val="144"/>
        </w:trPr>
        <w:tc>
          <w:tcPr>
            <w:tcW w:w="317" w:type="dxa"/>
          </w:tcPr>
          <w:p w14:paraId="65A03A92" w14:textId="77777777" w:rsidR="00D45CE0" w:rsidRDefault="00547235">
            <w:r>
              <w:rPr>
                <w:rFonts w:ascii="Times New Roman" w:hAnsi="Times New Roman"/>
                <w:color w:val="000000"/>
                <w:sz w:val="24"/>
              </w:rPr>
              <w:t>17</w:t>
            </w:r>
          </w:p>
        </w:tc>
        <w:tc>
          <w:tcPr>
            <w:tcW w:w="4136" w:type="dxa"/>
          </w:tcPr>
          <w:p w14:paraId="4EF3E29B" w14:textId="77777777" w:rsidR="00D45CE0" w:rsidRPr="00424874" w:rsidRDefault="00547235">
            <w:pPr>
              <w:ind w:left="135"/>
              <w:rPr>
                <w:lang w:val="ru-RU"/>
              </w:rPr>
            </w:pPr>
            <w:r w:rsidRPr="00424874">
              <w:rPr>
                <w:rFonts w:ascii="Times New Roman" w:hAnsi="Times New Roman"/>
                <w:color w:val="000000"/>
                <w:sz w:val="24"/>
                <w:lang w:val="ru-RU"/>
              </w:rPr>
              <w:t>Химические свойства хрома, меди и их соединений</w:t>
            </w:r>
          </w:p>
        </w:tc>
        <w:tc>
          <w:tcPr>
            <w:tcW w:w="726" w:type="dxa"/>
          </w:tcPr>
          <w:p w14:paraId="7D493FE7"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7E257AD3" w14:textId="77777777" w:rsidR="00D45CE0" w:rsidRDefault="00D45CE0">
            <w:pPr>
              <w:ind w:left="135"/>
              <w:jc w:val="center"/>
            </w:pPr>
          </w:p>
        </w:tc>
        <w:tc>
          <w:tcPr>
            <w:tcW w:w="1515" w:type="dxa"/>
          </w:tcPr>
          <w:p w14:paraId="7EE5DEDE" w14:textId="77777777" w:rsidR="00D45CE0" w:rsidRDefault="00D45CE0">
            <w:pPr>
              <w:ind w:left="135"/>
              <w:jc w:val="center"/>
            </w:pPr>
          </w:p>
        </w:tc>
        <w:tc>
          <w:tcPr>
            <w:tcW w:w="1059" w:type="dxa"/>
          </w:tcPr>
          <w:p w14:paraId="53A3F258" w14:textId="77777777" w:rsidR="00D45CE0" w:rsidRDefault="00D45CE0">
            <w:pPr>
              <w:ind w:left="135"/>
            </w:pPr>
          </w:p>
        </w:tc>
        <w:tc>
          <w:tcPr>
            <w:tcW w:w="1856" w:type="dxa"/>
          </w:tcPr>
          <w:p w14:paraId="5394F202" w14:textId="77777777" w:rsidR="00D45CE0" w:rsidRDefault="00D45CE0">
            <w:pPr>
              <w:ind w:left="135"/>
            </w:pPr>
          </w:p>
        </w:tc>
      </w:tr>
      <w:tr w:rsidR="00D45CE0" w14:paraId="04C47D7E" w14:textId="77777777" w:rsidTr="00F441C3">
        <w:trPr>
          <w:trHeight w:val="144"/>
        </w:trPr>
        <w:tc>
          <w:tcPr>
            <w:tcW w:w="317" w:type="dxa"/>
          </w:tcPr>
          <w:p w14:paraId="099EE007" w14:textId="77777777" w:rsidR="00D45CE0" w:rsidRDefault="00547235">
            <w:r>
              <w:rPr>
                <w:rFonts w:ascii="Times New Roman" w:hAnsi="Times New Roman"/>
                <w:color w:val="000000"/>
                <w:sz w:val="24"/>
              </w:rPr>
              <w:t>18</w:t>
            </w:r>
          </w:p>
        </w:tc>
        <w:tc>
          <w:tcPr>
            <w:tcW w:w="4136" w:type="dxa"/>
          </w:tcPr>
          <w:p w14:paraId="2F0531C7" w14:textId="77777777" w:rsidR="00D45CE0" w:rsidRPr="00424874" w:rsidRDefault="00547235">
            <w:pPr>
              <w:ind w:left="135"/>
              <w:rPr>
                <w:lang w:val="ru-RU"/>
              </w:rPr>
            </w:pPr>
            <w:r w:rsidRPr="00424874">
              <w:rPr>
                <w:rFonts w:ascii="Times New Roman" w:hAnsi="Times New Roman"/>
                <w:color w:val="000000"/>
                <w:sz w:val="24"/>
                <w:lang w:val="ru-RU"/>
              </w:rPr>
              <w:t>Химические свойства цинка, железа и их соединений</w:t>
            </w:r>
          </w:p>
        </w:tc>
        <w:tc>
          <w:tcPr>
            <w:tcW w:w="726" w:type="dxa"/>
          </w:tcPr>
          <w:p w14:paraId="755372D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1D6969E4" w14:textId="77777777" w:rsidR="00D45CE0" w:rsidRDefault="00D45CE0">
            <w:pPr>
              <w:ind w:left="135"/>
              <w:jc w:val="center"/>
            </w:pPr>
          </w:p>
        </w:tc>
        <w:tc>
          <w:tcPr>
            <w:tcW w:w="1515" w:type="dxa"/>
          </w:tcPr>
          <w:p w14:paraId="701003E7" w14:textId="77777777" w:rsidR="00D45CE0" w:rsidRDefault="00D45CE0">
            <w:pPr>
              <w:ind w:left="135"/>
              <w:jc w:val="center"/>
            </w:pPr>
          </w:p>
        </w:tc>
        <w:tc>
          <w:tcPr>
            <w:tcW w:w="1059" w:type="dxa"/>
          </w:tcPr>
          <w:p w14:paraId="317297F9" w14:textId="77777777" w:rsidR="00D45CE0" w:rsidRDefault="00D45CE0">
            <w:pPr>
              <w:ind w:left="135"/>
            </w:pPr>
          </w:p>
        </w:tc>
        <w:tc>
          <w:tcPr>
            <w:tcW w:w="1856" w:type="dxa"/>
          </w:tcPr>
          <w:p w14:paraId="143D0A65" w14:textId="77777777" w:rsidR="00D45CE0" w:rsidRDefault="00D45CE0">
            <w:pPr>
              <w:ind w:left="135"/>
            </w:pPr>
          </w:p>
        </w:tc>
      </w:tr>
      <w:tr w:rsidR="00D45CE0" w14:paraId="66D61292" w14:textId="77777777" w:rsidTr="00F441C3">
        <w:trPr>
          <w:trHeight w:val="144"/>
        </w:trPr>
        <w:tc>
          <w:tcPr>
            <w:tcW w:w="317" w:type="dxa"/>
          </w:tcPr>
          <w:p w14:paraId="010EF21D" w14:textId="77777777" w:rsidR="00D45CE0" w:rsidRDefault="00547235">
            <w:r>
              <w:rPr>
                <w:rFonts w:ascii="Times New Roman" w:hAnsi="Times New Roman"/>
                <w:color w:val="000000"/>
                <w:sz w:val="24"/>
              </w:rPr>
              <w:t>19</w:t>
            </w:r>
          </w:p>
        </w:tc>
        <w:tc>
          <w:tcPr>
            <w:tcW w:w="4136" w:type="dxa"/>
          </w:tcPr>
          <w:p w14:paraId="356B03E0" w14:textId="77777777" w:rsidR="00D45CE0" w:rsidRPr="00424874" w:rsidRDefault="00547235">
            <w:pPr>
              <w:ind w:left="135"/>
              <w:rPr>
                <w:lang w:val="ru-RU"/>
              </w:rPr>
            </w:pPr>
            <w:r w:rsidRPr="00424874">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Pr>
          <w:p w14:paraId="65806AD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0A8F7D78" w14:textId="77777777" w:rsidR="00D45CE0" w:rsidRDefault="00D45CE0">
            <w:pPr>
              <w:ind w:left="135"/>
              <w:jc w:val="center"/>
            </w:pPr>
          </w:p>
        </w:tc>
        <w:tc>
          <w:tcPr>
            <w:tcW w:w="1515" w:type="dxa"/>
          </w:tcPr>
          <w:p w14:paraId="3DCD2362" w14:textId="77777777" w:rsidR="00D45CE0" w:rsidRDefault="00547235">
            <w:pPr>
              <w:ind w:left="135"/>
              <w:jc w:val="center"/>
            </w:pPr>
            <w:r>
              <w:rPr>
                <w:rFonts w:ascii="Times New Roman" w:hAnsi="Times New Roman"/>
                <w:color w:val="000000"/>
                <w:sz w:val="24"/>
              </w:rPr>
              <w:t xml:space="preserve"> 1 </w:t>
            </w:r>
          </w:p>
        </w:tc>
        <w:tc>
          <w:tcPr>
            <w:tcW w:w="1059" w:type="dxa"/>
          </w:tcPr>
          <w:p w14:paraId="01D348B0" w14:textId="77777777" w:rsidR="00D45CE0" w:rsidRDefault="00D45CE0">
            <w:pPr>
              <w:ind w:left="135"/>
            </w:pPr>
          </w:p>
        </w:tc>
        <w:tc>
          <w:tcPr>
            <w:tcW w:w="1856" w:type="dxa"/>
          </w:tcPr>
          <w:p w14:paraId="21983280" w14:textId="77777777" w:rsidR="00D45CE0" w:rsidRDefault="00D45CE0">
            <w:pPr>
              <w:ind w:left="135"/>
            </w:pPr>
          </w:p>
        </w:tc>
      </w:tr>
      <w:tr w:rsidR="00D45CE0" w14:paraId="08689A42" w14:textId="77777777" w:rsidTr="00F441C3">
        <w:trPr>
          <w:trHeight w:val="144"/>
        </w:trPr>
        <w:tc>
          <w:tcPr>
            <w:tcW w:w="317" w:type="dxa"/>
          </w:tcPr>
          <w:p w14:paraId="3D93531D" w14:textId="77777777" w:rsidR="00D45CE0" w:rsidRDefault="00547235">
            <w:r>
              <w:rPr>
                <w:rFonts w:ascii="Times New Roman" w:hAnsi="Times New Roman"/>
                <w:color w:val="000000"/>
                <w:sz w:val="24"/>
              </w:rPr>
              <w:lastRenderedPageBreak/>
              <w:t>20</w:t>
            </w:r>
          </w:p>
        </w:tc>
        <w:tc>
          <w:tcPr>
            <w:tcW w:w="4136" w:type="dxa"/>
          </w:tcPr>
          <w:p w14:paraId="57E864D6" w14:textId="77777777" w:rsidR="00D45CE0" w:rsidRPr="00424874" w:rsidRDefault="00547235">
            <w:pPr>
              <w:ind w:left="135"/>
              <w:rPr>
                <w:lang w:val="ru-RU"/>
              </w:rPr>
            </w:pPr>
            <w:r w:rsidRPr="00424874">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Pr>
          <w:p w14:paraId="097155C3"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5BF3E285" w14:textId="77777777" w:rsidR="00D45CE0" w:rsidRDefault="00D45CE0">
            <w:pPr>
              <w:ind w:left="135"/>
              <w:jc w:val="center"/>
            </w:pPr>
          </w:p>
        </w:tc>
        <w:tc>
          <w:tcPr>
            <w:tcW w:w="1515" w:type="dxa"/>
          </w:tcPr>
          <w:p w14:paraId="3645E980" w14:textId="77777777" w:rsidR="00D45CE0" w:rsidRDefault="00D45CE0">
            <w:pPr>
              <w:ind w:left="135"/>
              <w:jc w:val="center"/>
            </w:pPr>
          </w:p>
        </w:tc>
        <w:tc>
          <w:tcPr>
            <w:tcW w:w="1059" w:type="dxa"/>
          </w:tcPr>
          <w:p w14:paraId="331B9D88" w14:textId="77777777" w:rsidR="00D45CE0" w:rsidRDefault="00D45CE0">
            <w:pPr>
              <w:ind w:left="135"/>
            </w:pPr>
          </w:p>
        </w:tc>
        <w:tc>
          <w:tcPr>
            <w:tcW w:w="1856" w:type="dxa"/>
          </w:tcPr>
          <w:p w14:paraId="45772F91" w14:textId="77777777" w:rsidR="00D45CE0" w:rsidRDefault="00D45CE0">
            <w:pPr>
              <w:ind w:left="135"/>
            </w:pPr>
          </w:p>
        </w:tc>
      </w:tr>
      <w:tr w:rsidR="00D45CE0" w14:paraId="65DC9C39" w14:textId="77777777" w:rsidTr="00F441C3">
        <w:trPr>
          <w:trHeight w:val="144"/>
        </w:trPr>
        <w:tc>
          <w:tcPr>
            <w:tcW w:w="317" w:type="dxa"/>
          </w:tcPr>
          <w:p w14:paraId="2FF27B84" w14:textId="77777777" w:rsidR="00D45CE0" w:rsidRDefault="00547235">
            <w:r>
              <w:rPr>
                <w:rFonts w:ascii="Times New Roman" w:hAnsi="Times New Roman"/>
                <w:color w:val="000000"/>
                <w:sz w:val="24"/>
              </w:rPr>
              <w:t>21</w:t>
            </w:r>
          </w:p>
        </w:tc>
        <w:tc>
          <w:tcPr>
            <w:tcW w:w="4136" w:type="dxa"/>
          </w:tcPr>
          <w:p w14:paraId="047950DF" w14:textId="77777777" w:rsidR="00D45CE0" w:rsidRPr="00424874" w:rsidRDefault="00547235">
            <w:pPr>
              <w:ind w:left="135"/>
              <w:rPr>
                <w:lang w:val="ru-RU"/>
              </w:rPr>
            </w:pPr>
            <w:r w:rsidRPr="00424874">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Pr>
          <w:p w14:paraId="3D202D4A"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16764527" w14:textId="77777777" w:rsidR="00D45CE0" w:rsidRDefault="00D45CE0">
            <w:pPr>
              <w:ind w:left="135"/>
              <w:jc w:val="center"/>
            </w:pPr>
          </w:p>
        </w:tc>
        <w:tc>
          <w:tcPr>
            <w:tcW w:w="1515" w:type="dxa"/>
          </w:tcPr>
          <w:p w14:paraId="5247B7C4" w14:textId="77777777" w:rsidR="00D45CE0" w:rsidRDefault="00D45CE0">
            <w:pPr>
              <w:ind w:left="135"/>
              <w:jc w:val="center"/>
            </w:pPr>
          </w:p>
        </w:tc>
        <w:tc>
          <w:tcPr>
            <w:tcW w:w="1059" w:type="dxa"/>
          </w:tcPr>
          <w:p w14:paraId="2461C8CD" w14:textId="77777777" w:rsidR="00D45CE0" w:rsidRDefault="00D45CE0">
            <w:pPr>
              <w:ind w:left="135"/>
            </w:pPr>
          </w:p>
        </w:tc>
        <w:tc>
          <w:tcPr>
            <w:tcW w:w="1856" w:type="dxa"/>
          </w:tcPr>
          <w:p w14:paraId="566117D8" w14:textId="77777777" w:rsidR="00D45CE0" w:rsidRDefault="00D45CE0">
            <w:pPr>
              <w:ind w:left="135"/>
            </w:pPr>
          </w:p>
        </w:tc>
      </w:tr>
      <w:tr w:rsidR="00D45CE0" w14:paraId="34B3E30D" w14:textId="77777777" w:rsidTr="00F441C3">
        <w:trPr>
          <w:trHeight w:val="144"/>
        </w:trPr>
        <w:tc>
          <w:tcPr>
            <w:tcW w:w="317" w:type="dxa"/>
          </w:tcPr>
          <w:p w14:paraId="5B621FFB" w14:textId="77777777" w:rsidR="00D45CE0" w:rsidRDefault="00547235">
            <w:r>
              <w:rPr>
                <w:rFonts w:ascii="Times New Roman" w:hAnsi="Times New Roman"/>
                <w:color w:val="000000"/>
                <w:sz w:val="24"/>
              </w:rPr>
              <w:t>22</w:t>
            </w:r>
          </w:p>
        </w:tc>
        <w:tc>
          <w:tcPr>
            <w:tcW w:w="4136" w:type="dxa"/>
          </w:tcPr>
          <w:p w14:paraId="5E71C1E3" w14:textId="77777777" w:rsidR="00D45CE0" w:rsidRPr="00424874" w:rsidRDefault="00547235">
            <w:pPr>
              <w:ind w:left="135"/>
              <w:rPr>
                <w:lang w:val="ru-RU"/>
              </w:rPr>
            </w:pPr>
            <w:r w:rsidRPr="00424874">
              <w:rPr>
                <w:rFonts w:ascii="Times New Roman" w:hAnsi="Times New Roman"/>
                <w:color w:val="000000"/>
                <w:sz w:val="24"/>
                <w:lang w:val="ru-RU"/>
              </w:rPr>
              <w:t>Химические свойства галогенов, серы и их соединений</w:t>
            </w:r>
          </w:p>
        </w:tc>
        <w:tc>
          <w:tcPr>
            <w:tcW w:w="726" w:type="dxa"/>
          </w:tcPr>
          <w:p w14:paraId="4D281C4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16D1781B" w14:textId="77777777" w:rsidR="00D45CE0" w:rsidRDefault="00D45CE0">
            <w:pPr>
              <w:ind w:left="135"/>
              <w:jc w:val="center"/>
            </w:pPr>
          </w:p>
        </w:tc>
        <w:tc>
          <w:tcPr>
            <w:tcW w:w="1515" w:type="dxa"/>
          </w:tcPr>
          <w:p w14:paraId="7CF97301" w14:textId="77777777" w:rsidR="00D45CE0" w:rsidRDefault="00D45CE0">
            <w:pPr>
              <w:ind w:left="135"/>
              <w:jc w:val="center"/>
            </w:pPr>
          </w:p>
        </w:tc>
        <w:tc>
          <w:tcPr>
            <w:tcW w:w="1059" w:type="dxa"/>
          </w:tcPr>
          <w:p w14:paraId="08BDED58" w14:textId="77777777" w:rsidR="00D45CE0" w:rsidRDefault="00D45CE0">
            <w:pPr>
              <w:ind w:left="135"/>
            </w:pPr>
          </w:p>
        </w:tc>
        <w:tc>
          <w:tcPr>
            <w:tcW w:w="1856" w:type="dxa"/>
          </w:tcPr>
          <w:p w14:paraId="794705BC" w14:textId="77777777" w:rsidR="00D45CE0" w:rsidRDefault="00D45CE0">
            <w:pPr>
              <w:ind w:left="135"/>
            </w:pPr>
          </w:p>
        </w:tc>
      </w:tr>
      <w:tr w:rsidR="00D45CE0" w14:paraId="217432F4" w14:textId="77777777" w:rsidTr="00F441C3">
        <w:trPr>
          <w:trHeight w:val="144"/>
        </w:trPr>
        <w:tc>
          <w:tcPr>
            <w:tcW w:w="317" w:type="dxa"/>
          </w:tcPr>
          <w:p w14:paraId="741A36F9" w14:textId="77777777" w:rsidR="00D45CE0" w:rsidRDefault="00547235">
            <w:r>
              <w:rPr>
                <w:rFonts w:ascii="Times New Roman" w:hAnsi="Times New Roman"/>
                <w:color w:val="000000"/>
                <w:sz w:val="24"/>
              </w:rPr>
              <w:t>23</w:t>
            </w:r>
          </w:p>
        </w:tc>
        <w:tc>
          <w:tcPr>
            <w:tcW w:w="4136" w:type="dxa"/>
          </w:tcPr>
          <w:p w14:paraId="2CBBD2B6" w14:textId="77777777" w:rsidR="00D45CE0" w:rsidRPr="00424874" w:rsidRDefault="00547235">
            <w:pPr>
              <w:ind w:left="135"/>
              <w:rPr>
                <w:lang w:val="ru-RU"/>
              </w:rPr>
            </w:pPr>
            <w:r w:rsidRPr="00424874">
              <w:rPr>
                <w:rFonts w:ascii="Times New Roman" w:hAnsi="Times New Roman"/>
                <w:color w:val="000000"/>
                <w:sz w:val="24"/>
                <w:lang w:val="ru-RU"/>
              </w:rPr>
              <w:t>Химические свойства азота, фосфора и их соединений</w:t>
            </w:r>
          </w:p>
        </w:tc>
        <w:tc>
          <w:tcPr>
            <w:tcW w:w="726" w:type="dxa"/>
          </w:tcPr>
          <w:p w14:paraId="3C8F6B75"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651A2B16" w14:textId="77777777" w:rsidR="00D45CE0" w:rsidRDefault="00D45CE0">
            <w:pPr>
              <w:ind w:left="135"/>
              <w:jc w:val="center"/>
            </w:pPr>
          </w:p>
        </w:tc>
        <w:tc>
          <w:tcPr>
            <w:tcW w:w="1515" w:type="dxa"/>
          </w:tcPr>
          <w:p w14:paraId="37F3E50D" w14:textId="77777777" w:rsidR="00D45CE0" w:rsidRDefault="00D45CE0">
            <w:pPr>
              <w:ind w:left="135"/>
              <w:jc w:val="center"/>
            </w:pPr>
          </w:p>
        </w:tc>
        <w:tc>
          <w:tcPr>
            <w:tcW w:w="1059" w:type="dxa"/>
          </w:tcPr>
          <w:p w14:paraId="22A6F971" w14:textId="77777777" w:rsidR="00D45CE0" w:rsidRDefault="00D45CE0">
            <w:pPr>
              <w:ind w:left="135"/>
            </w:pPr>
          </w:p>
        </w:tc>
        <w:tc>
          <w:tcPr>
            <w:tcW w:w="1856" w:type="dxa"/>
          </w:tcPr>
          <w:p w14:paraId="7ABC3618" w14:textId="77777777" w:rsidR="00D45CE0" w:rsidRDefault="00D45CE0">
            <w:pPr>
              <w:ind w:left="135"/>
            </w:pPr>
          </w:p>
        </w:tc>
      </w:tr>
      <w:tr w:rsidR="00D45CE0" w14:paraId="304A92B2" w14:textId="77777777" w:rsidTr="00F441C3">
        <w:trPr>
          <w:trHeight w:val="144"/>
        </w:trPr>
        <w:tc>
          <w:tcPr>
            <w:tcW w:w="317" w:type="dxa"/>
          </w:tcPr>
          <w:p w14:paraId="01D3746A" w14:textId="77777777" w:rsidR="00D45CE0" w:rsidRDefault="00547235">
            <w:r>
              <w:rPr>
                <w:rFonts w:ascii="Times New Roman" w:hAnsi="Times New Roman"/>
                <w:color w:val="000000"/>
                <w:sz w:val="24"/>
              </w:rPr>
              <w:t>24</w:t>
            </w:r>
          </w:p>
        </w:tc>
        <w:tc>
          <w:tcPr>
            <w:tcW w:w="4136" w:type="dxa"/>
          </w:tcPr>
          <w:p w14:paraId="2825BBB5" w14:textId="77777777" w:rsidR="00D45CE0" w:rsidRPr="00424874" w:rsidRDefault="00547235">
            <w:pPr>
              <w:ind w:left="135"/>
              <w:rPr>
                <w:lang w:val="ru-RU"/>
              </w:rPr>
            </w:pPr>
            <w:r w:rsidRPr="00424874">
              <w:rPr>
                <w:rFonts w:ascii="Times New Roman" w:hAnsi="Times New Roman"/>
                <w:color w:val="000000"/>
                <w:sz w:val="24"/>
                <w:lang w:val="ru-RU"/>
              </w:rPr>
              <w:t>Химические свойства углерода, кремния и их соединений</w:t>
            </w:r>
          </w:p>
        </w:tc>
        <w:tc>
          <w:tcPr>
            <w:tcW w:w="726" w:type="dxa"/>
          </w:tcPr>
          <w:p w14:paraId="4A9EE73F"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4D1A3A39" w14:textId="77777777" w:rsidR="00D45CE0" w:rsidRDefault="00D45CE0">
            <w:pPr>
              <w:ind w:left="135"/>
              <w:jc w:val="center"/>
            </w:pPr>
          </w:p>
        </w:tc>
        <w:tc>
          <w:tcPr>
            <w:tcW w:w="1515" w:type="dxa"/>
          </w:tcPr>
          <w:p w14:paraId="02386A7D" w14:textId="77777777" w:rsidR="00D45CE0" w:rsidRDefault="00D45CE0">
            <w:pPr>
              <w:ind w:left="135"/>
              <w:jc w:val="center"/>
            </w:pPr>
          </w:p>
        </w:tc>
        <w:tc>
          <w:tcPr>
            <w:tcW w:w="1059" w:type="dxa"/>
          </w:tcPr>
          <w:p w14:paraId="4959DF5A" w14:textId="77777777" w:rsidR="00D45CE0" w:rsidRDefault="00D45CE0">
            <w:pPr>
              <w:ind w:left="135"/>
            </w:pPr>
          </w:p>
        </w:tc>
        <w:tc>
          <w:tcPr>
            <w:tcW w:w="1856" w:type="dxa"/>
          </w:tcPr>
          <w:p w14:paraId="17DA6467" w14:textId="77777777" w:rsidR="00D45CE0" w:rsidRDefault="00D45CE0">
            <w:pPr>
              <w:ind w:left="135"/>
            </w:pPr>
          </w:p>
        </w:tc>
      </w:tr>
      <w:tr w:rsidR="00D45CE0" w14:paraId="070769D9" w14:textId="77777777" w:rsidTr="00F441C3">
        <w:trPr>
          <w:trHeight w:val="144"/>
        </w:trPr>
        <w:tc>
          <w:tcPr>
            <w:tcW w:w="317" w:type="dxa"/>
          </w:tcPr>
          <w:p w14:paraId="37EA70E2" w14:textId="77777777" w:rsidR="00D45CE0" w:rsidRDefault="00547235">
            <w:r>
              <w:rPr>
                <w:rFonts w:ascii="Times New Roman" w:hAnsi="Times New Roman"/>
                <w:color w:val="000000"/>
                <w:sz w:val="24"/>
              </w:rPr>
              <w:t>25</w:t>
            </w:r>
          </w:p>
        </w:tc>
        <w:tc>
          <w:tcPr>
            <w:tcW w:w="4136" w:type="dxa"/>
          </w:tcPr>
          <w:p w14:paraId="37F96D1D" w14:textId="77777777" w:rsidR="00D45CE0" w:rsidRPr="00424874" w:rsidRDefault="00547235">
            <w:pPr>
              <w:ind w:left="135"/>
              <w:rPr>
                <w:lang w:val="ru-RU"/>
              </w:rPr>
            </w:pPr>
            <w:r w:rsidRPr="00424874">
              <w:rPr>
                <w:rFonts w:ascii="Times New Roman" w:hAnsi="Times New Roman"/>
                <w:color w:val="000000"/>
                <w:sz w:val="24"/>
                <w:lang w:val="ru-RU"/>
              </w:rPr>
              <w:t>Применение важнейших неметаллов и их соединений</w:t>
            </w:r>
          </w:p>
        </w:tc>
        <w:tc>
          <w:tcPr>
            <w:tcW w:w="726" w:type="dxa"/>
          </w:tcPr>
          <w:p w14:paraId="76DBB14C"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652DA08D" w14:textId="77777777" w:rsidR="00D45CE0" w:rsidRDefault="00D45CE0">
            <w:pPr>
              <w:ind w:left="135"/>
              <w:jc w:val="center"/>
            </w:pPr>
          </w:p>
        </w:tc>
        <w:tc>
          <w:tcPr>
            <w:tcW w:w="1515" w:type="dxa"/>
          </w:tcPr>
          <w:p w14:paraId="22752973" w14:textId="77777777" w:rsidR="00D45CE0" w:rsidRDefault="00D45CE0">
            <w:pPr>
              <w:ind w:left="135"/>
              <w:jc w:val="center"/>
            </w:pPr>
          </w:p>
        </w:tc>
        <w:tc>
          <w:tcPr>
            <w:tcW w:w="1059" w:type="dxa"/>
          </w:tcPr>
          <w:p w14:paraId="03C3EDA8" w14:textId="77777777" w:rsidR="00D45CE0" w:rsidRDefault="00D45CE0">
            <w:pPr>
              <w:ind w:left="135"/>
            </w:pPr>
          </w:p>
        </w:tc>
        <w:tc>
          <w:tcPr>
            <w:tcW w:w="1856" w:type="dxa"/>
          </w:tcPr>
          <w:p w14:paraId="0E810772" w14:textId="77777777" w:rsidR="00D45CE0" w:rsidRDefault="00D45CE0">
            <w:pPr>
              <w:ind w:left="135"/>
            </w:pPr>
          </w:p>
        </w:tc>
      </w:tr>
      <w:tr w:rsidR="00D45CE0" w14:paraId="3105E9A8" w14:textId="77777777" w:rsidTr="00F441C3">
        <w:trPr>
          <w:trHeight w:val="144"/>
        </w:trPr>
        <w:tc>
          <w:tcPr>
            <w:tcW w:w="317" w:type="dxa"/>
          </w:tcPr>
          <w:p w14:paraId="42745D9C" w14:textId="77777777" w:rsidR="00D45CE0" w:rsidRDefault="00547235">
            <w:r>
              <w:rPr>
                <w:rFonts w:ascii="Times New Roman" w:hAnsi="Times New Roman"/>
                <w:color w:val="000000"/>
                <w:sz w:val="24"/>
              </w:rPr>
              <w:t>26</w:t>
            </w:r>
          </w:p>
        </w:tc>
        <w:tc>
          <w:tcPr>
            <w:tcW w:w="4136" w:type="dxa"/>
          </w:tcPr>
          <w:p w14:paraId="0537F0DC" w14:textId="77777777" w:rsidR="00D45CE0" w:rsidRPr="00424874" w:rsidRDefault="00547235">
            <w:pPr>
              <w:ind w:left="135"/>
              <w:rPr>
                <w:lang w:val="ru-RU"/>
              </w:rPr>
            </w:pPr>
            <w:r w:rsidRPr="00424874">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Pr>
          <w:p w14:paraId="4E1FCA77"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34A706F5" w14:textId="77777777" w:rsidR="00D45CE0" w:rsidRDefault="00D45CE0">
            <w:pPr>
              <w:ind w:left="135"/>
              <w:jc w:val="center"/>
            </w:pPr>
          </w:p>
        </w:tc>
        <w:tc>
          <w:tcPr>
            <w:tcW w:w="1515" w:type="dxa"/>
          </w:tcPr>
          <w:p w14:paraId="06C2A2AC" w14:textId="77777777" w:rsidR="00D45CE0" w:rsidRDefault="00D45CE0">
            <w:pPr>
              <w:ind w:left="135"/>
              <w:jc w:val="center"/>
            </w:pPr>
          </w:p>
        </w:tc>
        <w:tc>
          <w:tcPr>
            <w:tcW w:w="1059" w:type="dxa"/>
          </w:tcPr>
          <w:p w14:paraId="73E766C4" w14:textId="77777777" w:rsidR="00D45CE0" w:rsidRDefault="00D45CE0">
            <w:pPr>
              <w:ind w:left="135"/>
            </w:pPr>
          </w:p>
        </w:tc>
        <w:tc>
          <w:tcPr>
            <w:tcW w:w="1856" w:type="dxa"/>
          </w:tcPr>
          <w:p w14:paraId="0F5E5595" w14:textId="77777777" w:rsidR="00D45CE0" w:rsidRDefault="00D45CE0">
            <w:pPr>
              <w:ind w:left="135"/>
            </w:pPr>
          </w:p>
        </w:tc>
      </w:tr>
      <w:tr w:rsidR="00D45CE0" w14:paraId="36FC728A" w14:textId="77777777" w:rsidTr="00F441C3">
        <w:trPr>
          <w:trHeight w:val="144"/>
        </w:trPr>
        <w:tc>
          <w:tcPr>
            <w:tcW w:w="317" w:type="dxa"/>
          </w:tcPr>
          <w:p w14:paraId="4AE1922B" w14:textId="77777777" w:rsidR="00D45CE0" w:rsidRDefault="00547235">
            <w:r>
              <w:rPr>
                <w:rFonts w:ascii="Times New Roman" w:hAnsi="Times New Roman"/>
                <w:color w:val="000000"/>
                <w:sz w:val="24"/>
              </w:rPr>
              <w:t>27</w:t>
            </w:r>
          </w:p>
        </w:tc>
        <w:tc>
          <w:tcPr>
            <w:tcW w:w="4136" w:type="dxa"/>
          </w:tcPr>
          <w:p w14:paraId="4AB1680B" w14:textId="77777777" w:rsidR="00D45CE0" w:rsidRPr="00424874" w:rsidRDefault="00547235">
            <w:pPr>
              <w:ind w:left="135"/>
              <w:rPr>
                <w:lang w:val="ru-RU"/>
              </w:rPr>
            </w:pPr>
            <w:r w:rsidRPr="00424874">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Pr>
          <w:p w14:paraId="12F14178"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4C695968" w14:textId="77777777" w:rsidR="00D45CE0" w:rsidRDefault="00D45CE0">
            <w:pPr>
              <w:ind w:left="135"/>
              <w:jc w:val="center"/>
            </w:pPr>
          </w:p>
        </w:tc>
        <w:tc>
          <w:tcPr>
            <w:tcW w:w="1515" w:type="dxa"/>
          </w:tcPr>
          <w:p w14:paraId="0097C932" w14:textId="77777777" w:rsidR="00D45CE0" w:rsidRDefault="00547235">
            <w:pPr>
              <w:ind w:left="135"/>
              <w:jc w:val="center"/>
            </w:pPr>
            <w:r>
              <w:rPr>
                <w:rFonts w:ascii="Times New Roman" w:hAnsi="Times New Roman"/>
                <w:color w:val="000000"/>
                <w:sz w:val="24"/>
              </w:rPr>
              <w:t xml:space="preserve"> 1 </w:t>
            </w:r>
          </w:p>
        </w:tc>
        <w:tc>
          <w:tcPr>
            <w:tcW w:w="1059" w:type="dxa"/>
          </w:tcPr>
          <w:p w14:paraId="5A0E318B" w14:textId="77777777" w:rsidR="00D45CE0" w:rsidRDefault="00D45CE0">
            <w:pPr>
              <w:ind w:left="135"/>
            </w:pPr>
          </w:p>
        </w:tc>
        <w:tc>
          <w:tcPr>
            <w:tcW w:w="1856" w:type="dxa"/>
          </w:tcPr>
          <w:p w14:paraId="6D8F8C0B" w14:textId="77777777" w:rsidR="00D45CE0" w:rsidRDefault="00D45CE0">
            <w:pPr>
              <w:ind w:left="135"/>
            </w:pPr>
          </w:p>
        </w:tc>
      </w:tr>
      <w:tr w:rsidR="00D45CE0" w14:paraId="33B66C99" w14:textId="77777777" w:rsidTr="00F441C3">
        <w:trPr>
          <w:trHeight w:val="144"/>
        </w:trPr>
        <w:tc>
          <w:tcPr>
            <w:tcW w:w="317" w:type="dxa"/>
          </w:tcPr>
          <w:p w14:paraId="0DC2EB62" w14:textId="77777777" w:rsidR="00D45CE0" w:rsidRDefault="00547235">
            <w:r>
              <w:rPr>
                <w:rFonts w:ascii="Times New Roman" w:hAnsi="Times New Roman"/>
                <w:color w:val="000000"/>
                <w:sz w:val="24"/>
              </w:rPr>
              <w:t>28</w:t>
            </w:r>
          </w:p>
        </w:tc>
        <w:tc>
          <w:tcPr>
            <w:tcW w:w="4136" w:type="dxa"/>
          </w:tcPr>
          <w:p w14:paraId="09CCBA83" w14:textId="77777777" w:rsidR="00D45CE0" w:rsidRPr="00424874" w:rsidRDefault="00547235">
            <w:pPr>
              <w:ind w:left="135"/>
              <w:rPr>
                <w:lang w:val="ru-RU"/>
              </w:rPr>
            </w:pPr>
            <w:r w:rsidRPr="00424874">
              <w:rPr>
                <w:rFonts w:ascii="Times New Roman" w:hAnsi="Times New Roman"/>
                <w:color w:val="000000"/>
                <w:sz w:val="24"/>
                <w:lang w:val="ru-RU"/>
              </w:rPr>
              <w:t>Контрольная работа по темам «Металлы» и «Неметаллы»</w:t>
            </w:r>
          </w:p>
        </w:tc>
        <w:tc>
          <w:tcPr>
            <w:tcW w:w="726" w:type="dxa"/>
          </w:tcPr>
          <w:p w14:paraId="0E1BF801"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6205EB9E" w14:textId="77777777" w:rsidR="00D45CE0" w:rsidRDefault="00547235">
            <w:pPr>
              <w:ind w:left="135"/>
              <w:jc w:val="center"/>
            </w:pPr>
            <w:r>
              <w:rPr>
                <w:rFonts w:ascii="Times New Roman" w:hAnsi="Times New Roman"/>
                <w:color w:val="000000"/>
                <w:sz w:val="24"/>
              </w:rPr>
              <w:t xml:space="preserve"> 1 </w:t>
            </w:r>
          </w:p>
        </w:tc>
        <w:tc>
          <w:tcPr>
            <w:tcW w:w="1515" w:type="dxa"/>
          </w:tcPr>
          <w:p w14:paraId="182D0184" w14:textId="77777777" w:rsidR="00D45CE0" w:rsidRDefault="00D45CE0">
            <w:pPr>
              <w:ind w:left="135"/>
              <w:jc w:val="center"/>
            </w:pPr>
          </w:p>
        </w:tc>
        <w:tc>
          <w:tcPr>
            <w:tcW w:w="1059" w:type="dxa"/>
          </w:tcPr>
          <w:p w14:paraId="119FD4C3" w14:textId="77777777" w:rsidR="00D45CE0" w:rsidRDefault="00D45CE0">
            <w:pPr>
              <w:ind w:left="135"/>
            </w:pPr>
          </w:p>
        </w:tc>
        <w:tc>
          <w:tcPr>
            <w:tcW w:w="1856" w:type="dxa"/>
          </w:tcPr>
          <w:p w14:paraId="3BB1EBF8" w14:textId="77777777" w:rsidR="00D45CE0" w:rsidRDefault="00D45CE0">
            <w:pPr>
              <w:ind w:left="135"/>
            </w:pPr>
          </w:p>
        </w:tc>
      </w:tr>
      <w:tr w:rsidR="00D45CE0" w14:paraId="04EBF678" w14:textId="77777777" w:rsidTr="00F441C3">
        <w:trPr>
          <w:trHeight w:val="144"/>
        </w:trPr>
        <w:tc>
          <w:tcPr>
            <w:tcW w:w="317" w:type="dxa"/>
          </w:tcPr>
          <w:p w14:paraId="78710BCF" w14:textId="77777777" w:rsidR="00D45CE0" w:rsidRDefault="00547235">
            <w:r>
              <w:rPr>
                <w:rFonts w:ascii="Times New Roman" w:hAnsi="Times New Roman"/>
                <w:color w:val="000000"/>
                <w:sz w:val="24"/>
              </w:rPr>
              <w:t>29</w:t>
            </w:r>
          </w:p>
        </w:tc>
        <w:tc>
          <w:tcPr>
            <w:tcW w:w="4136" w:type="dxa"/>
          </w:tcPr>
          <w:p w14:paraId="23DF096C" w14:textId="77777777" w:rsidR="00D45CE0" w:rsidRPr="00424874" w:rsidRDefault="00547235">
            <w:pPr>
              <w:ind w:left="135"/>
              <w:rPr>
                <w:lang w:val="ru-RU"/>
              </w:rPr>
            </w:pPr>
            <w:r w:rsidRPr="00424874">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Pr>
          <w:p w14:paraId="3E794C93"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4E7B8329" w14:textId="77777777" w:rsidR="00D45CE0" w:rsidRDefault="00D45CE0">
            <w:pPr>
              <w:ind w:left="135"/>
              <w:jc w:val="center"/>
            </w:pPr>
          </w:p>
        </w:tc>
        <w:tc>
          <w:tcPr>
            <w:tcW w:w="1515" w:type="dxa"/>
          </w:tcPr>
          <w:p w14:paraId="73639AFA" w14:textId="77777777" w:rsidR="00D45CE0" w:rsidRDefault="00D45CE0">
            <w:pPr>
              <w:ind w:left="135"/>
              <w:jc w:val="center"/>
            </w:pPr>
          </w:p>
        </w:tc>
        <w:tc>
          <w:tcPr>
            <w:tcW w:w="1059" w:type="dxa"/>
          </w:tcPr>
          <w:p w14:paraId="4F3D55EA" w14:textId="77777777" w:rsidR="00D45CE0" w:rsidRDefault="00D45CE0">
            <w:pPr>
              <w:ind w:left="135"/>
            </w:pPr>
          </w:p>
        </w:tc>
        <w:tc>
          <w:tcPr>
            <w:tcW w:w="1856" w:type="dxa"/>
          </w:tcPr>
          <w:p w14:paraId="7F15DDD3" w14:textId="77777777" w:rsidR="00D45CE0" w:rsidRDefault="00D45CE0">
            <w:pPr>
              <w:ind w:left="135"/>
            </w:pPr>
          </w:p>
        </w:tc>
      </w:tr>
      <w:tr w:rsidR="00D45CE0" w14:paraId="6E78A789" w14:textId="77777777" w:rsidTr="00F441C3">
        <w:trPr>
          <w:trHeight w:val="144"/>
        </w:trPr>
        <w:tc>
          <w:tcPr>
            <w:tcW w:w="317" w:type="dxa"/>
          </w:tcPr>
          <w:p w14:paraId="6B5B1529" w14:textId="77777777" w:rsidR="00D45CE0" w:rsidRDefault="00547235">
            <w:r>
              <w:rPr>
                <w:rFonts w:ascii="Times New Roman" w:hAnsi="Times New Roman"/>
                <w:color w:val="000000"/>
                <w:sz w:val="24"/>
              </w:rPr>
              <w:t>30</w:t>
            </w:r>
          </w:p>
        </w:tc>
        <w:tc>
          <w:tcPr>
            <w:tcW w:w="4136" w:type="dxa"/>
          </w:tcPr>
          <w:p w14:paraId="2047AF3F" w14:textId="77777777" w:rsidR="00D45CE0" w:rsidRPr="00424874" w:rsidRDefault="00547235">
            <w:pPr>
              <w:ind w:left="135"/>
              <w:rPr>
                <w:lang w:val="ru-RU"/>
              </w:rPr>
            </w:pPr>
            <w:r w:rsidRPr="00424874">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Pr>
          <w:p w14:paraId="791AC658"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13382298" w14:textId="77777777" w:rsidR="00D45CE0" w:rsidRDefault="00D45CE0">
            <w:pPr>
              <w:ind w:left="135"/>
              <w:jc w:val="center"/>
            </w:pPr>
          </w:p>
        </w:tc>
        <w:tc>
          <w:tcPr>
            <w:tcW w:w="1515" w:type="dxa"/>
          </w:tcPr>
          <w:p w14:paraId="6B93E82C" w14:textId="77777777" w:rsidR="00D45CE0" w:rsidRDefault="00D45CE0">
            <w:pPr>
              <w:ind w:left="135"/>
              <w:jc w:val="center"/>
            </w:pPr>
          </w:p>
        </w:tc>
        <w:tc>
          <w:tcPr>
            <w:tcW w:w="1059" w:type="dxa"/>
          </w:tcPr>
          <w:p w14:paraId="243EE0B7" w14:textId="77777777" w:rsidR="00D45CE0" w:rsidRDefault="00D45CE0">
            <w:pPr>
              <w:ind w:left="135"/>
            </w:pPr>
          </w:p>
        </w:tc>
        <w:tc>
          <w:tcPr>
            <w:tcW w:w="1856" w:type="dxa"/>
          </w:tcPr>
          <w:p w14:paraId="1B3F825B" w14:textId="77777777" w:rsidR="00D45CE0" w:rsidRDefault="00D45CE0">
            <w:pPr>
              <w:ind w:left="135"/>
            </w:pPr>
          </w:p>
        </w:tc>
      </w:tr>
      <w:tr w:rsidR="00D45CE0" w14:paraId="2AEE96AD" w14:textId="77777777" w:rsidTr="00F441C3">
        <w:trPr>
          <w:trHeight w:val="144"/>
        </w:trPr>
        <w:tc>
          <w:tcPr>
            <w:tcW w:w="317" w:type="dxa"/>
          </w:tcPr>
          <w:p w14:paraId="25C021BE" w14:textId="77777777" w:rsidR="00D45CE0" w:rsidRDefault="00547235">
            <w:r>
              <w:rPr>
                <w:rFonts w:ascii="Times New Roman" w:hAnsi="Times New Roman"/>
                <w:color w:val="000000"/>
                <w:sz w:val="24"/>
              </w:rPr>
              <w:t>31</w:t>
            </w:r>
          </w:p>
        </w:tc>
        <w:tc>
          <w:tcPr>
            <w:tcW w:w="4136" w:type="dxa"/>
          </w:tcPr>
          <w:p w14:paraId="56DB29F3" w14:textId="77777777" w:rsidR="00D45CE0" w:rsidRPr="00424874" w:rsidRDefault="00547235">
            <w:pPr>
              <w:ind w:left="135"/>
              <w:rPr>
                <w:lang w:val="ru-RU"/>
              </w:rPr>
            </w:pPr>
            <w:r w:rsidRPr="00424874">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Pr>
          <w:p w14:paraId="30E5246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61B21DB7" w14:textId="77777777" w:rsidR="00D45CE0" w:rsidRDefault="00D45CE0">
            <w:pPr>
              <w:ind w:left="135"/>
              <w:jc w:val="center"/>
            </w:pPr>
          </w:p>
        </w:tc>
        <w:tc>
          <w:tcPr>
            <w:tcW w:w="1515" w:type="dxa"/>
          </w:tcPr>
          <w:p w14:paraId="092AEC52" w14:textId="77777777" w:rsidR="00D45CE0" w:rsidRDefault="00D45CE0">
            <w:pPr>
              <w:ind w:left="135"/>
              <w:jc w:val="center"/>
            </w:pPr>
          </w:p>
        </w:tc>
        <w:tc>
          <w:tcPr>
            <w:tcW w:w="1059" w:type="dxa"/>
          </w:tcPr>
          <w:p w14:paraId="4EB8BC69" w14:textId="77777777" w:rsidR="00D45CE0" w:rsidRDefault="00D45CE0">
            <w:pPr>
              <w:ind w:left="135"/>
            </w:pPr>
          </w:p>
        </w:tc>
        <w:tc>
          <w:tcPr>
            <w:tcW w:w="1856" w:type="dxa"/>
          </w:tcPr>
          <w:p w14:paraId="2020F1F2" w14:textId="77777777" w:rsidR="00D45CE0" w:rsidRDefault="00D45CE0">
            <w:pPr>
              <w:ind w:left="135"/>
            </w:pPr>
          </w:p>
        </w:tc>
      </w:tr>
      <w:tr w:rsidR="00D45CE0" w14:paraId="0C5BBE44" w14:textId="77777777" w:rsidTr="00F441C3">
        <w:trPr>
          <w:trHeight w:val="144"/>
        </w:trPr>
        <w:tc>
          <w:tcPr>
            <w:tcW w:w="317" w:type="dxa"/>
          </w:tcPr>
          <w:p w14:paraId="1E172272" w14:textId="77777777" w:rsidR="00D45CE0" w:rsidRDefault="00547235">
            <w:r>
              <w:rPr>
                <w:rFonts w:ascii="Times New Roman" w:hAnsi="Times New Roman"/>
                <w:color w:val="000000"/>
                <w:sz w:val="24"/>
              </w:rPr>
              <w:lastRenderedPageBreak/>
              <w:t>32</w:t>
            </w:r>
          </w:p>
        </w:tc>
        <w:tc>
          <w:tcPr>
            <w:tcW w:w="4136" w:type="dxa"/>
          </w:tcPr>
          <w:p w14:paraId="789140B5" w14:textId="77777777" w:rsidR="00D45CE0" w:rsidRPr="00424874" w:rsidRDefault="00547235">
            <w:pPr>
              <w:ind w:left="135"/>
              <w:rPr>
                <w:lang w:val="ru-RU"/>
              </w:rPr>
            </w:pPr>
            <w:r w:rsidRPr="00424874">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Pr>
          <w:p w14:paraId="776C6306"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141FE660" w14:textId="77777777" w:rsidR="00D45CE0" w:rsidRDefault="00D45CE0">
            <w:pPr>
              <w:ind w:left="135"/>
              <w:jc w:val="center"/>
            </w:pPr>
          </w:p>
        </w:tc>
        <w:tc>
          <w:tcPr>
            <w:tcW w:w="1515" w:type="dxa"/>
          </w:tcPr>
          <w:p w14:paraId="26D5BAD5" w14:textId="77777777" w:rsidR="00D45CE0" w:rsidRDefault="00D45CE0">
            <w:pPr>
              <w:ind w:left="135"/>
              <w:jc w:val="center"/>
            </w:pPr>
          </w:p>
        </w:tc>
        <w:tc>
          <w:tcPr>
            <w:tcW w:w="1059" w:type="dxa"/>
          </w:tcPr>
          <w:p w14:paraId="706D3B91" w14:textId="77777777" w:rsidR="00D45CE0" w:rsidRDefault="00D45CE0">
            <w:pPr>
              <w:ind w:left="135"/>
            </w:pPr>
          </w:p>
        </w:tc>
        <w:tc>
          <w:tcPr>
            <w:tcW w:w="1856" w:type="dxa"/>
          </w:tcPr>
          <w:p w14:paraId="299320BD" w14:textId="77777777" w:rsidR="00D45CE0" w:rsidRDefault="00D45CE0">
            <w:pPr>
              <w:ind w:left="135"/>
            </w:pPr>
          </w:p>
        </w:tc>
      </w:tr>
      <w:tr w:rsidR="00D45CE0" w14:paraId="2BE2B336" w14:textId="77777777" w:rsidTr="00F441C3">
        <w:trPr>
          <w:trHeight w:val="144"/>
        </w:trPr>
        <w:tc>
          <w:tcPr>
            <w:tcW w:w="317" w:type="dxa"/>
          </w:tcPr>
          <w:p w14:paraId="369EF4BF" w14:textId="77777777" w:rsidR="00D45CE0" w:rsidRDefault="00547235">
            <w:r>
              <w:rPr>
                <w:rFonts w:ascii="Times New Roman" w:hAnsi="Times New Roman"/>
                <w:color w:val="000000"/>
                <w:sz w:val="24"/>
              </w:rPr>
              <w:t>33</w:t>
            </w:r>
          </w:p>
        </w:tc>
        <w:tc>
          <w:tcPr>
            <w:tcW w:w="4136" w:type="dxa"/>
          </w:tcPr>
          <w:p w14:paraId="0B200627" w14:textId="77777777" w:rsidR="00D45CE0" w:rsidRPr="00424874" w:rsidRDefault="00547235">
            <w:pPr>
              <w:ind w:left="135"/>
              <w:rPr>
                <w:lang w:val="ru-RU"/>
              </w:rPr>
            </w:pPr>
            <w:r w:rsidRPr="00424874">
              <w:rPr>
                <w:rFonts w:ascii="Times New Roman" w:hAnsi="Times New Roman"/>
                <w:color w:val="000000"/>
                <w:sz w:val="24"/>
                <w:lang w:val="ru-RU"/>
              </w:rPr>
              <w:t>Человек в мире веществ и материалов</w:t>
            </w:r>
          </w:p>
        </w:tc>
        <w:tc>
          <w:tcPr>
            <w:tcW w:w="726" w:type="dxa"/>
          </w:tcPr>
          <w:p w14:paraId="6698B393"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Pr>
          <w:p w14:paraId="0B2DEB18" w14:textId="77777777" w:rsidR="00D45CE0" w:rsidRDefault="00D45CE0">
            <w:pPr>
              <w:ind w:left="135"/>
              <w:jc w:val="center"/>
            </w:pPr>
          </w:p>
        </w:tc>
        <w:tc>
          <w:tcPr>
            <w:tcW w:w="1515" w:type="dxa"/>
          </w:tcPr>
          <w:p w14:paraId="7BA09F47" w14:textId="77777777" w:rsidR="00D45CE0" w:rsidRDefault="00D45CE0">
            <w:pPr>
              <w:ind w:left="135"/>
              <w:jc w:val="center"/>
            </w:pPr>
          </w:p>
        </w:tc>
        <w:tc>
          <w:tcPr>
            <w:tcW w:w="1059" w:type="dxa"/>
          </w:tcPr>
          <w:p w14:paraId="5C0B6366" w14:textId="77777777" w:rsidR="00D45CE0" w:rsidRDefault="00D45CE0">
            <w:pPr>
              <w:ind w:left="135"/>
            </w:pPr>
          </w:p>
        </w:tc>
        <w:tc>
          <w:tcPr>
            <w:tcW w:w="1856" w:type="dxa"/>
          </w:tcPr>
          <w:p w14:paraId="3BF11C97" w14:textId="77777777" w:rsidR="00D45CE0" w:rsidRDefault="00D45CE0">
            <w:pPr>
              <w:ind w:left="135"/>
            </w:pPr>
          </w:p>
        </w:tc>
      </w:tr>
      <w:tr w:rsidR="00D45CE0" w14:paraId="2AB7B29C" w14:textId="77777777" w:rsidTr="00F441C3">
        <w:trPr>
          <w:trHeight w:val="144"/>
        </w:trPr>
        <w:tc>
          <w:tcPr>
            <w:tcW w:w="317" w:type="dxa"/>
          </w:tcPr>
          <w:p w14:paraId="3301D6BD" w14:textId="77777777" w:rsidR="00D45CE0" w:rsidRDefault="00547235">
            <w:r>
              <w:rPr>
                <w:rFonts w:ascii="Times New Roman" w:hAnsi="Times New Roman"/>
                <w:color w:val="000000"/>
                <w:sz w:val="24"/>
              </w:rPr>
              <w:t>34</w:t>
            </w:r>
          </w:p>
        </w:tc>
        <w:tc>
          <w:tcPr>
            <w:tcW w:w="4136" w:type="dxa"/>
          </w:tcPr>
          <w:p w14:paraId="6897EC5F" w14:textId="77777777" w:rsidR="00D45CE0" w:rsidRDefault="00547235">
            <w:pPr>
              <w:ind w:left="135"/>
            </w:pPr>
            <w:r>
              <w:rPr>
                <w:rFonts w:ascii="Times New Roman" w:hAnsi="Times New Roman"/>
                <w:color w:val="000000"/>
                <w:sz w:val="24"/>
              </w:rPr>
              <w:t>Химия и здоровье человека</w:t>
            </w:r>
          </w:p>
        </w:tc>
        <w:tc>
          <w:tcPr>
            <w:tcW w:w="726" w:type="dxa"/>
          </w:tcPr>
          <w:p w14:paraId="2753DEF1" w14:textId="77777777" w:rsidR="00D45CE0" w:rsidRDefault="00547235">
            <w:pPr>
              <w:ind w:left="135"/>
              <w:jc w:val="center"/>
            </w:pPr>
            <w:r>
              <w:rPr>
                <w:rFonts w:ascii="Times New Roman" w:hAnsi="Times New Roman"/>
                <w:color w:val="000000"/>
                <w:sz w:val="24"/>
              </w:rPr>
              <w:t xml:space="preserve"> 1 </w:t>
            </w:r>
          </w:p>
        </w:tc>
        <w:tc>
          <w:tcPr>
            <w:tcW w:w="1408" w:type="dxa"/>
          </w:tcPr>
          <w:p w14:paraId="579C82A4" w14:textId="77777777" w:rsidR="00D45CE0" w:rsidRDefault="00D45CE0">
            <w:pPr>
              <w:ind w:left="135"/>
              <w:jc w:val="center"/>
            </w:pPr>
          </w:p>
        </w:tc>
        <w:tc>
          <w:tcPr>
            <w:tcW w:w="1515" w:type="dxa"/>
          </w:tcPr>
          <w:p w14:paraId="2A4CA52C" w14:textId="77777777" w:rsidR="00D45CE0" w:rsidRDefault="00D45CE0">
            <w:pPr>
              <w:ind w:left="135"/>
              <w:jc w:val="center"/>
            </w:pPr>
          </w:p>
        </w:tc>
        <w:tc>
          <w:tcPr>
            <w:tcW w:w="1059" w:type="dxa"/>
          </w:tcPr>
          <w:p w14:paraId="5969496C" w14:textId="77777777" w:rsidR="00D45CE0" w:rsidRDefault="00D45CE0">
            <w:pPr>
              <w:ind w:left="135"/>
            </w:pPr>
          </w:p>
        </w:tc>
        <w:tc>
          <w:tcPr>
            <w:tcW w:w="1856" w:type="dxa"/>
          </w:tcPr>
          <w:p w14:paraId="3732962B" w14:textId="77777777" w:rsidR="00D45CE0" w:rsidRDefault="00D45CE0">
            <w:pPr>
              <w:ind w:left="135"/>
            </w:pPr>
          </w:p>
        </w:tc>
      </w:tr>
      <w:tr w:rsidR="00D45CE0" w14:paraId="3A0AA5A9" w14:textId="77777777" w:rsidTr="00F441C3">
        <w:trPr>
          <w:trHeight w:val="144"/>
        </w:trPr>
        <w:tc>
          <w:tcPr>
            <w:tcW w:w="0" w:type="auto"/>
            <w:gridSpan w:val="2"/>
          </w:tcPr>
          <w:p w14:paraId="644BCCFB" w14:textId="77777777" w:rsidR="00D45CE0" w:rsidRPr="00424874" w:rsidRDefault="00547235">
            <w:pPr>
              <w:ind w:left="135"/>
              <w:rPr>
                <w:lang w:val="ru-RU"/>
              </w:rPr>
            </w:pPr>
            <w:r w:rsidRPr="00424874">
              <w:rPr>
                <w:rFonts w:ascii="Times New Roman" w:hAnsi="Times New Roman"/>
                <w:color w:val="000000"/>
                <w:sz w:val="24"/>
                <w:lang w:val="ru-RU"/>
              </w:rPr>
              <w:t>ОБЩЕЕ КОЛИЧЕСТВО ЧАСОВ ПО ПРОГРАММЕ</w:t>
            </w:r>
          </w:p>
        </w:tc>
        <w:tc>
          <w:tcPr>
            <w:tcW w:w="1141" w:type="dxa"/>
          </w:tcPr>
          <w:p w14:paraId="4B03AFDF" w14:textId="77777777" w:rsidR="00D45CE0" w:rsidRDefault="00547235">
            <w:pPr>
              <w:ind w:left="135"/>
              <w:jc w:val="center"/>
            </w:pPr>
            <w:r w:rsidRPr="004248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Pr>
          <w:p w14:paraId="677ECD0F" w14:textId="77777777" w:rsidR="00D45CE0" w:rsidRDefault="00547235">
            <w:pPr>
              <w:ind w:left="135"/>
              <w:jc w:val="center"/>
            </w:pPr>
            <w:r>
              <w:rPr>
                <w:rFonts w:ascii="Times New Roman" w:hAnsi="Times New Roman"/>
                <w:color w:val="000000"/>
                <w:sz w:val="24"/>
              </w:rPr>
              <w:t xml:space="preserve"> 2 </w:t>
            </w:r>
          </w:p>
        </w:tc>
        <w:tc>
          <w:tcPr>
            <w:tcW w:w="1515" w:type="dxa"/>
          </w:tcPr>
          <w:p w14:paraId="068DAA7E" w14:textId="77777777" w:rsidR="00D45CE0" w:rsidRDefault="00547235">
            <w:pPr>
              <w:ind w:left="135"/>
              <w:jc w:val="center"/>
            </w:pPr>
            <w:r>
              <w:rPr>
                <w:rFonts w:ascii="Times New Roman" w:hAnsi="Times New Roman"/>
                <w:color w:val="000000"/>
                <w:sz w:val="24"/>
              </w:rPr>
              <w:t xml:space="preserve"> 3 </w:t>
            </w:r>
          </w:p>
        </w:tc>
        <w:tc>
          <w:tcPr>
            <w:tcW w:w="0" w:type="auto"/>
            <w:gridSpan w:val="2"/>
          </w:tcPr>
          <w:p w14:paraId="03D268C9" w14:textId="77777777" w:rsidR="00D45CE0" w:rsidRDefault="00D45CE0"/>
        </w:tc>
      </w:tr>
    </w:tbl>
    <w:p w14:paraId="4582188A" w14:textId="77777777" w:rsidR="00D45CE0" w:rsidRDefault="00D45CE0">
      <w:pPr>
        <w:sectPr w:rsidR="00D45CE0">
          <w:pgSz w:w="16383" w:h="11906" w:orient="landscape"/>
          <w:pgMar w:top="1134" w:right="850" w:bottom="1134" w:left="1701" w:header="720" w:footer="720" w:gutter="0"/>
          <w:cols w:space="720"/>
        </w:sectPr>
      </w:pPr>
    </w:p>
    <w:p w14:paraId="2AF43F4D" w14:textId="77777777" w:rsidR="00D45CE0" w:rsidRDefault="00D45CE0">
      <w:pPr>
        <w:sectPr w:rsidR="00D45CE0">
          <w:pgSz w:w="16383" w:h="11906" w:orient="landscape"/>
          <w:pgMar w:top="1134" w:right="850" w:bottom="1134" w:left="1701" w:header="720" w:footer="720" w:gutter="0"/>
          <w:cols w:space="720"/>
        </w:sectPr>
      </w:pPr>
    </w:p>
    <w:p w14:paraId="772D264A" w14:textId="77777777" w:rsidR="00D45CE0" w:rsidRDefault="00547235">
      <w:pPr>
        <w:spacing w:after="0"/>
        <w:ind w:left="120"/>
      </w:pPr>
      <w:bookmarkStart w:id="12" w:name="block-8052871"/>
      <w:bookmarkEnd w:id="11"/>
      <w:r>
        <w:rPr>
          <w:rFonts w:ascii="Times New Roman" w:hAnsi="Times New Roman"/>
          <w:b/>
          <w:color w:val="000000"/>
          <w:sz w:val="28"/>
        </w:rPr>
        <w:lastRenderedPageBreak/>
        <w:t>УЧЕБНО-МЕТОДИЧЕСКОЕ ОБЕСПЕЧЕНИЕ ОБРАЗОВАТЕЛЬНОГО ПРОЦЕССА</w:t>
      </w:r>
    </w:p>
    <w:p w14:paraId="1A22E35D" w14:textId="77777777" w:rsidR="00D45CE0" w:rsidRDefault="00547235">
      <w:pPr>
        <w:spacing w:after="0" w:line="480" w:lineRule="auto"/>
        <w:ind w:left="120"/>
      </w:pPr>
      <w:r>
        <w:rPr>
          <w:rFonts w:ascii="Times New Roman" w:hAnsi="Times New Roman"/>
          <w:b/>
          <w:color w:val="000000"/>
          <w:sz w:val="28"/>
        </w:rPr>
        <w:t>ОБЯЗАТЕЛЬНЫЕ УЧЕБНЫЕ МАТЕРИАЛЫ ДЛЯ УЧЕНИКА</w:t>
      </w:r>
    </w:p>
    <w:p w14:paraId="477931A3" w14:textId="77777777" w:rsidR="00D45CE0" w:rsidRPr="00424874" w:rsidRDefault="00547235">
      <w:pPr>
        <w:spacing w:after="0" w:line="480" w:lineRule="auto"/>
        <w:ind w:left="120"/>
        <w:rPr>
          <w:lang w:val="ru-RU"/>
        </w:rPr>
      </w:pPr>
      <w:r w:rsidRPr="00424874">
        <w:rPr>
          <w:rFonts w:ascii="Times New Roman" w:hAnsi="Times New Roman"/>
          <w:color w:val="000000"/>
          <w:sz w:val="28"/>
          <w:lang w:val="ru-RU"/>
        </w:rPr>
        <w:t>​‌• Химия / Габриелян О.С., Остроумов И.Г., Сладков С.А., Акционерное общество «Издательство «Просвещение»</w:t>
      </w:r>
      <w:r w:rsidRPr="00424874">
        <w:rPr>
          <w:sz w:val="28"/>
          <w:lang w:val="ru-RU"/>
        </w:rPr>
        <w:br/>
      </w:r>
      <w:bookmarkStart w:id="13" w:name="cbcdb3f8-8975-45f3-8500-7cf831c9e7c1"/>
      <w:r w:rsidRPr="00424874">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w:t>
      </w:r>
      <w:bookmarkEnd w:id="13"/>
      <w:r w:rsidRPr="00424874">
        <w:rPr>
          <w:rFonts w:ascii="Times New Roman" w:hAnsi="Times New Roman"/>
          <w:color w:val="000000"/>
          <w:sz w:val="28"/>
          <w:lang w:val="ru-RU"/>
        </w:rPr>
        <w:t>‌​</w:t>
      </w:r>
    </w:p>
    <w:p w14:paraId="2649D62C" w14:textId="3B68B5B0" w:rsidR="00D45CE0" w:rsidRDefault="00547235">
      <w:pPr>
        <w:spacing w:after="0" w:line="480" w:lineRule="auto"/>
        <w:ind w:left="120"/>
        <w:rPr>
          <w:rFonts w:ascii="Times New Roman" w:hAnsi="Times New Roman"/>
          <w:b/>
          <w:color w:val="000000"/>
          <w:sz w:val="28"/>
          <w:lang w:val="ru-RU"/>
        </w:rPr>
      </w:pPr>
      <w:r w:rsidRPr="00424874">
        <w:rPr>
          <w:rFonts w:ascii="Times New Roman" w:hAnsi="Times New Roman"/>
          <w:color w:val="000000"/>
          <w:sz w:val="28"/>
          <w:lang w:val="ru-RU"/>
        </w:rPr>
        <w:t>​</w:t>
      </w:r>
      <w:r w:rsidRPr="00424874">
        <w:rPr>
          <w:rFonts w:ascii="Times New Roman" w:hAnsi="Times New Roman"/>
          <w:b/>
          <w:color w:val="000000"/>
          <w:sz w:val="28"/>
          <w:lang w:val="ru-RU"/>
        </w:rPr>
        <w:t>МЕТОДИЧЕСКИЕ МАТЕРИАЛЫ ДЛЯ УЧИТЕЛЯ</w:t>
      </w:r>
    </w:p>
    <w:p w14:paraId="3B0EE306" w14:textId="4EF9D577" w:rsidR="00424874" w:rsidRPr="00424874" w:rsidRDefault="00424874" w:rsidP="00424874">
      <w:pPr>
        <w:spacing w:after="0" w:line="240" w:lineRule="auto"/>
        <w:ind w:left="120"/>
        <w:rPr>
          <w:rFonts w:ascii="Times New Roman" w:hAnsi="Times New Roman" w:cs="Times New Roman"/>
          <w:sz w:val="24"/>
          <w:szCs w:val="24"/>
          <w:lang w:val="ru-RU"/>
        </w:rPr>
      </w:pPr>
      <w:r w:rsidRPr="00424874">
        <w:rPr>
          <w:rFonts w:ascii="Times New Roman" w:hAnsi="Times New Roman" w:cs="Times New Roman"/>
          <w:color w:val="000000"/>
          <w:sz w:val="24"/>
          <w:szCs w:val="24"/>
          <w:shd w:val="clear" w:color="auto" w:fill="FFFFFF"/>
          <w:lang w:val="ru-RU"/>
        </w:rPr>
        <w:t>О.С.Габриелян, Г.Г.Лысова «Химия Методическое пособие – базовый уровень» - М.: Дрофа 2022 год.</w:t>
      </w:r>
      <w:r w:rsidRPr="00424874">
        <w:rPr>
          <w:rFonts w:ascii="Times New Roman" w:hAnsi="Times New Roman" w:cs="Times New Roman"/>
          <w:color w:val="000000"/>
          <w:sz w:val="24"/>
          <w:szCs w:val="24"/>
          <w:shd w:val="clear" w:color="auto" w:fill="FFFFFF"/>
          <w:lang w:val="ru-RU"/>
        </w:rPr>
        <w:br/>
        <w:t xml:space="preserve"> О.С.Габриелян, И.Г.Остроумов, «Общая химия в тестах, задачах, упражнениях. 11 класс» – М.: Дрофа, 2023 год.</w:t>
      </w:r>
      <w:r w:rsidRPr="00424874">
        <w:rPr>
          <w:rFonts w:ascii="Times New Roman" w:hAnsi="Times New Roman" w:cs="Times New Roman"/>
          <w:color w:val="000000"/>
          <w:sz w:val="24"/>
          <w:szCs w:val="24"/>
          <w:shd w:val="clear" w:color="auto" w:fill="FFFFFF"/>
          <w:lang w:val="ru-RU"/>
        </w:rPr>
        <w:br/>
        <w:t xml:space="preserve"> О.С.Габриелян, П.Н.Березкин, А.А.Ушакова «Химия 11 класс: Контрольные и проверочные работы к учебнику». – М.: Дрофа, 2021 г.</w:t>
      </w:r>
      <w:r w:rsidRPr="00424874">
        <w:rPr>
          <w:rFonts w:ascii="Times New Roman" w:hAnsi="Times New Roman" w:cs="Times New Roman"/>
          <w:color w:val="000000"/>
          <w:sz w:val="24"/>
          <w:szCs w:val="24"/>
          <w:shd w:val="clear" w:color="auto" w:fill="FFFFFF"/>
          <w:lang w:val="ru-RU"/>
        </w:rPr>
        <w:br/>
        <w:t>О.С.Габриелян, Г.Г.Лысова, А.Г.Введенская «Химия 11 класс: Настольная книга для учителя». Часть 2 – М.: Дрофа, 2022 год.</w:t>
      </w:r>
      <w:r w:rsidRPr="00424874">
        <w:rPr>
          <w:rFonts w:ascii="Times New Roman" w:hAnsi="Times New Roman" w:cs="Times New Roman"/>
          <w:color w:val="000000"/>
          <w:sz w:val="24"/>
          <w:szCs w:val="24"/>
          <w:shd w:val="clear" w:color="auto" w:fill="FFFFFF"/>
          <w:lang w:val="ru-RU"/>
        </w:rPr>
        <w:br/>
        <w:t>О.С.Габриелян, П.В.Решетов, И.Г.Остроумова «Задачи по химии и способы их решения» - М.: «Дрофа», 2021год.</w:t>
      </w:r>
      <w:r w:rsidRPr="00424874">
        <w:rPr>
          <w:rFonts w:ascii="Times New Roman" w:hAnsi="Times New Roman" w:cs="Times New Roman"/>
          <w:color w:val="000000"/>
          <w:sz w:val="24"/>
          <w:szCs w:val="24"/>
          <w:shd w:val="clear" w:color="auto" w:fill="FFFFFF"/>
          <w:lang w:val="ru-RU"/>
        </w:rPr>
        <w:br/>
        <w:t>М.А.Рябова, У.Ю.Невская, Р.В.Линко «Тесты по химии 11 класс», - М.: Экзамен, 2019г.</w:t>
      </w:r>
      <w:r w:rsidRPr="00424874">
        <w:rPr>
          <w:rFonts w:ascii="Times New Roman" w:hAnsi="Times New Roman" w:cs="Times New Roman"/>
          <w:color w:val="000000"/>
          <w:sz w:val="24"/>
          <w:szCs w:val="24"/>
          <w:shd w:val="clear" w:color="auto" w:fill="FFFFFF"/>
          <w:lang w:val="ru-RU"/>
        </w:rPr>
        <w:br/>
        <w:t>О.С.Габриелян, И.Г.остроумов «Химический эксперимент в школе 11 класс»; - М.: Дрофа. – 2019 год.</w:t>
      </w:r>
      <w:r w:rsidRPr="00424874">
        <w:rPr>
          <w:rFonts w:ascii="Times New Roman" w:hAnsi="Times New Roman" w:cs="Times New Roman"/>
          <w:color w:val="000000"/>
          <w:sz w:val="24"/>
          <w:szCs w:val="24"/>
          <w:shd w:val="clear" w:color="auto" w:fill="FFFFFF"/>
        </w:rPr>
        <w:t> </w:t>
      </w:r>
    </w:p>
    <w:p w14:paraId="0A06C11D" w14:textId="13276E65" w:rsidR="00292126" w:rsidRPr="000A1A42" w:rsidRDefault="00292126" w:rsidP="00292126">
      <w:pPr>
        <w:pStyle w:val="ae"/>
        <w:shd w:val="clear" w:color="auto" w:fill="FFFFFF"/>
        <w:spacing w:before="0" w:beforeAutospacing="0" w:after="150" w:afterAutospacing="0"/>
        <w:rPr>
          <w:color w:val="000000"/>
        </w:rPr>
      </w:pPr>
      <w:r w:rsidRPr="00292126">
        <w:rPr>
          <w:color w:val="000000"/>
        </w:rPr>
        <w:t xml:space="preserve"> </w:t>
      </w:r>
      <w:r w:rsidRPr="000A1A42">
        <w:rPr>
          <w:color w:val="000000"/>
        </w:rPr>
        <w:t>Задания образовательного портала Решу ЕГЭ</w:t>
      </w:r>
    </w:p>
    <w:p w14:paraId="16163922" w14:textId="77777777" w:rsidR="00D45CE0" w:rsidRPr="00424874" w:rsidRDefault="00547235" w:rsidP="00292126">
      <w:pPr>
        <w:spacing w:after="0" w:line="240" w:lineRule="auto"/>
        <w:ind w:left="120"/>
        <w:rPr>
          <w:lang w:val="ru-RU"/>
        </w:rPr>
      </w:pPr>
      <w:r w:rsidRPr="00424874">
        <w:rPr>
          <w:rFonts w:ascii="Times New Roman" w:hAnsi="Times New Roman"/>
          <w:b/>
          <w:color w:val="000000"/>
          <w:sz w:val="28"/>
          <w:lang w:val="ru-RU"/>
        </w:rPr>
        <w:t>ЦИФРОВЫЕ ОБРАЗОВАТЕЛЬНЫЕ РЕСУРСЫ И РЕСУРСЫ СЕТИ ИНТЕРНЕТ</w:t>
      </w:r>
    </w:p>
    <w:p w14:paraId="6F9E873A" w14:textId="6E1A7591" w:rsidR="00D45CE0" w:rsidRPr="007E5428" w:rsidRDefault="00547235" w:rsidP="00292126">
      <w:pPr>
        <w:spacing w:after="0" w:line="240" w:lineRule="auto"/>
        <w:ind w:left="120"/>
        <w:rPr>
          <w:lang w:val="ru-RU"/>
        </w:rPr>
      </w:pPr>
      <w:r w:rsidRPr="007E5428">
        <w:rPr>
          <w:rFonts w:ascii="Times New Roman" w:hAnsi="Times New Roman"/>
          <w:color w:val="000000"/>
          <w:sz w:val="28"/>
          <w:lang w:val="ru-RU"/>
        </w:rPr>
        <w:t>​</w:t>
      </w:r>
      <w:r w:rsidRPr="007E5428">
        <w:rPr>
          <w:rFonts w:ascii="Times New Roman" w:hAnsi="Times New Roman"/>
          <w:color w:val="333333"/>
          <w:sz w:val="28"/>
          <w:lang w:val="ru-RU"/>
        </w:rPr>
        <w:t>​</w:t>
      </w:r>
      <w:r w:rsidRPr="007E5428">
        <w:rPr>
          <w:rFonts w:ascii="Times New Roman" w:hAnsi="Times New Roman"/>
          <w:color w:val="333333"/>
          <w:sz w:val="24"/>
          <w:szCs w:val="24"/>
          <w:lang w:val="ru-RU"/>
        </w:rPr>
        <w:t>‌</w:t>
      </w:r>
      <w:bookmarkStart w:id="14" w:name="4ae8c924-a53d-4ec6-ab2c-df94aa71f8b5"/>
      <w:r w:rsidRPr="00292126">
        <w:rPr>
          <w:rFonts w:ascii="Times New Roman" w:hAnsi="Times New Roman"/>
          <w:color w:val="000000"/>
          <w:sz w:val="24"/>
          <w:szCs w:val="24"/>
        </w:rPr>
        <w:t>resh</w:t>
      </w:r>
      <w:r w:rsidRPr="007E5428">
        <w:rPr>
          <w:rFonts w:ascii="Times New Roman" w:hAnsi="Times New Roman"/>
          <w:color w:val="000000"/>
          <w:sz w:val="24"/>
          <w:szCs w:val="24"/>
          <w:lang w:val="ru-RU"/>
        </w:rPr>
        <w:t>.</w:t>
      </w:r>
      <w:r w:rsidRPr="00292126">
        <w:rPr>
          <w:rFonts w:ascii="Times New Roman" w:hAnsi="Times New Roman"/>
          <w:color w:val="000000"/>
          <w:sz w:val="24"/>
          <w:szCs w:val="24"/>
        </w:rPr>
        <w:t>edu</w:t>
      </w:r>
      <w:r w:rsidRPr="007E5428">
        <w:rPr>
          <w:rFonts w:ascii="Times New Roman" w:hAnsi="Times New Roman"/>
          <w:color w:val="000000"/>
          <w:sz w:val="24"/>
          <w:szCs w:val="24"/>
          <w:lang w:val="ru-RU"/>
        </w:rPr>
        <w:t>.</w:t>
      </w:r>
      <w:r w:rsidRPr="00292126">
        <w:rPr>
          <w:rFonts w:ascii="Times New Roman" w:hAnsi="Times New Roman"/>
          <w:color w:val="000000"/>
          <w:sz w:val="24"/>
          <w:szCs w:val="24"/>
        </w:rPr>
        <w:t>ru</w:t>
      </w:r>
      <w:bookmarkEnd w:id="14"/>
      <w:r w:rsidRPr="007E5428">
        <w:rPr>
          <w:rFonts w:ascii="Times New Roman" w:hAnsi="Times New Roman"/>
          <w:color w:val="333333"/>
          <w:sz w:val="24"/>
          <w:szCs w:val="24"/>
          <w:lang w:val="ru-RU"/>
        </w:rPr>
        <w:t>‌</w:t>
      </w:r>
      <w:r w:rsidRPr="007E5428">
        <w:rPr>
          <w:rFonts w:ascii="Times New Roman" w:hAnsi="Times New Roman"/>
          <w:color w:val="000000"/>
          <w:sz w:val="24"/>
          <w:szCs w:val="24"/>
          <w:lang w:val="ru-RU"/>
        </w:rPr>
        <w:t>​</w:t>
      </w:r>
    </w:p>
    <w:p w14:paraId="5B6CB543" w14:textId="41BC058E" w:rsidR="00424874" w:rsidRPr="00292126" w:rsidRDefault="00424874" w:rsidP="00292126">
      <w:pPr>
        <w:spacing w:line="240" w:lineRule="auto"/>
        <w:rPr>
          <w:rFonts w:ascii="Times New Roman" w:hAnsi="Times New Roman" w:cs="Times New Roman"/>
          <w:sz w:val="24"/>
          <w:szCs w:val="24"/>
          <w:lang w:val="ru-RU"/>
        </w:rPr>
        <w:sectPr w:rsidR="00424874" w:rsidRPr="00292126">
          <w:pgSz w:w="11906" w:h="16383"/>
          <w:pgMar w:top="1134" w:right="850" w:bottom="1134" w:left="1701" w:header="720" w:footer="720" w:gutter="0"/>
          <w:cols w:space="720"/>
        </w:sectPr>
      </w:pPr>
      <w:r w:rsidRPr="00292126">
        <w:rPr>
          <w:rFonts w:ascii="Times New Roman" w:hAnsi="Times New Roman" w:cs="Times New Roman"/>
          <w:color w:val="000000"/>
          <w:sz w:val="24"/>
          <w:szCs w:val="24"/>
          <w:shd w:val="clear" w:color="auto" w:fill="FFFFFF"/>
        </w:rPr>
        <w:t>http</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www</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chemnet</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ru</w:t>
      </w:r>
      <w:r w:rsidRPr="00292126">
        <w:rPr>
          <w:rFonts w:ascii="Times New Roman" w:hAnsi="Times New Roman" w:cs="Times New Roman"/>
          <w:color w:val="000000"/>
          <w:sz w:val="24"/>
          <w:szCs w:val="24"/>
          <w:shd w:val="clear" w:color="auto" w:fill="FFFFFF"/>
          <w:lang w:val="ru-RU"/>
        </w:rPr>
        <w:t xml:space="preserve"> Газета «Химия» и сайт для учителя «Я иду на урок химии»</w:t>
      </w:r>
      <w:r w:rsidRPr="00292126">
        <w:rPr>
          <w:rFonts w:ascii="Times New Roman" w:hAnsi="Times New Roman" w:cs="Times New Roman"/>
          <w:color w:val="000000"/>
          <w:sz w:val="24"/>
          <w:szCs w:val="24"/>
          <w:shd w:val="clear" w:color="auto" w:fill="FFFFFF"/>
          <w:lang w:val="ru-RU"/>
        </w:rPr>
        <w:br/>
      </w:r>
      <w:r w:rsidRPr="00292126">
        <w:rPr>
          <w:rFonts w:ascii="Times New Roman" w:hAnsi="Times New Roman" w:cs="Times New Roman"/>
          <w:color w:val="000000"/>
          <w:sz w:val="24"/>
          <w:szCs w:val="24"/>
          <w:shd w:val="clear" w:color="auto" w:fill="FFFFFF"/>
        </w:rPr>
        <w:t>http</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him</w:t>
      </w:r>
      <w:r w:rsidRPr="00292126">
        <w:rPr>
          <w:rFonts w:ascii="Times New Roman" w:hAnsi="Times New Roman" w:cs="Times New Roman"/>
          <w:color w:val="000000"/>
          <w:sz w:val="24"/>
          <w:szCs w:val="24"/>
          <w:shd w:val="clear" w:color="auto" w:fill="FFFFFF"/>
          <w:lang w:val="ru-RU"/>
        </w:rPr>
        <w:t>.1</w:t>
      </w:r>
      <w:r w:rsidRPr="00292126">
        <w:rPr>
          <w:rFonts w:ascii="Times New Roman" w:hAnsi="Times New Roman" w:cs="Times New Roman"/>
          <w:color w:val="000000"/>
          <w:sz w:val="24"/>
          <w:szCs w:val="24"/>
          <w:shd w:val="clear" w:color="auto" w:fill="FFFFFF"/>
        </w:rPr>
        <w:t>september</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ru</w:t>
      </w:r>
      <w:r w:rsidRPr="00292126">
        <w:rPr>
          <w:rFonts w:ascii="Times New Roman" w:hAnsi="Times New Roman" w:cs="Times New Roman"/>
          <w:color w:val="000000"/>
          <w:sz w:val="24"/>
          <w:szCs w:val="24"/>
          <w:shd w:val="clear" w:color="auto" w:fill="FFFFFF"/>
          <w:lang w:val="ru-RU"/>
        </w:rPr>
        <w:t xml:space="preserve"> Единая коллекция ЦОР: Предметная коллекция «Химия»</w:t>
      </w:r>
      <w:r w:rsidRPr="00292126">
        <w:rPr>
          <w:rFonts w:ascii="Times New Roman" w:hAnsi="Times New Roman" w:cs="Times New Roman"/>
          <w:color w:val="000000"/>
          <w:sz w:val="24"/>
          <w:szCs w:val="24"/>
          <w:shd w:val="clear" w:color="auto" w:fill="FFFFFF"/>
          <w:lang w:val="ru-RU"/>
        </w:rPr>
        <w:br/>
      </w:r>
      <w:r w:rsidRPr="00292126">
        <w:rPr>
          <w:rFonts w:ascii="Times New Roman" w:hAnsi="Times New Roman" w:cs="Times New Roman"/>
          <w:color w:val="000000"/>
          <w:sz w:val="24"/>
          <w:szCs w:val="24"/>
          <w:shd w:val="clear" w:color="auto" w:fill="FFFFFF"/>
        </w:rPr>
        <w:t>http</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www</w:t>
      </w:r>
      <w:r w:rsidRPr="00292126">
        <w:rPr>
          <w:rFonts w:ascii="Times New Roman" w:hAnsi="Times New Roman" w:cs="Times New Roman"/>
          <w:color w:val="000000"/>
          <w:sz w:val="24"/>
          <w:szCs w:val="24"/>
          <w:shd w:val="clear" w:color="auto" w:fill="FFFFFF"/>
          <w:lang w:val="ru-RU"/>
        </w:rPr>
        <w:t xml:space="preserve"> </w:t>
      </w:r>
      <w:r w:rsidRPr="00292126">
        <w:rPr>
          <w:rFonts w:ascii="Times New Roman" w:hAnsi="Times New Roman" w:cs="Times New Roman"/>
          <w:color w:val="000000"/>
          <w:sz w:val="24"/>
          <w:szCs w:val="24"/>
          <w:shd w:val="clear" w:color="auto" w:fill="FFFFFF"/>
        </w:rPr>
        <w:t>alhimik</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ru</w:t>
      </w:r>
      <w:r w:rsidRPr="00292126">
        <w:rPr>
          <w:rFonts w:ascii="Times New Roman" w:hAnsi="Times New Roman" w:cs="Times New Roman"/>
          <w:color w:val="000000"/>
          <w:sz w:val="24"/>
          <w:szCs w:val="24"/>
          <w:shd w:val="clear" w:color="auto" w:fill="FFFFFF"/>
          <w:lang w:val="ru-RU"/>
        </w:rPr>
        <w:t xml:space="preserve"> Всероссийская олимпиада школьников по химии</w:t>
      </w:r>
      <w:r w:rsidRPr="00292126">
        <w:rPr>
          <w:rFonts w:ascii="Times New Roman" w:hAnsi="Times New Roman" w:cs="Times New Roman"/>
          <w:color w:val="000000"/>
          <w:sz w:val="24"/>
          <w:szCs w:val="24"/>
          <w:shd w:val="clear" w:color="auto" w:fill="FFFFFF"/>
          <w:lang w:val="ru-RU"/>
        </w:rPr>
        <w:br/>
      </w:r>
      <w:r w:rsidRPr="00292126">
        <w:rPr>
          <w:rFonts w:ascii="Times New Roman" w:hAnsi="Times New Roman" w:cs="Times New Roman"/>
          <w:color w:val="000000"/>
          <w:sz w:val="24"/>
          <w:szCs w:val="24"/>
          <w:shd w:val="clear" w:color="auto" w:fill="FFFFFF"/>
        </w:rPr>
        <w:t>http</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chem</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rusolymp</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ru</w:t>
      </w:r>
      <w:r w:rsidRPr="00292126">
        <w:rPr>
          <w:rFonts w:ascii="Times New Roman" w:hAnsi="Times New Roman" w:cs="Times New Roman"/>
          <w:color w:val="000000"/>
          <w:sz w:val="24"/>
          <w:szCs w:val="24"/>
          <w:shd w:val="clear" w:color="auto" w:fill="FFFFFF"/>
          <w:lang w:val="ru-RU"/>
        </w:rPr>
        <w:t xml:space="preserve"> Органическая химия: электронный учебник для средней школы</w:t>
      </w:r>
      <w:r w:rsidRPr="00292126">
        <w:rPr>
          <w:rFonts w:ascii="Times New Roman" w:hAnsi="Times New Roman" w:cs="Times New Roman"/>
          <w:color w:val="000000"/>
          <w:sz w:val="24"/>
          <w:szCs w:val="24"/>
          <w:shd w:val="clear" w:color="auto" w:fill="FFFFFF"/>
          <w:lang w:val="ru-RU"/>
        </w:rPr>
        <w:br/>
      </w:r>
      <w:r w:rsidRPr="00292126">
        <w:rPr>
          <w:rFonts w:ascii="Times New Roman" w:hAnsi="Times New Roman" w:cs="Times New Roman"/>
          <w:color w:val="000000"/>
          <w:sz w:val="24"/>
          <w:szCs w:val="24"/>
          <w:shd w:val="clear" w:color="auto" w:fill="FFFFFF"/>
        </w:rPr>
        <w:t>http</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www</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chemistry</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ssu</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samara</w:t>
      </w:r>
      <w:r w:rsidRPr="00292126">
        <w:rPr>
          <w:rFonts w:ascii="Times New Roman" w:hAnsi="Times New Roman" w:cs="Times New Roman"/>
          <w:color w:val="000000"/>
          <w:sz w:val="24"/>
          <w:szCs w:val="24"/>
          <w:shd w:val="clear" w:color="auto" w:fill="FFFFFF"/>
          <w:lang w:val="ru-RU"/>
        </w:rPr>
        <w:t>.</w:t>
      </w:r>
      <w:r w:rsidRPr="00292126">
        <w:rPr>
          <w:rFonts w:ascii="Times New Roman" w:hAnsi="Times New Roman" w:cs="Times New Roman"/>
          <w:color w:val="000000"/>
          <w:sz w:val="24"/>
          <w:szCs w:val="24"/>
          <w:shd w:val="clear" w:color="auto" w:fill="FFFFFF"/>
        </w:rPr>
        <w:t>ru</w:t>
      </w:r>
      <w:r w:rsidRPr="00292126">
        <w:rPr>
          <w:rFonts w:ascii="Times New Roman" w:hAnsi="Times New Roman" w:cs="Times New Roman"/>
          <w:color w:val="000000"/>
          <w:sz w:val="24"/>
          <w:szCs w:val="24"/>
          <w:shd w:val="clear" w:color="auto" w:fill="FFFFFF"/>
          <w:lang w:val="ru-RU"/>
        </w:rPr>
        <w:t xml:space="preserve"> Основы химии: электронный учебник</w:t>
      </w:r>
      <w:r w:rsidRPr="00292126">
        <w:rPr>
          <w:rFonts w:ascii="Times New Roman" w:hAnsi="Times New Roman" w:cs="Times New Roman"/>
          <w:color w:val="000000"/>
          <w:sz w:val="24"/>
          <w:szCs w:val="24"/>
          <w:shd w:val="clear" w:color="auto" w:fill="FFFFFF"/>
          <w:lang w:val="ru-RU"/>
        </w:rPr>
        <w:br/>
      </w:r>
      <w:r w:rsidRPr="00292126">
        <w:rPr>
          <w:rFonts w:ascii="Times New Roman" w:hAnsi="Times New Roman" w:cs="Times New Roman"/>
          <w:color w:val="000000"/>
          <w:sz w:val="24"/>
          <w:szCs w:val="24"/>
          <w:shd w:val="clear" w:color="auto" w:fill="FFFFFF"/>
          <w:lang w:val="ru-RU"/>
        </w:rPr>
        <w:br/>
      </w:r>
    </w:p>
    <w:bookmarkEnd w:id="12"/>
    <w:p w14:paraId="7472C432" w14:textId="77777777" w:rsidR="00547235" w:rsidRPr="00424874" w:rsidRDefault="00547235">
      <w:pPr>
        <w:rPr>
          <w:lang w:val="ru-RU"/>
        </w:rPr>
      </w:pPr>
    </w:p>
    <w:sectPr w:rsidR="00547235" w:rsidRPr="0042487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15F6A"/>
    <w:multiLevelType w:val="hybridMultilevel"/>
    <w:tmpl w:val="7AA0F2C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5ED857AC"/>
    <w:multiLevelType w:val="multilevel"/>
    <w:tmpl w:val="621091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45CE0"/>
    <w:rsid w:val="00292126"/>
    <w:rsid w:val="00424874"/>
    <w:rsid w:val="004E0FA8"/>
    <w:rsid w:val="00547235"/>
    <w:rsid w:val="007E5428"/>
    <w:rsid w:val="00D45CE0"/>
    <w:rsid w:val="00F4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72B9"/>
  <w15:docId w15:val="{D763CFC6-408D-4F7C-8544-50AC7488A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59"/>
    <w:rsid w:val="004248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29212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8778</Words>
  <Characters>50035</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7</cp:revision>
  <cp:lastPrinted>2023-09-22T23:17:00Z</cp:lastPrinted>
  <dcterms:created xsi:type="dcterms:W3CDTF">2023-09-22T22:51:00Z</dcterms:created>
  <dcterms:modified xsi:type="dcterms:W3CDTF">2023-10-07T09:09:00Z</dcterms:modified>
</cp:coreProperties>
</file>